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E3D31" w14:textId="16CA73CF" w:rsidR="00E64D2E" w:rsidRDefault="00671B8C">
      <w:pPr>
        <w:rPr>
          <w:rFonts w:ascii="Helvetica" w:hAnsi="Helvetica" w:cs="Helvetica"/>
          <w:sz w:val="20"/>
          <w:szCs w:val="20"/>
        </w:rPr>
      </w:pPr>
      <w:r>
        <w:rPr>
          <w:rFonts w:ascii="Helvetica" w:hAnsi="Helvetica" w:cs="Helvetica"/>
          <w:noProof/>
          <w:sz w:val="20"/>
          <w:szCs w:val="20"/>
        </w:rPr>
        <w:drawing>
          <wp:anchor distT="0" distB="0" distL="114300" distR="114300" simplePos="0" relativeHeight="251658240" behindDoc="1" locked="0" layoutInCell="1" allowOverlap="1" wp14:anchorId="1B0C5EC8" wp14:editId="558626D7">
            <wp:simplePos x="0" y="0"/>
            <wp:positionH relativeFrom="margin">
              <wp:posOffset>2436495</wp:posOffset>
            </wp:positionH>
            <wp:positionV relativeFrom="paragraph">
              <wp:posOffset>130175</wp:posOffset>
            </wp:positionV>
            <wp:extent cx="1617980" cy="1028700"/>
            <wp:effectExtent l="0" t="0" r="1270" b="0"/>
            <wp:wrapTight wrapText="bothSides">
              <wp:wrapPolygon edited="0">
                <wp:start x="0" y="0"/>
                <wp:lineTo x="0" y="21200"/>
                <wp:lineTo x="21363" y="21200"/>
                <wp:lineTo x="21363" y="0"/>
                <wp:lineTo x="0" y="0"/>
              </wp:wrapPolygon>
            </wp:wrapTight>
            <wp:docPr id="396091648" name="Image 1" descr="Une image contenant Police, texte, Graphiqu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091648" name="Image 1" descr="Une image contenant Police, texte, Graphique, blanc&#10;&#10;Description générée automatiquement"/>
                    <pic:cNvPicPr/>
                  </pic:nvPicPr>
                  <pic:blipFill rotWithShape="1">
                    <a:blip r:embed="rId5" cstate="print">
                      <a:extLst>
                        <a:ext uri="{28A0092B-C50C-407E-A947-70E740481C1C}">
                          <a14:useLocalDpi xmlns:a14="http://schemas.microsoft.com/office/drawing/2010/main" val="0"/>
                        </a:ext>
                      </a:extLst>
                    </a:blip>
                    <a:srcRect t="17087" b="19361"/>
                    <a:stretch/>
                  </pic:blipFill>
                  <pic:spPr bwMode="auto">
                    <a:xfrm>
                      <a:off x="0" y="0"/>
                      <a:ext cx="1617980" cy="1028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02B3C">
        <w:rPr>
          <w:rFonts w:ascii="Helvetica" w:hAnsi="Helvetica" w:cs="Helvetica"/>
          <w:sz w:val="20"/>
          <w:szCs w:val="20"/>
        </w:rPr>
        <w:tab/>
      </w:r>
    </w:p>
    <w:p w14:paraId="75033BC3" w14:textId="77777777" w:rsidR="00671B8C" w:rsidRDefault="00671B8C">
      <w:pPr>
        <w:rPr>
          <w:rFonts w:ascii="Helvetica" w:hAnsi="Helvetica" w:cs="Helvetica"/>
          <w:sz w:val="20"/>
          <w:szCs w:val="20"/>
        </w:rPr>
      </w:pPr>
    </w:p>
    <w:p w14:paraId="02361F4D" w14:textId="77777777" w:rsidR="00671B8C" w:rsidRDefault="00671B8C">
      <w:pPr>
        <w:rPr>
          <w:rFonts w:ascii="Helvetica" w:hAnsi="Helvetica" w:cs="Helvetica"/>
          <w:sz w:val="20"/>
          <w:szCs w:val="20"/>
        </w:rPr>
      </w:pPr>
    </w:p>
    <w:p w14:paraId="608C143B" w14:textId="77777777" w:rsidR="00671B8C" w:rsidRDefault="00671B8C">
      <w:pPr>
        <w:rPr>
          <w:rFonts w:ascii="Helvetica" w:hAnsi="Helvetica" w:cs="Helvetica"/>
          <w:sz w:val="20"/>
          <w:szCs w:val="20"/>
        </w:rPr>
      </w:pPr>
    </w:p>
    <w:p w14:paraId="301893E6" w14:textId="77777777" w:rsidR="00830CB7" w:rsidRDefault="00830CB7">
      <w:pPr>
        <w:rPr>
          <w:rFonts w:ascii="Helvetica" w:hAnsi="Helvetica" w:cs="Helvetica"/>
          <w:sz w:val="20"/>
          <w:szCs w:val="20"/>
        </w:rPr>
      </w:pPr>
    </w:p>
    <w:p w14:paraId="11A4203A" w14:textId="77777777" w:rsidR="00830CB7" w:rsidRDefault="00830CB7">
      <w:pPr>
        <w:rPr>
          <w:rFonts w:ascii="Helvetica" w:hAnsi="Helvetica" w:cs="Helvetica"/>
          <w:sz w:val="20"/>
          <w:szCs w:val="20"/>
        </w:rPr>
      </w:pPr>
    </w:p>
    <w:p w14:paraId="049B1C44" w14:textId="4D982130" w:rsidR="00830CB7" w:rsidRPr="00E775B9" w:rsidRDefault="00E819DD">
      <w:pPr>
        <w:rPr>
          <w:rFonts w:ascii="Helvetica" w:hAnsi="Helvetica" w:cs="Helvetica"/>
          <w:sz w:val="20"/>
          <w:szCs w:val="20"/>
        </w:rPr>
      </w:pPr>
      <w:r w:rsidRPr="00E775B9">
        <w:rPr>
          <w:rFonts w:ascii="Helvetica" w:hAnsi="Helvetica" w:cs="Helvetica"/>
          <w:sz w:val="20"/>
          <w:szCs w:val="20"/>
        </w:rPr>
        <w:t xml:space="preserve">Communiqué </w:t>
      </w:r>
      <w:r w:rsidR="00C81B25" w:rsidRPr="00E775B9">
        <w:rPr>
          <w:rFonts w:ascii="Helvetica" w:hAnsi="Helvetica" w:cs="Helvetica"/>
          <w:sz w:val="20"/>
          <w:szCs w:val="20"/>
        </w:rPr>
        <w:t>aux médias</w:t>
      </w:r>
    </w:p>
    <w:p w14:paraId="6F4A69F6" w14:textId="77777777" w:rsidR="00644DE0" w:rsidRDefault="00644DE0" w:rsidP="002D1B59">
      <w:pPr>
        <w:shd w:val="clear" w:color="auto" w:fill="FFFFFF"/>
        <w:spacing w:after="0" w:line="240" w:lineRule="auto"/>
        <w:outlineLvl w:val="0"/>
        <w:rPr>
          <w:rFonts w:ascii="Helvetica" w:eastAsia="Times New Roman" w:hAnsi="Helvetica" w:cs="Helvetica"/>
          <w:b/>
          <w:bCs/>
          <w:color w:val="202020"/>
          <w:kern w:val="36"/>
          <w:sz w:val="20"/>
          <w:szCs w:val="20"/>
          <w:lang w:eastAsia="fr-CH"/>
          <w14:ligatures w14:val="none"/>
        </w:rPr>
      </w:pPr>
      <w:r w:rsidRPr="00644DE0">
        <w:rPr>
          <w:rFonts w:ascii="Helvetica" w:eastAsia="Times New Roman" w:hAnsi="Helvetica" w:cs="Helvetica"/>
          <w:b/>
          <w:bCs/>
          <w:color w:val="202020"/>
          <w:kern w:val="36"/>
          <w:sz w:val="20"/>
          <w:szCs w:val="20"/>
          <w:lang w:eastAsia="fr-CH"/>
          <w14:ligatures w14:val="none"/>
        </w:rPr>
        <w:t>Découvrez les lauréats de la Sélection des Vins Vaudois!</w:t>
      </w:r>
    </w:p>
    <w:p w14:paraId="59331BCA" w14:textId="3E220E09" w:rsidR="00396ED7" w:rsidRDefault="00E819DD" w:rsidP="002D1B59">
      <w:pPr>
        <w:shd w:val="clear" w:color="auto" w:fill="FFFFFF"/>
        <w:spacing w:after="0" w:line="240" w:lineRule="auto"/>
        <w:outlineLvl w:val="0"/>
        <w:rPr>
          <w:rFonts w:ascii="Arial" w:eastAsia="Times New Roman" w:hAnsi="Arial" w:cs="Arial"/>
          <w:b/>
          <w:bCs/>
          <w:color w:val="202020"/>
          <w:kern w:val="0"/>
          <w:sz w:val="20"/>
          <w:szCs w:val="20"/>
          <w:lang w:eastAsia="fr-CH"/>
          <w14:ligatures w14:val="none"/>
        </w:rPr>
      </w:pPr>
      <w:r w:rsidRPr="00AF675F">
        <w:rPr>
          <w:rFonts w:ascii="Helvetica" w:eastAsia="Times New Roman" w:hAnsi="Helvetica" w:cs="Helvetica"/>
          <w:b/>
          <w:bCs/>
          <w:color w:val="202020"/>
          <w:kern w:val="0"/>
          <w:sz w:val="20"/>
          <w:szCs w:val="20"/>
          <w:lang w:eastAsia="fr-CH"/>
          <w14:ligatures w14:val="none"/>
        </w:rPr>
        <w:br/>
      </w:r>
      <w:r w:rsidR="00BA0C8B" w:rsidRPr="00BA0C8B">
        <w:rPr>
          <w:rFonts w:ascii="Arial" w:eastAsia="Times New Roman" w:hAnsi="Arial" w:cs="Arial"/>
          <w:b/>
          <w:bCs/>
          <w:color w:val="202020"/>
          <w:kern w:val="0"/>
          <w:sz w:val="20"/>
          <w:szCs w:val="20"/>
          <w:lang w:eastAsia="fr-CH"/>
          <w14:ligatures w14:val="none"/>
        </w:rPr>
        <w:t>Lausanne, 2 juillet 2025 – Les résultats 2025 de la Sélection des Vins Vaudois ont été dévoilés le 1er juillet, à Morges. Attribué au vin affichant la meilleure note, le Trophée Master revient au Chardonnay Gourmand 2023 de la Cave des Viticulteurs de Bonvillars. En tout, 116 médailles d’or et 70 médailles d’argent ont distingué les meilleurs vins vaudois.</w:t>
      </w:r>
    </w:p>
    <w:p w14:paraId="75278100" w14:textId="77777777" w:rsidR="00743C00" w:rsidRPr="00AF675F" w:rsidRDefault="00743C00" w:rsidP="002D1B59">
      <w:pPr>
        <w:shd w:val="clear" w:color="auto" w:fill="FFFFFF"/>
        <w:spacing w:after="0" w:line="240" w:lineRule="auto"/>
        <w:outlineLvl w:val="0"/>
        <w:rPr>
          <w:rFonts w:ascii="Arial" w:eastAsia="Times New Roman" w:hAnsi="Arial" w:cs="Arial"/>
          <w:b/>
          <w:bCs/>
          <w:color w:val="202020"/>
          <w:kern w:val="0"/>
          <w:sz w:val="20"/>
          <w:szCs w:val="20"/>
          <w:lang w:eastAsia="fr-CH"/>
          <w14:ligatures w14:val="none"/>
        </w:rPr>
      </w:pPr>
    </w:p>
    <w:p w14:paraId="7DA34F4B" w14:textId="77777777" w:rsidR="009969BA" w:rsidRPr="009969BA" w:rsidRDefault="009969BA" w:rsidP="009969BA">
      <w:pPr>
        <w:shd w:val="clear" w:color="auto" w:fill="FFFFFF"/>
        <w:spacing w:after="0" w:line="300" w:lineRule="atLeast"/>
        <w:outlineLvl w:val="1"/>
        <w:rPr>
          <w:rFonts w:ascii="Arial" w:hAnsi="Arial" w:cs="Arial"/>
          <w:sz w:val="20"/>
          <w:szCs w:val="20"/>
        </w:rPr>
      </w:pPr>
      <w:r w:rsidRPr="009969BA">
        <w:rPr>
          <w:rFonts w:ascii="Arial" w:hAnsi="Arial" w:cs="Arial"/>
          <w:sz w:val="20"/>
          <w:szCs w:val="20"/>
        </w:rPr>
        <w:t>Pour la deuxième année consécutive, la cérémonie de remise des prix de la Sélection des Vins Vaudois s’est déroulée au Cube, à Morges. Elle était suivie d’une dégustation des vins lauréats proposée au public par l’Office des Vins Vaudois et GWS – Aux Services du Vin (organisateurs du concours). Les gagnants font la part belle à toute la diversité du vignoble vaudois:</w:t>
      </w:r>
    </w:p>
    <w:p w14:paraId="701AD255" w14:textId="4083B363" w:rsidR="00764CD7" w:rsidRDefault="009969BA" w:rsidP="00565835">
      <w:pPr>
        <w:pStyle w:val="Listenabsatz"/>
        <w:numPr>
          <w:ilvl w:val="0"/>
          <w:numId w:val="6"/>
        </w:numPr>
        <w:shd w:val="clear" w:color="auto" w:fill="FFFFFF"/>
        <w:spacing w:after="0" w:line="300" w:lineRule="atLeast"/>
        <w:outlineLvl w:val="1"/>
        <w:rPr>
          <w:rFonts w:ascii="Arial" w:hAnsi="Arial" w:cs="Arial"/>
          <w:sz w:val="20"/>
          <w:szCs w:val="20"/>
        </w:rPr>
      </w:pPr>
      <w:r w:rsidRPr="00565835">
        <w:rPr>
          <w:rFonts w:ascii="Arial" w:hAnsi="Arial" w:cs="Arial"/>
          <w:sz w:val="20"/>
          <w:szCs w:val="20"/>
        </w:rPr>
        <w:t>Trophée Master (meilleure note du concours) et premier de la catégorie «autres cépages blancs»</w:t>
      </w:r>
    </w:p>
    <w:p w14:paraId="574300D4" w14:textId="77777777" w:rsidR="00764CD7" w:rsidRDefault="009969BA" w:rsidP="009969BA">
      <w:pPr>
        <w:pStyle w:val="Listenabsatz"/>
        <w:numPr>
          <w:ilvl w:val="0"/>
          <w:numId w:val="6"/>
        </w:numPr>
        <w:shd w:val="clear" w:color="auto" w:fill="FFFFFF"/>
        <w:spacing w:after="0" w:line="300" w:lineRule="atLeast"/>
        <w:outlineLvl w:val="1"/>
        <w:rPr>
          <w:rFonts w:ascii="Arial" w:hAnsi="Arial" w:cs="Arial"/>
          <w:sz w:val="20"/>
          <w:szCs w:val="20"/>
        </w:rPr>
      </w:pPr>
      <w:r w:rsidRPr="00565835">
        <w:rPr>
          <w:rFonts w:ascii="Arial" w:hAnsi="Arial" w:cs="Arial"/>
          <w:sz w:val="20"/>
          <w:szCs w:val="20"/>
        </w:rPr>
        <w:t>Chardonnay Gourmand 2023 Bonvillars AOC de la Cave des Viticulteurs de Bonvillars</w:t>
      </w:r>
    </w:p>
    <w:p w14:paraId="17E57582" w14:textId="77777777" w:rsidR="00764CD7" w:rsidRDefault="009969BA" w:rsidP="009969BA">
      <w:pPr>
        <w:pStyle w:val="Listenabsatz"/>
        <w:numPr>
          <w:ilvl w:val="0"/>
          <w:numId w:val="6"/>
        </w:numPr>
        <w:shd w:val="clear" w:color="auto" w:fill="FFFFFF"/>
        <w:spacing w:after="0" w:line="300" w:lineRule="atLeast"/>
        <w:outlineLvl w:val="1"/>
        <w:rPr>
          <w:rFonts w:ascii="Arial" w:hAnsi="Arial" w:cs="Arial"/>
          <w:sz w:val="20"/>
          <w:szCs w:val="20"/>
        </w:rPr>
      </w:pPr>
      <w:r w:rsidRPr="00764CD7">
        <w:rPr>
          <w:rFonts w:ascii="Arial" w:hAnsi="Arial" w:cs="Arial"/>
          <w:sz w:val="20"/>
          <w:szCs w:val="20"/>
        </w:rPr>
        <w:t xml:space="preserve">Chasselas Millésime 2022 ou 2023: </w:t>
      </w:r>
      <w:proofErr w:type="spellStart"/>
      <w:r w:rsidRPr="00764CD7">
        <w:rPr>
          <w:rFonts w:ascii="Arial" w:hAnsi="Arial" w:cs="Arial"/>
          <w:sz w:val="20"/>
          <w:szCs w:val="20"/>
        </w:rPr>
        <w:t>Dézaley-Marsens</w:t>
      </w:r>
      <w:proofErr w:type="spellEnd"/>
      <w:r w:rsidRPr="00764CD7">
        <w:rPr>
          <w:rFonts w:ascii="Arial" w:hAnsi="Arial" w:cs="Arial"/>
          <w:sz w:val="20"/>
          <w:szCs w:val="20"/>
        </w:rPr>
        <w:t xml:space="preserve"> De la Tour 2023 </w:t>
      </w:r>
      <w:proofErr w:type="spellStart"/>
      <w:r w:rsidRPr="00764CD7">
        <w:rPr>
          <w:rFonts w:ascii="Arial" w:hAnsi="Arial" w:cs="Arial"/>
          <w:sz w:val="20"/>
          <w:szCs w:val="20"/>
        </w:rPr>
        <w:t>Dézaley-Marsens</w:t>
      </w:r>
      <w:proofErr w:type="spellEnd"/>
      <w:r w:rsidRPr="00764CD7">
        <w:rPr>
          <w:rFonts w:ascii="Arial" w:hAnsi="Arial" w:cs="Arial"/>
          <w:sz w:val="20"/>
          <w:szCs w:val="20"/>
        </w:rPr>
        <w:t xml:space="preserve"> Grand Cru AOC des Frères Dubois à Cully</w:t>
      </w:r>
    </w:p>
    <w:p w14:paraId="28516D83" w14:textId="77777777" w:rsidR="00764CD7" w:rsidRDefault="009969BA" w:rsidP="009969BA">
      <w:pPr>
        <w:pStyle w:val="Listenabsatz"/>
        <w:numPr>
          <w:ilvl w:val="0"/>
          <w:numId w:val="6"/>
        </w:numPr>
        <w:shd w:val="clear" w:color="auto" w:fill="FFFFFF"/>
        <w:spacing w:after="0" w:line="300" w:lineRule="atLeast"/>
        <w:outlineLvl w:val="1"/>
        <w:rPr>
          <w:rFonts w:ascii="Arial" w:hAnsi="Arial" w:cs="Arial"/>
          <w:sz w:val="20"/>
          <w:szCs w:val="20"/>
        </w:rPr>
      </w:pPr>
      <w:r w:rsidRPr="00764CD7">
        <w:rPr>
          <w:rFonts w:ascii="Arial" w:hAnsi="Arial" w:cs="Arial"/>
          <w:sz w:val="20"/>
          <w:szCs w:val="20"/>
        </w:rPr>
        <w:t xml:space="preserve">Chasselas Millésime 2024: Le </w:t>
      </w:r>
      <w:proofErr w:type="spellStart"/>
      <w:r w:rsidRPr="00764CD7">
        <w:rPr>
          <w:rFonts w:ascii="Arial" w:hAnsi="Arial" w:cs="Arial"/>
          <w:sz w:val="20"/>
          <w:szCs w:val="20"/>
        </w:rPr>
        <w:t>Replan</w:t>
      </w:r>
      <w:proofErr w:type="spellEnd"/>
      <w:r w:rsidRPr="00764CD7">
        <w:rPr>
          <w:rFonts w:ascii="Arial" w:hAnsi="Arial" w:cs="Arial"/>
          <w:sz w:val="20"/>
          <w:szCs w:val="20"/>
        </w:rPr>
        <w:t xml:space="preserve"> 2024 Lavaux AOC de l’Union Vinicole de Cully</w:t>
      </w:r>
    </w:p>
    <w:p w14:paraId="018F217D" w14:textId="77777777" w:rsidR="00764CD7" w:rsidRDefault="009969BA" w:rsidP="009969BA">
      <w:pPr>
        <w:pStyle w:val="Listenabsatz"/>
        <w:numPr>
          <w:ilvl w:val="0"/>
          <w:numId w:val="6"/>
        </w:numPr>
        <w:shd w:val="clear" w:color="auto" w:fill="FFFFFF"/>
        <w:spacing w:after="0" w:line="300" w:lineRule="atLeast"/>
        <w:outlineLvl w:val="1"/>
        <w:rPr>
          <w:rFonts w:ascii="Arial" w:hAnsi="Arial" w:cs="Arial"/>
          <w:sz w:val="20"/>
          <w:szCs w:val="20"/>
        </w:rPr>
      </w:pPr>
      <w:r w:rsidRPr="00764CD7">
        <w:rPr>
          <w:rFonts w:ascii="Arial" w:hAnsi="Arial" w:cs="Arial"/>
          <w:sz w:val="20"/>
          <w:szCs w:val="20"/>
        </w:rPr>
        <w:t>Vins rosés et blancs de noirs: Trois Tours Rosé 2024 Chablais AOC des Celliers du Chablais à Aigle</w:t>
      </w:r>
    </w:p>
    <w:p w14:paraId="3915FAF8" w14:textId="77777777" w:rsidR="00764CD7" w:rsidRDefault="009969BA" w:rsidP="009969BA">
      <w:pPr>
        <w:pStyle w:val="Listenabsatz"/>
        <w:numPr>
          <w:ilvl w:val="0"/>
          <w:numId w:val="6"/>
        </w:numPr>
        <w:shd w:val="clear" w:color="auto" w:fill="FFFFFF"/>
        <w:spacing w:after="0" w:line="300" w:lineRule="atLeast"/>
        <w:outlineLvl w:val="1"/>
        <w:rPr>
          <w:rFonts w:ascii="Arial" w:hAnsi="Arial" w:cs="Arial"/>
          <w:sz w:val="20"/>
          <w:szCs w:val="20"/>
        </w:rPr>
      </w:pPr>
      <w:r w:rsidRPr="00764CD7">
        <w:rPr>
          <w:rFonts w:ascii="Arial" w:hAnsi="Arial" w:cs="Arial"/>
          <w:sz w:val="20"/>
          <w:szCs w:val="20"/>
        </w:rPr>
        <w:t xml:space="preserve">Gamay (deux premières places, ex aequo): Gamay Confidentiel 2023 Côtes de l’Orbe AOC du Château de </w:t>
      </w:r>
      <w:proofErr w:type="spellStart"/>
      <w:r w:rsidRPr="00764CD7">
        <w:rPr>
          <w:rFonts w:ascii="Arial" w:hAnsi="Arial" w:cs="Arial"/>
          <w:sz w:val="20"/>
          <w:szCs w:val="20"/>
        </w:rPr>
        <w:t>Valeyres</w:t>
      </w:r>
      <w:proofErr w:type="spellEnd"/>
      <w:r w:rsidRPr="00764CD7">
        <w:rPr>
          <w:rFonts w:ascii="Arial" w:hAnsi="Arial" w:cs="Arial"/>
          <w:sz w:val="20"/>
          <w:szCs w:val="20"/>
        </w:rPr>
        <w:t xml:space="preserve"> et Plant Robert 2023 Lavaux AOC de Laurent Berthet à Cully</w:t>
      </w:r>
    </w:p>
    <w:p w14:paraId="7758D88F" w14:textId="77777777" w:rsidR="00764CD7" w:rsidRDefault="009969BA" w:rsidP="009969BA">
      <w:pPr>
        <w:pStyle w:val="Listenabsatz"/>
        <w:numPr>
          <w:ilvl w:val="0"/>
          <w:numId w:val="6"/>
        </w:numPr>
        <w:shd w:val="clear" w:color="auto" w:fill="FFFFFF"/>
        <w:spacing w:after="0" w:line="300" w:lineRule="atLeast"/>
        <w:outlineLvl w:val="1"/>
        <w:rPr>
          <w:rFonts w:ascii="Arial" w:hAnsi="Arial" w:cs="Arial"/>
          <w:sz w:val="20"/>
          <w:szCs w:val="20"/>
        </w:rPr>
      </w:pPr>
      <w:r w:rsidRPr="00764CD7">
        <w:rPr>
          <w:rFonts w:ascii="Arial" w:hAnsi="Arial" w:cs="Arial"/>
          <w:sz w:val="20"/>
          <w:szCs w:val="20"/>
        </w:rPr>
        <w:t xml:space="preserve">Pinot Noir: </w:t>
      </w:r>
      <w:proofErr w:type="spellStart"/>
      <w:r w:rsidRPr="00764CD7">
        <w:rPr>
          <w:rFonts w:ascii="Arial" w:hAnsi="Arial" w:cs="Arial"/>
          <w:sz w:val="20"/>
          <w:szCs w:val="20"/>
        </w:rPr>
        <w:t>Rossillon</w:t>
      </w:r>
      <w:proofErr w:type="spellEnd"/>
      <w:r w:rsidRPr="00764CD7">
        <w:rPr>
          <w:rFonts w:ascii="Arial" w:hAnsi="Arial" w:cs="Arial"/>
          <w:sz w:val="20"/>
          <w:szCs w:val="20"/>
        </w:rPr>
        <w:t xml:space="preserve"> Noir Pinot Noir 2023 La Côte AOC de la Cave des </w:t>
      </w:r>
      <w:proofErr w:type="spellStart"/>
      <w:r w:rsidRPr="00764CD7">
        <w:rPr>
          <w:rFonts w:ascii="Arial" w:hAnsi="Arial" w:cs="Arial"/>
          <w:sz w:val="20"/>
          <w:szCs w:val="20"/>
        </w:rPr>
        <w:t>Rossillonnes</w:t>
      </w:r>
      <w:proofErr w:type="spellEnd"/>
      <w:r w:rsidRPr="00764CD7">
        <w:rPr>
          <w:rFonts w:ascii="Arial" w:hAnsi="Arial" w:cs="Arial"/>
          <w:sz w:val="20"/>
          <w:szCs w:val="20"/>
        </w:rPr>
        <w:t xml:space="preserve"> à </w:t>
      </w:r>
      <w:proofErr w:type="spellStart"/>
      <w:r w:rsidRPr="00764CD7">
        <w:rPr>
          <w:rFonts w:ascii="Arial" w:hAnsi="Arial" w:cs="Arial"/>
          <w:sz w:val="20"/>
          <w:szCs w:val="20"/>
        </w:rPr>
        <w:t>Vinzel</w:t>
      </w:r>
      <w:proofErr w:type="spellEnd"/>
    </w:p>
    <w:p w14:paraId="3A6E3B65" w14:textId="77777777" w:rsidR="00764CD7" w:rsidRDefault="009969BA" w:rsidP="009969BA">
      <w:pPr>
        <w:pStyle w:val="Listenabsatz"/>
        <w:numPr>
          <w:ilvl w:val="0"/>
          <w:numId w:val="6"/>
        </w:numPr>
        <w:shd w:val="clear" w:color="auto" w:fill="FFFFFF"/>
        <w:spacing w:after="0" w:line="300" w:lineRule="atLeast"/>
        <w:outlineLvl w:val="1"/>
        <w:rPr>
          <w:rFonts w:ascii="Arial" w:hAnsi="Arial" w:cs="Arial"/>
          <w:sz w:val="20"/>
          <w:szCs w:val="20"/>
        </w:rPr>
      </w:pPr>
      <w:r w:rsidRPr="00764CD7">
        <w:rPr>
          <w:rFonts w:ascii="Arial" w:hAnsi="Arial" w:cs="Arial"/>
          <w:sz w:val="20"/>
          <w:szCs w:val="20"/>
        </w:rPr>
        <w:t>Assemblages rouges: Toit Noir 2023 La Côte AOC du Domaine du Vieux Toit à Mont-sur-Rolle</w:t>
      </w:r>
    </w:p>
    <w:p w14:paraId="714BC9FA" w14:textId="77777777" w:rsidR="00764CD7" w:rsidRDefault="009969BA" w:rsidP="009969BA">
      <w:pPr>
        <w:pStyle w:val="Listenabsatz"/>
        <w:numPr>
          <w:ilvl w:val="0"/>
          <w:numId w:val="6"/>
        </w:numPr>
        <w:shd w:val="clear" w:color="auto" w:fill="FFFFFF"/>
        <w:spacing w:after="0" w:line="300" w:lineRule="atLeast"/>
        <w:outlineLvl w:val="1"/>
        <w:rPr>
          <w:rFonts w:ascii="Arial" w:hAnsi="Arial" w:cs="Arial"/>
          <w:sz w:val="20"/>
          <w:szCs w:val="20"/>
        </w:rPr>
      </w:pPr>
      <w:r w:rsidRPr="00764CD7">
        <w:rPr>
          <w:rFonts w:ascii="Arial" w:hAnsi="Arial" w:cs="Arial"/>
          <w:sz w:val="20"/>
          <w:szCs w:val="20"/>
        </w:rPr>
        <w:t>Autres cépages rouges: Syrah 2023 Lavaux AOC de la Cave des Rois à Villeneuve</w:t>
      </w:r>
    </w:p>
    <w:p w14:paraId="05D61ED8" w14:textId="77777777" w:rsidR="00764CD7" w:rsidRDefault="009969BA" w:rsidP="009969BA">
      <w:pPr>
        <w:pStyle w:val="Listenabsatz"/>
        <w:numPr>
          <w:ilvl w:val="0"/>
          <w:numId w:val="6"/>
        </w:numPr>
        <w:shd w:val="clear" w:color="auto" w:fill="FFFFFF"/>
        <w:spacing w:after="0" w:line="300" w:lineRule="atLeast"/>
        <w:outlineLvl w:val="1"/>
        <w:rPr>
          <w:rFonts w:ascii="Arial" w:hAnsi="Arial" w:cs="Arial"/>
          <w:sz w:val="20"/>
          <w:szCs w:val="20"/>
        </w:rPr>
      </w:pPr>
      <w:r w:rsidRPr="00764CD7">
        <w:rPr>
          <w:rFonts w:ascii="Arial" w:hAnsi="Arial" w:cs="Arial"/>
          <w:sz w:val="20"/>
          <w:szCs w:val="20"/>
        </w:rPr>
        <w:t xml:space="preserve">Vins mousseux: L’Orphelin Brut Rosé 2022 Bonvillars AOC de la cave </w:t>
      </w:r>
      <w:proofErr w:type="spellStart"/>
      <w:r w:rsidRPr="00764CD7">
        <w:rPr>
          <w:rFonts w:ascii="Arial" w:hAnsi="Arial" w:cs="Arial"/>
          <w:sz w:val="20"/>
          <w:szCs w:val="20"/>
        </w:rPr>
        <w:t>Champagnoux</w:t>
      </w:r>
      <w:proofErr w:type="spellEnd"/>
      <w:r w:rsidRPr="00764CD7">
        <w:rPr>
          <w:rFonts w:ascii="Arial" w:hAnsi="Arial" w:cs="Arial"/>
          <w:sz w:val="20"/>
          <w:szCs w:val="20"/>
        </w:rPr>
        <w:t xml:space="preserve"> à Champagne</w:t>
      </w:r>
    </w:p>
    <w:p w14:paraId="2B253178" w14:textId="77777777" w:rsidR="00764CD7" w:rsidRDefault="009969BA" w:rsidP="009969BA">
      <w:pPr>
        <w:pStyle w:val="Listenabsatz"/>
        <w:numPr>
          <w:ilvl w:val="0"/>
          <w:numId w:val="6"/>
        </w:numPr>
        <w:shd w:val="clear" w:color="auto" w:fill="FFFFFF"/>
        <w:spacing w:after="0" w:line="300" w:lineRule="atLeast"/>
        <w:outlineLvl w:val="1"/>
        <w:rPr>
          <w:rFonts w:ascii="Arial" w:hAnsi="Arial" w:cs="Arial"/>
          <w:sz w:val="20"/>
          <w:szCs w:val="20"/>
        </w:rPr>
      </w:pPr>
      <w:r w:rsidRPr="00764CD7">
        <w:rPr>
          <w:rFonts w:ascii="Arial" w:hAnsi="Arial" w:cs="Arial"/>
          <w:sz w:val="20"/>
          <w:szCs w:val="20"/>
        </w:rPr>
        <w:t xml:space="preserve">Vins liquoreux: </w:t>
      </w:r>
      <w:proofErr w:type="spellStart"/>
      <w:r w:rsidRPr="00764CD7">
        <w:rPr>
          <w:rFonts w:ascii="Arial" w:hAnsi="Arial" w:cs="Arial"/>
          <w:sz w:val="20"/>
          <w:szCs w:val="20"/>
        </w:rPr>
        <w:t>Doral</w:t>
      </w:r>
      <w:proofErr w:type="spellEnd"/>
      <w:r w:rsidRPr="00764CD7">
        <w:rPr>
          <w:rFonts w:ascii="Arial" w:hAnsi="Arial" w:cs="Arial"/>
          <w:sz w:val="20"/>
          <w:szCs w:val="20"/>
        </w:rPr>
        <w:t xml:space="preserve"> Clos du Rocher 2019 Chablais AOC d’Obrist</w:t>
      </w:r>
    </w:p>
    <w:p w14:paraId="2694CF96" w14:textId="2B385518" w:rsidR="009969BA" w:rsidRPr="00764CD7" w:rsidRDefault="009969BA" w:rsidP="009969BA">
      <w:pPr>
        <w:pStyle w:val="Listenabsatz"/>
        <w:numPr>
          <w:ilvl w:val="0"/>
          <w:numId w:val="6"/>
        </w:numPr>
        <w:shd w:val="clear" w:color="auto" w:fill="FFFFFF"/>
        <w:spacing w:after="0" w:line="300" w:lineRule="atLeast"/>
        <w:outlineLvl w:val="1"/>
        <w:rPr>
          <w:rFonts w:ascii="Arial" w:hAnsi="Arial" w:cs="Arial"/>
          <w:sz w:val="20"/>
          <w:szCs w:val="20"/>
        </w:rPr>
      </w:pPr>
      <w:r w:rsidRPr="00764CD7">
        <w:rPr>
          <w:rFonts w:ascii="Arial" w:hAnsi="Arial" w:cs="Arial"/>
          <w:sz w:val="20"/>
          <w:szCs w:val="20"/>
        </w:rPr>
        <w:t xml:space="preserve">Trophée Bio: Chasselas 2023 La Côte AOC du Domaine de la </w:t>
      </w:r>
      <w:proofErr w:type="spellStart"/>
      <w:r w:rsidRPr="00764CD7">
        <w:rPr>
          <w:rFonts w:ascii="Arial" w:hAnsi="Arial" w:cs="Arial"/>
          <w:sz w:val="20"/>
          <w:szCs w:val="20"/>
        </w:rPr>
        <w:t>Viborne</w:t>
      </w:r>
      <w:proofErr w:type="spellEnd"/>
      <w:r w:rsidRPr="00764CD7">
        <w:rPr>
          <w:rFonts w:ascii="Arial" w:hAnsi="Arial" w:cs="Arial"/>
          <w:sz w:val="20"/>
          <w:szCs w:val="20"/>
        </w:rPr>
        <w:t xml:space="preserve"> à Mont-sur-Rolle</w:t>
      </w:r>
    </w:p>
    <w:p w14:paraId="685E86E6" w14:textId="77777777" w:rsidR="00764CD7" w:rsidRDefault="00764CD7" w:rsidP="009969BA">
      <w:pPr>
        <w:shd w:val="clear" w:color="auto" w:fill="FFFFFF"/>
        <w:spacing w:after="0" w:line="300" w:lineRule="atLeast"/>
        <w:outlineLvl w:val="1"/>
        <w:rPr>
          <w:rFonts w:ascii="Arial" w:hAnsi="Arial" w:cs="Arial"/>
          <w:sz w:val="20"/>
          <w:szCs w:val="20"/>
        </w:rPr>
      </w:pPr>
    </w:p>
    <w:p w14:paraId="35EC66E3" w14:textId="4CE78177" w:rsidR="009969BA" w:rsidRDefault="009969BA" w:rsidP="009969BA">
      <w:pPr>
        <w:shd w:val="clear" w:color="auto" w:fill="FFFFFF"/>
        <w:spacing w:after="0" w:line="300" w:lineRule="atLeast"/>
        <w:outlineLvl w:val="1"/>
        <w:rPr>
          <w:rFonts w:ascii="Arial" w:hAnsi="Arial" w:cs="Arial"/>
          <w:b/>
          <w:bCs/>
          <w:sz w:val="20"/>
          <w:szCs w:val="20"/>
        </w:rPr>
      </w:pPr>
      <w:r w:rsidRPr="00764CD7">
        <w:rPr>
          <w:rFonts w:ascii="Arial" w:hAnsi="Arial" w:cs="Arial"/>
          <w:b/>
          <w:bCs/>
          <w:sz w:val="20"/>
          <w:szCs w:val="20"/>
        </w:rPr>
        <w:t>Qualité et constance</w:t>
      </w:r>
    </w:p>
    <w:p w14:paraId="37ED468D" w14:textId="77777777" w:rsidR="00764CD7" w:rsidRPr="00764CD7" w:rsidRDefault="00764CD7" w:rsidP="009969BA">
      <w:pPr>
        <w:shd w:val="clear" w:color="auto" w:fill="FFFFFF"/>
        <w:spacing w:after="0" w:line="300" w:lineRule="atLeast"/>
        <w:outlineLvl w:val="1"/>
        <w:rPr>
          <w:rFonts w:ascii="Arial" w:hAnsi="Arial" w:cs="Arial"/>
          <w:b/>
          <w:bCs/>
          <w:sz w:val="20"/>
          <w:szCs w:val="20"/>
        </w:rPr>
      </w:pPr>
    </w:p>
    <w:p w14:paraId="4933F18C" w14:textId="77777777" w:rsidR="009969BA" w:rsidRDefault="009969BA" w:rsidP="009969BA">
      <w:pPr>
        <w:shd w:val="clear" w:color="auto" w:fill="FFFFFF"/>
        <w:spacing w:after="0" w:line="300" w:lineRule="atLeast"/>
        <w:outlineLvl w:val="1"/>
        <w:rPr>
          <w:rFonts w:ascii="Arial" w:hAnsi="Arial" w:cs="Arial"/>
          <w:sz w:val="20"/>
          <w:szCs w:val="20"/>
        </w:rPr>
      </w:pPr>
      <w:r w:rsidRPr="009969BA">
        <w:rPr>
          <w:rFonts w:ascii="Arial" w:hAnsi="Arial" w:cs="Arial"/>
          <w:sz w:val="20"/>
          <w:szCs w:val="20"/>
        </w:rPr>
        <w:t xml:space="preserve">Année après année, la Sélection des Vins Vaudois prouve et valorise la qualité des crus cantonaux, mais aussi la constance dans l’excellence qu’affichent beaucoup de producteurs. Directeur de l’Office des Vins Vaudois, Benjamin </w:t>
      </w:r>
      <w:proofErr w:type="spellStart"/>
      <w:r w:rsidRPr="009969BA">
        <w:rPr>
          <w:rFonts w:ascii="Arial" w:hAnsi="Arial" w:cs="Arial"/>
          <w:sz w:val="20"/>
          <w:szCs w:val="20"/>
        </w:rPr>
        <w:t>Gehrig</w:t>
      </w:r>
      <w:proofErr w:type="spellEnd"/>
      <w:r w:rsidRPr="009969BA">
        <w:rPr>
          <w:rFonts w:ascii="Arial" w:hAnsi="Arial" w:cs="Arial"/>
          <w:sz w:val="20"/>
          <w:szCs w:val="20"/>
        </w:rPr>
        <w:t xml:space="preserve"> ne manque pas de le souligner: «</w:t>
      </w:r>
      <w:r w:rsidRPr="00520E4E">
        <w:rPr>
          <w:rFonts w:ascii="Arial" w:hAnsi="Arial" w:cs="Arial"/>
          <w:i/>
          <w:iCs/>
          <w:sz w:val="20"/>
          <w:szCs w:val="20"/>
        </w:rPr>
        <w:t xml:space="preserve">Pour les vigneronnes et les vignerons, chaque prix représente une fierté, mais ils sont peut-être encore plus attachés à démontrer la constance de leur travail. Ainsi, plusieurs lauréats (le Château de </w:t>
      </w:r>
      <w:proofErr w:type="spellStart"/>
      <w:r w:rsidRPr="00520E4E">
        <w:rPr>
          <w:rFonts w:ascii="Arial" w:hAnsi="Arial" w:cs="Arial"/>
          <w:i/>
          <w:iCs/>
          <w:sz w:val="20"/>
          <w:szCs w:val="20"/>
        </w:rPr>
        <w:t>Valeyres</w:t>
      </w:r>
      <w:proofErr w:type="spellEnd"/>
      <w:r w:rsidRPr="00520E4E">
        <w:rPr>
          <w:rFonts w:ascii="Arial" w:hAnsi="Arial" w:cs="Arial"/>
          <w:i/>
          <w:iCs/>
          <w:sz w:val="20"/>
          <w:szCs w:val="20"/>
        </w:rPr>
        <w:t xml:space="preserve">, la Cave des </w:t>
      </w:r>
      <w:proofErr w:type="spellStart"/>
      <w:r w:rsidRPr="00520E4E">
        <w:rPr>
          <w:rFonts w:ascii="Arial" w:hAnsi="Arial" w:cs="Arial"/>
          <w:i/>
          <w:iCs/>
          <w:sz w:val="20"/>
          <w:szCs w:val="20"/>
        </w:rPr>
        <w:t>Rossillonnes</w:t>
      </w:r>
      <w:proofErr w:type="spellEnd"/>
      <w:r w:rsidRPr="00520E4E">
        <w:rPr>
          <w:rFonts w:ascii="Arial" w:hAnsi="Arial" w:cs="Arial"/>
          <w:i/>
          <w:iCs/>
          <w:sz w:val="20"/>
          <w:szCs w:val="20"/>
        </w:rPr>
        <w:t>, les Frères Dubois et Obrist) figurent dans le top 10 des producteurs qui sont le plus souvent montés sur le podium ces cinq dernières années.</w:t>
      </w:r>
      <w:r w:rsidRPr="009969BA">
        <w:rPr>
          <w:rFonts w:ascii="Arial" w:hAnsi="Arial" w:cs="Arial"/>
          <w:sz w:val="20"/>
          <w:szCs w:val="20"/>
        </w:rPr>
        <w:t>»</w:t>
      </w:r>
    </w:p>
    <w:p w14:paraId="51C5DAEF" w14:textId="77777777" w:rsidR="00764CD7" w:rsidRPr="009969BA" w:rsidRDefault="00764CD7" w:rsidP="009969BA">
      <w:pPr>
        <w:shd w:val="clear" w:color="auto" w:fill="FFFFFF"/>
        <w:spacing w:after="0" w:line="300" w:lineRule="atLeast"/>
        <w:outlineLvl w:val="1"/>
        <w:rPr>
          <w:rFonts w:ascii="Arial" w:hAnsi="Arial" w:cs="Arial"/>
          <w:sz w:val="20"/>
          <w:szCs w:val="20"/>
        </w:rPr>
      </w:pPr>
    </w:p>
    <w:p w14:paraId="68C674F4" w14:textId="77777777" w:rsidR="009969BA" w:rsidRDefault="009969BA" w:rsidP="009969BA">
      <w:pPr>
        <w:shd w:val="clear" w:color="auto" w:fill="FFFFFF"/>
        <w:spacing w:after="0" w:line="300" w:lineRule="atLeast"/>
        <w:outlineLvl w:val="1"/>
        <w:rPr>
          <w:rFonts w:ascii="Arial" w:hAnsi="Arial" w:cs="Arial"/>
          <w:b/>
          <w:bCs/>
          <w:sz w:val="20"/>
          <w:szCs w:val="20"/>
        </w:rPr>
      </w:pPr>
      <w:r w:rsidRPr="00764CD7">
        <w:rPr>
          <w:rFonts w:ascii="Arial" w:hAnsi="Arial" w:cs="Arial"/>
          <w:b/>
          <w:bCs/>
          <w:sz w:val="20"/>
          <w:szCs w:val="20"/>
        </w:rPr>
        <w:t>Plus de médailles d’or que d’argent</w:t>
      </w:r>
    </w:p>
    <w:p w14:paraId="1F9F8B59" w14:textId="77777777" w:rsidR="00764CD7" w:rsidRPr="00764CD7" w:rsidRDefault="00764CD7" w:rsidP="009969BA">
      <w:pPr>
        <w:shd w:val="clear" w:color="auto" w:fill="FFFFFF"/>
        <w:spacing w:after="0" w:line="300" w:lineRule="atLeast"/>
        <w:outlineLvl w:val="1"/>
        <w:rPr>
          <w:rFonts w:ascii="Arial" w:hAnsi="Arial" w:cs="Arial"/>
          <w:b/>
          <w:bCs/>
          <w:sz w:val="20"/>
          <w:szCs w:val="20"/>
        </w:rPr>
      </w:pPr>
    </w:p>
    <w:p w14:paraId="2081A077" w14:textId="77777777" w:rsidR="009969BA" w:rsidRDefault="009969BA" w:rsidP="009969BA">
      <w:pPr>
        <w:shd w:val="clear" w:color="auto" w:fill="FFFFFF"/>
        <w:spacing w:after="0" w:line="300" w:lineRule="atLeast"/>
        <w:outlineLvl w:val="1"/>
        <w:rPr>
          <w:rFonts w:ascii="Arial" w:hAnsi="Arial" w:cs="Arial"/>
          <w:sz w:val="20"/>
          <w:szCs w:val="20"/>
        </w:rPr>
      </w:pPr>
      <w:r w:rsidRPr="009969BA">
        <w:rPr>
          <w:rFonts w:ascii="Arial" w:hAnsi="Arial" w:cs="Arial"/>
          <w:sz w:val="20"/>
          <w:szCs w:val="20"/>
        </w:rPr>
        <w:t>Cette année, une modification de barème a été effectuée afin de s’aligner sur les concours internationaux. En effet, les médailles d’or étaient décernées à partir de 89 points au lieu de 90 comme c’était le cas lors des éditions précédentes. Au vu des nombreuses médailles d’or (116), la note minimale pour obtenir l’argent est montée à 88 points. Tous les concours appliquent cette méthode afin que le total de médailles reste en deçà du tiers des vins présentés.</w:t>
      </w:r>
    </w:p>
    <w:p w14:paraId="2BB732AB" w14:textId="77777777" w:rsidR="00520E4E" w:rsidRDefault="00520E4E" w:rsidP="009969BA">
      <w:pPr>
        <w:shd w:val="clear" w:color="auto" w:fill="FFFFFF"/>
        <w:spacing w:after="0" w:line="300" w:lineRule="atLeast"/>
        <w:outlineLvl w:val="1"/>
        <w:rPr>
          <w:rFonts w:ascii="Arial" w:hAnsi="Arial" w:cs="Arial"/>
          <w:sz w:val="20"/>
          <w:szCs w:val="20"/>
        </w:rPr>
      </w:pPr>
    </w:p>
    <w:p w14:paraId="0D71F699" w14:textId="77777777" w:rsidR="00520E4E" w:rsidRDefault="00520E4E" w:rsidP="009969BA">
      <w:pPr>
        <w:shd w:val="clear" w:color="auto" w:fill="FFFFFF"/>
        <w:spacing w:after="0" w:line="300" w:lineRule="atLeast"/>
        <w:outlineLvl w:val="1"/>
        <w:rPr>
          <w:rFonts w:ascii="Arial" w:hAnsi="Arial" w:cs="Arial"/>
          <w:sz w:val="20"/>
          <w:szCs w:val="20"/>
        </w:rPr>
      </w:pPr>
    </w:p>
    <w:p w14:paraId="7A7D8573" w14:textId="77777777" w:rsidR="00520E4E" w:rsidRDefault="00520E4E" w:rsidP="009969BA">
      <w:pPr>
        <w:shd w:val="clear" w:color="auto" w:fill="FFFFFF"/>
        <w:spacing w:after="0" w:line="300" w:lineRule="atLeast"/>
        <w:outlineLvl w:val="1"/>
        <w:rPr>
          <w:rFonts w:ascii="Arial" w:hAnsi="Arial" w:cs="Arial"/>
          <w:sz w:val="20"/>
          <w:szCs w:val="20"/>
        </w:rPr>
      </w:pPr>
    </w:p>
    <w:p w14:paraId="0121F3CD" w14:textId="77777777" w:rsidR="00520E4E" w:rsidRDefault="00520E4E" w:rsidP="009969BA">
      <w:pPr>
        <w:shd w:val="clear" w:color="auto" w:fill="FFFFFF"/>
        <w:spacing w:after="0" w:line="300" w:lineRule="atLeast"/>
        <w:outlineLvl w:val="1"/>
        <w:rPr>
          <w:rFonts w:ascii="Arial" w:hAnsi="Arial" w:cs="Arial"/>
          <w:sz w:val="20"/>
          <w:szCs w:val="20"/>
        </w:rPr>
      </w:pPr>
    </w:p>
    <w:p w14:paraId="2D917E52" w14:textId="77777777" w:rsidR="00520E4E" w:rsidRDefault="00520E4E" w:rsidP="009969BA">
      <w:pPr>
        <w:shd w:val="clear" w:color="auto" w:fill="FFFFFF"/>
        <w:spacing w:after="0" w:line="300" w:lineRule="atLeast"/>
        <w:outlineLvl w:val="1"/>
        <w:rPr>
          <w:rFonts w:ascii="Arial" w:hAnsi="Arial" w:cs="Arial"/>
          <w:sz w:val="20"/>
          <w:szCs w:val="20"/>
        </w:rPr>
      </w:pPr>
    </w:p>
    <w:p w14:paraId="61714A75" w14:textId="77777777" w:rsidR="00520E4E" w:rsidRDefault="00520E4E" w:rsidP="009969BA">
      <w:pPr>
        <w:shd w:val="clear" w:color="auto" w:fill="FFFFFF"/>
        <w:spacing w:after="0" w:line="300" w:lineRule="atLeast"/>
        <w:outlineLvl w:val="1"/>
        <w:rPr>
          <w:rFonts w:ascii="Arial" w:hAnsi="Arial" w:cs="Arial"/>
          <w:sz w:val="20"/>
          <w:szCs w:val="20"/>
        </w:rPr>
      </w:pPr>
    </w:p>
    <w:p w14:paraId="54950682" w14:textId="77777777" w:rsidR="00520E4E" w:rsidRDefault="00520E4E" w:rsidP="009969BA">
      <w:pPr>
        <w:shd w:val="clear" w:color="auto" w:fill="FFFFFF"/>
        <w:spacing w:after="0" w:line="300" w:lineRule="atLeast"/>
        <w:outlineLvl w:val="1"/>
        <w:rPr>
          <w:rFonts w:ascii="Arial" w:hAnsi="Arial" w:cs="Arial"/>
          <w:sz w:val="20"/>
          <w:szCs w:val="20"/>
        </w:rPr>
      </w:pPr>
    </w:p>
    <w:p w14:paraId="2D45F90B" w14:textId="77777777" w:rsidR="00520E4E" w:rsidRDefault="00520E4E" w:rsidP="009969BA">
      <w:pPr>
        <w:shd w:val="clear" w:color="auto" w:fill="FFFFFF"/>
        <w:spacing w:after="0" w:line="300" w:lineRule="atLeast"/>
        <w:outlineLvl w:val="1"/>
        <w:rPr>
          <w:rFonts w:ascii="Arial" w:hAnsi="Arial" w:cs="Arial"/>
          <w:sz w:val="20"/>
          <w:szCs w:val="20"/>
        </w:rPr>
      </w:pPr>
    </w:p>
    <w:p w14:paraId="26E81BB2" w14:textId="77777777" w:rsidR="00764CD7" w:rsidRPr="009969BA" w:rsidRDefault="00764CD7" w:rsidP="009969BA">
      <w:pPr>
        <w:shd w:val="clear" w:color="auto" w:fill="FFFFFF"/>
        <w:spacing w:after="0" w:line="300" w:lineRule="atLeast"/>
        <w:outlineLvl w:val="1"/>
        <w:rPr>
          <w:rFonts w:ascii="Arial" w:hAnsi="Arial" w:cs="Arial"/>
          <w:sz w:val="20"/>
          <w:szCs w:val="20"/>
        </w:rPr>
      </w:pPr>
    </w:p>
    <w:p w14:paraId="27F5B752" w14:textId="77777777" w:rsidR="009969BA" w:rsidRDefault="009969BA" w:rsidP="009969BA">
      <w:pPr>
        <w:shd w:val="clear" w:color="auto" w:fill="FFFFFF"/>
        <w:spacing w:after="0" w:line="300" w:lineRule="atLeast"/>
        <w:outlineLvl w:val="1"/>
        <w:rPr>
          <w:rFonts w:ascii="Arial" w:hAnsi="Arial" w:cs="Arial"/>
          <w:b/>
          <w:bCs/>
          <w:sz w:val="20"/>
          <w:szCs w:val="20"/>
        </w:rPr>
      </w:pPr>
      <w:r w:rsidRPr="00764CD7">
        <w:rPr>
          <w:rFonts w:ascii="Arial" w:hAnsi="Arial" w:cs="Arial"/>
          <w:b/>
          <w:bCs/>
          <w:sz w:val="20"/>
          <w:szCs w:val="20"/>
        </w:rPr>
        <w:t>Deux nouveaux Commandeurs de l’Ordre des Vins Vaudois</w:t>
      </w:r>
    </w:p>
    <w:p w14:paraId="6238D6CB" w14:textId="77777777" w:rsidR="00764CD7" w:rsidRPr="00764CD7" w:rsidRDefault="00764CD7" w:rsidP="009969BA">
      <w:pPr>
        <w:shd w:val="clear" w:color="auto" w:fill="FFFFFF"/>
        <w:spacing w:after="0" w:line="300" w:lineRule="atLeast"/>
        <w:outlineLvl w:val="1"/>
        <w:rPr>
          <w:rFonts w:ascii="Arial" w:hAnsi="Arial" w:cs="Arial"/>
          <w:b/>
          <w:bCs/>
          <w:sz w:val="20"/>
          <w:szCs w:val="20"/>
        </w:rPr>
      </w:pPr>
    </w:p>
    <w:p w14:paraId="000D4F83" w14:textId="57CC3B3A" w:rsidR="00743C00" w:rsidRDefault="009969BA" w:rsidP="009969BA">
      <w:pPr>
        <w:shd w:val="clear" w:color="auto" w:fill="FFFFFF"/>
        <w:spacing w:after="0" w:line="300" w:lineRule="atLeast"/>
        <w:outlineLvl w:val="1"/>
        <w:rPr>
          <w:rFonts w:ascii="Arial" w:hAnsi="Arial" w:cs="Arial"/>
          <w:sz w:val="20"/>
          <w:szCs w:val="20"/>
        </w:rPr>
      </w:pPr>
      <w:r w:rsidRPr="009969BA">
        <w:rPr>
          <w:rFonts w:ascii="Arial" w:hAnsi="Arial" w:cs="Arial"/>
          <w:sz w:val="20"/>
          <w:szCs w:val="20"/>
        </w:rPr>
        <w:t>Lors de la partie officielle de cette remise de prix, Philippe Addor et Christophe Pache, les deux chevilles ouvrières de l’entreprise GWS – Aux Services du Vin, ont été nommés Commandeurs de l’Ordre des Vins Vaudois. Ce titre honorifique récompense vingt ans de travail au service des vins vaudois et de leur sélection. «</w:t>
      </w:r>
      <w:r w:rsidRPr="00AD7AED">
        <w:rPr>
          <w:rFonts w:ascii="Arial" w:hAnsi="Arial" w:cs="Arial"/>
          <w:i/>
          <w:iCs/>
          <w:sz w:val="20"/>
          <w:szCs w:val="20"/>
        </w:rPr>
        <w:t xml:space="preserve">J’étais réviseur à l’Office des Vins Vaudois à l’époque et je les regardais gérer l’entier du concours à la main, se souvient Philippe Addor. Je leur ai proposé de créer une société et de m’en occuper. Cette reconnaissance arrive à point nommé pour célébrer notre jubilé, alors que Christophe Pache, qui a commencé avec moi en tant </w:t>
      </w:r>
      <w:r w:rsidR="00AD7AED">
        <w:rPr>
          <w:rFonts w:ascii="Arial" w:hAnsi="Arial" w:cs="Arial"/>
          <w:i/>
          <w:iCs/>
          <w:sz w:val="20"/>
          <w:szCs w:val="20"/>
        </w:rPr>
        <w:t>que stagiaire</w:t>
      </w:r>
      <w:r w:rsidRPr="00AD7AED">
        <w:rPr>
          <w:rFonts w:ascii="Arial" w:hAnsi="Arial" w:cs="Arial"/>
          <w:i/>
          <w:iCs/>
          <w:sz w:val="20"/>
          <w:szCs w:val="20"/>
        </w:rPr>
        <w:t>, développe de plus en plus nos activités. Même si, pour moi, cette entreprise reste un peu mon bébé.</w:t>
      </w:r>
      <w:r w:rsidRPr="009969BA">
        <w:rPr>
          <w:rFonts w:ascii="Arial" w:hAnsi="Arial" w:cs="Arial"/>
          <w:sz w:val="20"/>
          <w:szCs w:val="20"/>
        </w:rPr>
        <w:t>» GWS œuvre dans l’ombre. Les membres du jury connaissent bien l’ampleur du travail, mais le public l’ignore. Habitué des coulisses, Christophe Pache réagit en toute humilité: «</w:t>
      </w:r>
      <w:r w:rsidRPr="00AD7AED">
        <w:rPr>
          <w:rFonts w:ascii="Arial" w:hAnsi="Arial" w:cs="Arial"/>
          <w:i/>
          <w:iCs/>
          <w:sz w:val="20"/>
          <w:szCs w:val="20"/>
        </w:rPr>
        <w:t>Je ne suis pas le plus méritant... Je ne m’y attendais pas du tout et ça me fait hyper plaisir de recevoir cette distinction qui tombe au parfait moment, vingt ans après la création de l’entreprise par Philippe.</w:t>
      </w:r>
      <w:r w:rsidRPr="009969BA">
        <w:rPr>
          <w:rFonts w:ascii="Arial" w:hAnsi="Arial" w:cs="Arial"/>
          <w:sz w:val="20"/>
          <w:szCs w:val="20"/>
        </w:rPr>
        <w:t>»</w:t>
      </w:r>
    </w:p>
    <w:p w14:paraId="11754E67" w14:textId="77777777" w:rsidR="00520E4E" w:rsidRPr="00AF675F" w:rsidRDefault="00520E4E" w:rsidP="009969BA">
      <w:pPr>
        <w:shd w:val="clear" w:color="auto" w:fill="FFFFFF"/>
        <w:spacing w:after="0" w:line="300" w:lineRule="atLeast"/>
        <w:outlineLvl w:val="1"/>
        <w:rPr>
          <w:rFonts w:ascii="Arial" w:hAnsi="Arial" w:cs="Arial"/>
          <w:sz w:val="20"/>
          <w:szCs w:val="20"/>
        </w:rPr>
      </w:pPr>
    </w:p>
    <w:p w14:paraId="047D2C33" w14:textId="77777777" w:rsidR="006D59CC" w:rsidRDefault="00163465" w:rsidP="00A467A8">
      <w:pPr>
        <w:shd w:val="clear" w:color="auto" w:fill="FFFFFF"/>
        <w:spacing w:after="0" w:line="300" w:lineRule="atLeast"/>
        <w:outlineLvl w:val="1"/>
        <w:rPr>
          <w:rFonts w:ascii="Helvetica" w:eastAsia="Times New Roman" w:hAnsi="Helvetica" w:cs="Helvetica"/>
          <w:color w:val="202020"/>
          <w:kern w:val="0"/>
          <w:sz w:val="21"/>
          <w:szCs w:val="21"/>
          <w:lang w:eastAsia="fr-CH"/>
          <w14:ligatures w14:val="none"/>
        </w:rPr>
      </w:pPr>
      <w:r w:rsidRPr="00AF675F">
        <w:rPr>
          <w:rFonts w:ascii="Arial" w:hAnsi="Arial" w:cs="Arial"/>
          <w:sz w:val="20"/>
          <w:szCs w:val="20"/>
        </w:rPr>
        <w:t xml:space="preserve">Retrouvez tous </w:t>
      </w:r>
      <w:proofErr w:type="gramStart"/>
      <w:r w:rsidRPr="00AF675F">
        <w:rPr>
          <w:rFonts w:ascii="Arial" w:hAnsi="Arial" w:cs="Arial"/>
          <w:sz w:val="20"/>
          <w:szCs w:val="20"/>
        </w:rPr>
        <w:t>les résultats sur</w:t>
      </w:r>
      <w:proofErr w:type="gramEnd"/>
      <w:r w:rsidR="006526AA">
        <w:rPr>
          <w:rFonts w:ascii="Arial" w:hAnsi="Arial" w:cs="Arial"/>
          <w:sz w:val="20"/>
          <w:szCs w:val="20"/>
        </w:rPr>
        <w:t xml:space="preserve"> </w:t>
      </w:r>
      <w:r w:rsidRPr="00AF675F">
        <w:rPr>
          <w:rFonts w:ascii="Arial" w:hAnsi="Arial" w:cs="Arial"/>
          <w:sz w:val="20"/>
          <w:szCs w:val="20"/>
        </w:rPr>
        <w:t xml:space="preserve">: </w:t>
      </w:r>
      <w:hyperlink r:id="rId6" w:history="1">
        <w:r w:rsidR="00B248E1" w:rsidRPr="00AF675F">
          <w:rPr>
            <w:rStyle w:val="Hyperlink"/>
            <w:rFonts w:ascii="Arial" w:hAnsi="Arial" w:cs="Arial"/>
            <w:sz w:val="20"/>
            <w:szCs w:val="20"/>
          </w:rPr>
          <w:t>https://www.selection-vins-vaudois.ch/vins-primes</w:t>
        </w:r>
      </w:hyperlink>
      <w:r w:rsidR="00141AC4" w:rsidRPr="00AF675F">
        <w:rPr>
          <w:rFonts w:ascii="Helvetica" w:eastAsia="Times New Roman" w:hAnsi="Helvetica" w:cs="Helvetica"/>
          <w:color w:val="202020"/>
          <w:kern w:val="0"/>
          <w:sz w:val="20"/>
          <w:szCs w:val="20"/>
          <w:lang w:eastAsia="fr-CH"/>
          <w14:ligatures w14:val="none"/>
        </w:rPr>
        <w:br/>
      </w:r>
    </w:p>
    <w:p w14:paraId="20DDBBCB" w14:textId="353A8E7E" w:rsidR="006D59CC" w:rsidRPr="006D59CC" w:rsidRDefault="006D59CC" w:rsidP="006D59CC">
      <w:pPr>
        <w:spacing w:after="0" w:line="276" w:lineRule="auto"/>
        <w:jc w:val="both"/>
        <w:rPr>
          <w:rFonts w:ascii="Arial" w:eastAsia="Calibri" w:hAnsi="Arial" w:cs="Arial"/>
          <w:kern w:val="0"/>
          <w:sz w:val="20"/>
          <w:szCs w:val="20"/>
          <w14:ligatures w14:val="none"/>
        </w:rPr>
      </w:pPr>
      <w:r w:rsidRPr="006D59CC">
        <w:rPr>
          <w:rFonts w:ascii="Arial" w:eastAsia="Calibri" w:hAnsi="Arial" w:cs="Arial"/>
          <w:kern w:val="0"/>
          <w:sz w:val="20"/>
          <w:szCs w:val="20"/>
          <w14:ligatures w14:val="none"/>
        </w:rPr>
        <w:t xml:space="preserve">Vous trouverez des documents et images avec Copyright </w:t>
      </w:r>
      <w:hyperlink r:id="rId7" w:history="1">
        <w:r w:rsidRPr="006D59CC">
          <w:rPr>
            <w:rFonts w:ascii="Arial" w:eastAsia="Calibri" w:hAnsi="Arial" w:cs="Arial"/>
            <w:color w:val="0000FF"/>
            <w:kern w:val="0"/>
            <w:sz w:val="20"/>
            <w:szCs w:val="20"/>
            <w:u w:val="single"/>
            <w14:ligatures w14:val="none"/>
          </w:rPr>
          <w:t>ici</w:t>
        </w:r>
      </w:hyperlink>
      <w:r w:rsidRPr="006D59CC">
        <w:rPr>
          <w:rFonts w:ascii="Arial" w:eastAsia="Calibri" w:hAnsi="Arial" w:cs="Arial"/>
          <w:kern w:val="0"/>
          <w:sz w:val="20"/>
          <w:szCs w:val="20"/>
          <w14:ligatures w14:val="none"/>
        </w:rPr>
        <w:t>.</w:t>
      </w:r>
    </w:p>
    <w:p w14:paraId="757A20BA" w14:textId="77777777" w:rsidR="006D59CC" w:rsidRPr="006D59CC" w:rsidRDefault="006D59CC" w:rsidP="006D59CC">
      <w:pPr>
        <w:spacing w:after="0" w:line="276" w:lineRule="auto"/>
        <w:jc w:val="both"/>
        <w:rPr>
          <w:rFonts w:ascii="Arial" w:eastAsia="Calibri" w:hAnsi="Arial" w:cs="Arial"/>
          <w:kern w:val="0"/>
          <w:sz w:val="20"/>
          <w:szCs w:val="20"/>
          <w14:ligatures w14:val="none"/>
        </w:rPr>
      </w:pPr>
    </w:p>
    <w:p w14:paraId="6946726F" w14:textId="691B328D" w:rsidR="006D59CC" w:rsidRDefault="006D59CC" w:rsidP="006D59CC">
      <w:pPr>
        <w:pBdr>
          <w:top w:val="single" w:sz="4" w:space="2" w:color="000000"/>
          <w:left w:val="single" w:sz="4" w:space="4" w:color="000000"/>
          <w:bottom w:val="single" w:sz="4" w:space="1" w:color="000000"/>
          <w:right w:val="single" w:sz="4" w:space="4" w:color="000000"/>
          <w:between w:val="nil"/>
        </w:pBdr>
        <w:spacing w:after="0" w:line="312" w:lineRule="auto"/>
        <w:ind w:right="-144"/>
        <w:jc w:val="both"/>
        <w:rPr>
          <w:rFonts w:ascii="Arial" w:eastAsia="Calibri" w:hAnsi="Arial" w:cs="Arial"/>
          <w:b/>
          <w:bCs/>
          <w:kern w:val="0"/>
          <w:sz w:val="18"/>
          <w:szCs w:val="18"/>
          <w14:ligatures w14:val="none"/>
        </w:rPr>
      </w:pPr>
      <w:r w:rsidRPr="006D59CC">
        <w:rPr>
          <w:rFonts w:ascii="Arial" w:eastAsia="Calibri" w:hAnsi="Arial" w:cs="Arial"/>
          <w:b/>
          <w:bCs/>
          <w:kern w:val="0"/>
          <w:sz w:val="18"/>
          <w:szCs w:val="18"/>
          <w14:ligatures w14:val="none"/>
        </w:rPr>
        <w:t>Pour de plus amples informations (média)</w:t>
      </w:r>
      <w:r>
        <w:rPr>
          <w:rFonts w:ascii="Arial" w:eastAsia="Calibri" w:hAnsi="Arial" w:cs="Arial"/>
          <w:b/>
          <w:bCs/>
          <w:kern w:val="0"/>
          <w:sz w:val="18"/>
          <w:szCs w:val="18"/>
          <w14:ligatures w14:val="none"/>
        </w:rPr>
        <w:t xml:space="preserve"> </w:t>
      </w:r>
      <w:r w:rsidRPr="006D59CC">
        <w:rPr>
          <w:rFonts w:ascii="Arial" w:eastAsia="Calibri" w:hAnsi="Arial" w:cs="Arial"/>
          <w:b/>
          <w:bCs/>
          <w:kern w:val="0"/>
          <w:sz w:val="18"/>
          <w:szCs w:val="18"/>
          <w14:ligatures w14:val="none"/>
        </w:rPr>
        <w:t>:</w:t>
      </w:r>
    </w:p>
    <w:p w14:paraId="0E70348A" w14:textId="77777777" w:rsidR="006D59CC" w:rsidRDefault="006D59CC" w:rsidP="006D59CC">
      <w:pPr>
        <w:pBdr>
          <w:top w:val="single" w:sz="4" w:space="2" w:color="000000"/>
          <w:left w:val="single" w:sz="4" w:space="4" w:color="000000"/>
          <w:bottom w:val="single" w:sz="4" w:space="1" w:color="000000"/>
          <w:right w:val="single" w:sz="4" w:space="4" w:color="000000"/>
          <w:between w:val="nil"/>
        </w:pBdr>
        <w:spacing w:after="0" w:line="312" w:lineRule="auto"/>
        <w:ind w:right="-144"/>
        <w:jc w:val="both"/>
        <w:rPr>
          <w:rFonts w:ascii="Arial" w:eastAsia="Calibri" w:hAnsi="Arial" w:cs="Arial"/>
          <w:b/>
          <w:bCs/>
          <w:kern w:val="0"/>
          <w:sz w:val="18"/>
          <w:szCs w:val="18"/>
          <w14:ligatures w14:val="none"/>
        </w:rPr>
      </w:pPr>
    </w:p>
    <w:p w14:paraId="2BA2D183" w14:textId="77777777" w:rsidR="006D59CC" w:rsidRPr="004F7812" w:rsidRDefault="006D59CC" w:rsidP="006D59CC">
      <w:pPr>
        <w:pBdr>
          <w:top w:val="single" w:sz="4" w:space="2" w:color="000000"/>
          <w:left w:val="single" w:sz="4" w:space="4" w:color="000000"/>
          <w:bottom w:val="single" w:sz="4" w:space="1" w:color="000000"/>
          <w:right w:val="single" w:sz="4" w:space="4" w:color="000000"/>
          <w:between w:val="nil"/>
        </w:pBdr>
        <w:spacing w:after="0" w:line="312" w:lineRule="auto"/>
        <w:ind w:right="-144"/>
        <w:jc w:val="both"/>
        <w:rPr>
          <w:rFonts w:ascii="Arial" w:eastAsia="Calibri" w:hAnsi="Arial" w:cs="Arial"/>
          <w:kern w:val="0"/>
          <w:sz w:val="18"/>
          <w:szCs w:val="18"/>
          <w14:ligatures w14:val="none"/>
        </w:rPr>
      </w:pPr>
      <w:r w:rsidRPr="006D59CC">
        <w:rPr>
          <w:rFonts w:ascii="Arial" w:eastAsia="Calibri" w:hAnsi="Arial" w:cs="Arial"/>
          <w:kern w:val="0"/>
          <w:sz w:val="18"/>
          <w:szCs w:val="18"/>
          <w14:ligatures w14:val="none"/>
        </w:rPr>
        <w:t>Christophe Pache, chef de projet chez GWS, 079 478 44 91 -</w:t>
      </w:r>
      <w:r w:rsidRPr="006D59CC">
        <w:rPr>
          <w:rFonts w:ascii="Arial" w:eastAsia="Calibri" w:hAnsi="Arial" w:cs="Arial"/>
          <w:b/>
          <w:bCs/>
          <w:kern w:val="0"/>
          <w:sz w:val="18"/>
          <w:szCs w:val="18"/>
          <w14:ligatures w14:val="none"/>
        </w:rPr>
        <w:t xml:space="preserve"> </w:t>
      </w:r>
      <w:hyperlink r:id="rId8" w:history="1">
        <w:r w:rsidRPr="006D59CC">
          <w:rPr>
            <w:rStyle w:val="Hyperlink"/>
            <w:rFonts w:ascii="Arial" w:eastAsia="Calibri" w:hAnsi="Arial" w:cs="Arial"/>
            <w:kern w:val="0"/>
            <w:sz w:val="18"/>
            <w:szCs w:val="18"/>
            <w14:ligatures w14:val="none"/>
          </w:rPr>
          <w:t>cpache@general-wine-services.ch</w:t>
        </w:r>
      </w:hyperlink>
      <w:r w:rsidRPr="006D59CC">
        <w:rPr>
          <w:rFonts w:ascii="Arial" w:eastAsia="Calibri" w:hAnsi="Arial" w:cs="Arial"/>
          <w:kern w:val="0"/>
          <w:sz w:val="18"/>
          <w:szCs w:val="18"/>
          <w14:ligatures w14:val="none"/>
        </w:rPr>
        <w:t xml:space="preserve"> </w:t>
      </w:r>
    </w:p>
    <w:p w14:paraId="602E3E5C" w14:textId="77777777" w:rsidR="006D59CC" w:rsidRPr="006D59CC" w:rsidRDefault="006D59CC" w:rsidP="006D59CC">
      <w:pPr>
        <w:pBdr>
          <w:top w:val="single" w:sz="4" w:space="2" w:color="000000"/>
          <w:left w:val="single" w:sz="4" w:space="4" w:color="000000"/>
          <w:bottom w:val="single" w:sz="4" w:space="1" w:color="000000"/>
          <w:right w:val="single" w:sz="4" w:space="4" w:color="000000"/>
          <w:between w:val="nil"/>
        </w:pBdr>
        <w:spacing w:after="0" w:line="312" w:lineRule="auto"/>
        <w:ind w:right="-144"/>
        <w:jc w:val="both"/>
        <w:rPr>
          <w:rFonts w:ascii="Arial" w:eastAsia="Calibri" w:hAnsi="Arial" w:cs="Arial"/>
          <w:b/>
          <w:bCs/>
          <w:kern w:val="0"/>
          <w:sz w:val="18"/>
          <w:szCs w:val="18"/>
          <w14:ligatures w14:val="none"/>
        </w:rPr>
      </w:pPr>
    </w:p>
    <w:p w14:paraId="204C4DC2" w14:textId="77777777" w:rsidR="006D59CC" w:rsidRPr="006D59CC" w:rsidRDefault="006D59CC" w:rsidP="006D59CC">
      <w:pPr>
        <w:pBdr>
          <w:top w:val="single" w:sz="4" w:space="2" w:color="000000"/>
          <w:left w:val="single" w:sz="4" w:space="4" w:color="000000"/>
          <w:bottom w:val="single" w:sz="4" w:space="1" w:color="000000"/>
          <w:right w:val="single" w:sz="4" w:space="4" w:color="000000"/>
          <w:between w:val="nil"/>
        </w:pBdr>
        <w:spacing w:after="0" w:line="312" w:lineRule="auto"/>
        <w:ind w:right="-144"/>
        <w:jc w:val="both"/>
        <w:rPr>
          <w:rFonts w:ascii="Arial" w:eastAsia="Calibri" w:hAnsi="Arial" w:cs="Arial"/>
          <w:b/>
          <w:bCs/>
          <w:kern w:val="0"/>
          <w:sz w:val="18"/>
          <w:szCs w:val="18"/>
          <w:u w:val="single"/>
          <w14:ligatures w14:val="none"/>
        </w:rPr>
      </w:pPr>
      <w:r w:rsidRPr="006D59CC">
        <w:rPr>
          <w:rFonts w:ascii="Arial" w:eastAsia="Calibri" w:hAnsi="Arial" w:cs="Arial"/>
          <w:kern w:val="0"/>
          <w:sz w:val="18"/>
          <w:szCs w:val="18"/>
          <w14:ligatures w14:val="none"/>
        </w:rPr>
        <w:t xml:space="preserve">Benjamin </w:t>
      </w:r>
      <w:proofErr w:type="spellStart"/>
      <w:r w:rsidRPr="006D59CC">
        <w:rPr>
          <w:rFonts w:ascii="Arial" w:eastAsia="Calibri" w:hAnsi="Arial" w:cs="Arial"/>
          <w:kern w:val="0"/>
          <w:sz w:val="18"/>
          <w:szCs w:val="18"/>
          <w14:ligatures w14:val="none"/>
        </w:rPr>
        <w:t>Gehrig</w:t>
      </w:r>
      <w:proofErr w:type="spellEnd"/>
      <w:r w:rsidRPr="006D59CC">
        <w:rPr>
          <w:rFonts w:ascii="Arial" w:eastAsia="Calibri" w:hAnsi="Arial" w:cs="Arial"/>
          <w:kern w:val="0"/>
          <w:sz w:val="18"/>
          <w:szCs w:val="18"/>
          <w14:ligatures w14:val="none"/>
        </w:rPr>
        <w:t>, directeur de l’Office des Vins Vaudois, 021 614 25 80 – </w:t>
      </w:r>
      <w:hyperlink r:id="rId9" w:history="1">
        <w:r w:rsidRPr="006D59CC">
          <w:rPr>
            <w:rStyle w:val="Hyperlink"/>
            <w:rFonts w:ascii="Arial" w:eastAsia="Calibri" w:hAnsi="Arial" w:cs="Arial"/>
            <w:kern w:val="0"/>
            <w:sz w:val="18"/>
            <w:szCs w:val="18"/>
            <w14:ligatures w14:val="none"/>
          </w:rPr>
          <w:t>b.gehrig@ovv.ch</w:t>
        </w:r>
      </w:hyperlink>
    </w:p>
    <w:p w14:paraId="0EE6180D" w14:textId="77777777" w:rsidR="006D59CC" w:rsidRDefault="006D59CC" w:rsidP="006D59CC">
      <w:pPr>
        <w:pBdr>
          <w:top w:val="single" w:sz="4" w:space="2" w:color="000000"/>
          <w:left w:val="single" w:sz="4" w:space="4" w:color="000000"/>
          <w:bottom w:val="single" w:sz="4" w:space="1" w:color="000000"/>
          <w:right w:val="single" w:sz="4" w:space="4" w:color="000000"/>
          <w:between w:val="nil"/>
        </w:pBdr>
        <w:spacing w:after="0" w:line="312" w:lineRule="auto"/>
        <w:ind w:right="-144"/>
        <w:jc w:val="both"/>
        <w:rPr>
          <w:rFonts w:ascii="Arial" w:eastAsia="Calibri" w:hAnsi="Arial" w:cs="Arial"/>
          <w:b/>
          <w:bCs/>
          <w:kern w:val="0"/>
          <w:sz w:val="18"/>
          <w:szCs w:val="18"/>
          <w14:ligatures w14:val="none"/>
        </w:rPr>
      </w:pPr>
    </w:p>
    <w:p w14:paraId="4EA0F7B2" w14:textId="77777777" w:rsidR="006D59CC" w:rsidRPr="006D59CC" w:rsidRDefault="006D59CC" w:rsidP="006D59CC">
      <w:pPr>
        <w:pBdr>
          <w:top w:val="single" w:sz="4" w:space="2" w:color="000000"/>
          <w:left w:val="single" w:sz="4" w:space="4" w:color="000000"/>
          <w:bottom w:val="single" w:sz="4" w:space="1" w:color="000000"/>
          <w:right w:val="single" w:sz="4" w:space="4" w:color="000000"/>
          <w:between w:val="nil"/>
        </w:pBdr>
        <w:spacing w:after="0" w:line="312" w:lineRule="auto"/>
        <w:ind w:right="-144"/>
        <w:jc w:val="both"/>
        <w:rPr>
          <w:rFonts w:ascii="Arial" w:eastAsia="Calibri" w:hAnsi="Arial" w:cs="Arial"/>
          <w:kern w:val="0"/>
          <w:sz w:val="18"/>
          <w:szCs w:val="18"/>
          <w14:ligatures w14:val="none"/>
        </w:rPr>
      </w:pPr>
      <w:r w:rsidRPr="006D59CC">
        <w:rPr>
          <w:rFonts w:ascii="Arial" w:eastAsia="Calibri" w:hAnsi="Arial" w:cs="Arial"/>
          <w:kern w:val="0"/>
          <w:sz w:val="18"/>
          <w:szCs w:val="18"/>
          <w14:ligatures w14:val="none"/>
        </w:rPr>
        <w:t>Aurélie Benoit &amp; Gere Gretz, Service de presse Office des Vins Vaudois</w:t>
      </w:r>
    </w:p>
    <w:p w14:paraId="104B4CAC" w14:textId="77777777" w:rsidR="006D59CC" w:rsidRPr="006D59CC" w:rsidRDefault="006D59CC" w:rsidP="006D59CC">
      <w:pPr>
        <w:pBdr>
          <w:top w:val="single" w:sz="4" w:space="2" w:color="000000"/>
          <w:left w:val="single" w:sz="4" w:space="4" w:color="000000"/>
          <w:bottom w:val="single" w:sz="4" w:space="1" w:color="000000"/>
          <w:right w:val="single" w:sz="4" w:space="4" w:color="000000"/>
          <w:between w:val="nil"/>
        </w:pBdr>
        <w:spacing w:after="0" w:line="312" w:lineRule="auto"/>
        <w:ind w:right="-144"/>
        <w:jc w:val="both"/>
        <w:rPr>
          <w:rFonts w:ascii="Arial" w:eastAsia="Calibri" w:hAnsi="Arial" w:cs="Arial"/>
          <w:kern w:val="0"/>
          <w:sz w:val="18"/>
          <w:szCs w:val="18"/>
          <w:lang w:val="de-CH"/>
          <w14:ligatures w14:val="none"/>
        </w:rPr>
      </w:pPr>
      <w:r w:rsidRPr="006D59CC">
        <w:rPr>
          <w:rFonts w:ascii="Arial" w:eastAsia="Calibri" w:hAnsi="Arial" w:cs="Arial"/>
          <w:kern w:val="0"/>
          <w:sz w:val="18"/>
          <w:szCs w:val="18"/>
          <w:lang w:val="de-CH"/>
          <w14:ligatures w14:val="none"/>
        </w:rPr>
        <w:t>c/o Gretz Communications AG, Zähringerstrasse 16, 3012 Berne</w:t>
      </w:r>
    </w:p>
    <w:p w14:paraId="33C91044" w14:textId="77777777" w:rsidR="006D59CC" w:rsidRPr="006D59CC" w:rsidRDefault="006D59CC" w:rsidP="006D59CC">
      <w:pPr>
        <w:pBdr>
          <w:top w:val="single" w:sz="4" w:space="2" w:color="000000"/>
          <w:left w:val="single" w:sz="4" w:space="4" w:color="000000"/>
          <w:bottom w:val="single" w:sz="4" w:space="1" w:color="000000"/>
          <w:right w:val="single" w:sz="4" w:space="4" w:color="000000"/>
          <w:between w:val="nil"/>
        </w:pBdr>
        <w:spacing w:after="0" w:line="312" w:lineRule="auto"/>
        <w:ind w:right="-144"/>
        <w:jc w:val="both"/>
        <w:rPr>
          <w:rFonts w:ascii="Arial" w:eastAsia="Calibri" w:hAnsi="Arial" w:cs="Arial"/>
          <w:color w:val="0000FF"/>
          <w:kern w:val="0"/>
          <w:sz w:val="18"/>
          <w:szCs w:val="18"/>
          <w:u w:val="single"/>
          <w14:ligatures w14:val="none"/>
        </w:rPr>
      </w:pPr>
      <w:r w:rsidRPr="006D59CC">
        <w:rPr>
          <w:rFonts w:ascii="Arial" w:eastAsia="Calibri" w:hAnsi="Arial" w:cs="Arial"/>
          <w:kern w:val="0"/>
          <w:sz w:val="18"/>
          <w:szCs w:val="18"/>
          <w14:ligatures w14:val="none"/>
        </w:rPr>
        <w:t xml:space="preserve">Téléphone 031 300 30 </w:t>
      </w:r>
      <w:proofErr w:type="gramStart"/>
      <w:r w:rsidRPr="006D59CC">
        <w:rPr>
          <w:rFonts w:ascii="Arial" w:eastAsia="Calibri" w:hAnsi="Arial" w:cs="Arial"/>
          <w:kern w:val="0"/>
          <w:sz w:val="18"/>
          <w:szCs w:val="18"/>
          <w14:ligatures w14:val="none"/>
        </w:rPr>
        <w:t>70;</w:t>
      </w:r>
      <w:proofErr w:type="gramEnd"/>
      <w:r w:rsidRPr="006D59CC">
        <w:rPr>
          <w:rFonts w:ascii="Arial" w:eastAsia="Calibri" w:hAnsi="Arial" w:cs="Arial"/>
          <w:kern w:val="0"/>
          <w:sz w:val="18"/>
          <w:szCs w:val="18"/>
          <w14:ligatures w14:val="none"/>
        </w:rPr>
        <w:t xml:space="preserve"> </w:t>
      </w:r>
      <w:proofErr w:type="gramStart"/>
      <w:r w:rsidRPr="006D59CC">
        <w:rPr>
          <w:rFonts w:ascii="Arial" w:eastAsia="Calibri" w:hAnsi="Arial" w:cs="Arial"/>
          <w:kern w:val="0"/>
          <w:sz w:val="18"/>
          <w:szCs w:val="18"/>
          <w14:ligatures w14:val="none"/>
        </w:rPr>
        <w:t>E-Mail:</w:t>
      </w:r>
      <w:proofErr w:type="gramEnd"/>
      <w:r w:rsidRPr="006D59CC">
        <w:rPr>
          <w:rFonts w:ascii="Arial" w:eastAsia="Calibri" w:hAnsi="Arial" w:cs="Arial"/>
          <w:kern w:val="0"/>
          <w:sz w:val="18"/>
          <w:szCs w:val="18"/>
          <w14:ligatures w14:val="none"/>
        </w:rPr>
        <w:t xml:space="preserve"> </w:t>
      </w:r>
      <w:hyperlink r:id="rId10" w:history="1">
        <w:r w:rsidRPr="006D59CC">
          <w:rPr>
            <w:rFonts w:ascii="Arial" w:eastAsia="Calibri" w:hAnsi="Arial" w:cs="Arial"/>
            <w:color w:val="0000FF"/>
            <w:kern w:val="0"/>
            <w:sz w:val="18"/>
            <w:szCs w:val="18"/>
            <w:u w:val="single"/>
            <w14:ligatures w14:val="none"/>
          </w:rPr>
          <w:t>info@gretzcom.ch</w:t>
        </w:r>
      </w:hyperlink>
    </w:p>
    <w:p w14:paraId="4381D9DE" w14:textId="77777777" w:rsidR="006D59CC" w:rsidRPr="006D59CC" w:rsidRDefault="006D59CC" w:rsidP="006D59CC">
      <w:pPr>
        <w:pBdr>
          <w:top w:val="single" w:sz="4" w:space="2" w:color="000000"/>
          <w:left w:val="single" w:sz="4" w:space="4" w:color="000000"/>
          <w:bottom w:val="single" w:sz="4" w:space="1" w:color="000000"/>
          <w:right w:val="single" w:sz="4" w:space="4" w:color="000000"/>
          <w:between w:val="nil"/>
        </w:pBdr>
        <w:spacing w:after="0" w:line="312" w:lineRule="auto"/>
        <w:ind w:right="-144"/>
        <w:jc w:val="both"/>
        <w:rPr>
          <w:rFonts w:ascii="Arial" w:eastAsia="Calibri" w:hAnsi="Arial" w:cs="Arial"/>
          <w:color w:val="0000FF"/>
          <w:kern w:val="0"/>
          <w:sz w:val="18"/>
          <w:szCs w:val="18"/>
          <w:u w:val="single"/>
          <w14:ligatures w14:val="none"/>
        </w:rPr>
      </w:pPr>
      <w:hyperlink r:id="rId11" w:history="1">
        <w:r w:rsidRPr="006D59CC">
          <w:rPr>
            <w:rFonts w:ascii="Arial" w:eastAsia="Calibri" w:hAnsi="Arial" w:cs="Arial"/>
            <w:color w:val="0000FF"/>
            <w:kern w:val="0"/>
            <w:sz w:val="18"/>
            <w:szCs w:val="18"/>
            <w:u w:val="single"/>
            <w14:ligatures w14:val="none"/>
          </w:rPr>
          <w:t>www.ovv.ch</w:t>
        </w:r>
      </w:hyperlink>
      <w:r w:rsidRPr="006D59CC">
        <w:rPr>
          <w:rFonts w:ascii="Arial" w:eastAsia="Calibri" w:hAnsi="Arial" w:cs="Arial"/>
          <w:color w:val="0000FF"/>
          <w:kern w:val="0"/>
          <w:sz w:val="18"/>
          <w:szCs w:val="18"/>
          <w:u w:val="single"/>
          <w14:ligatures w14:val="none"/>
        </w:rPr>
        <w:t xml:space="preserve"> </w:t>
      </w:r>
    </w:p>
    <w:p w14:paraId="678FF954" w14:textId="77777777" w:rsidR="006D59CC" w:rsidRPr="006D59CC" w:rsidRDefault="006D59CC" w:rsidP="006D59CC">
      <w:pPr>
        <w:spacing w:after="0" w:line="276" w:lineRule="auto"/>
        <w:jc w:val="both"/>
        <w:rPr>
          <w:rFonts w:ascii="Arial" w:eastAsia="Calibri" w:hAnsi="Arial" w:cs="Arial"/>
          <w:kern w:val="0"/>
          <w:sz w:val="24"/>
          <w:szCs w:val="24"/>
          <w14:ligatures w14:val="none"/>
        </w:rPr>
      </w:pPr>
    </w:p>
    <w:p w14:paraId="195D09FF" w14:textId="77777777" w:rsidR="006D59CC" w:rsidRPr="006D59CC" w:rsidRDefault="006D59CC" w:rsidP="006D59CC">
      <w:pPr>
        <w:spacing w:after="0" w:line="240" w:lineRule="auto"/>
        <w:jc w:val="both"/>
        <w:rPr>
          <w:rFonts w:ascii="Arial" w:eastAsia="Calibri" w:hAnsi="Arial" w:cs="Arial"/>
          <w:kern w:val="0"/>
          <w:sz w:val="18"/>
          <w:szCs w:val="18"/>
          <w14:ligatures w14:val="none"/>
        </w:rPr>
      </w:pPr>
      <w:r w:rsidRPr="006D59CC">
        <w:rPr>
          <w:rFonts w:ascii="Arial" w:eastAsia="Calibri" w:hAnsi="Arial" w:cs="Arial"/>
          <w:b/>
          <w:bCs/>
          <w:kern w:val="0"/>
          <w:sz w:val="18"/>
          <w:szCs w:val="18"/>
          <w14:ligatures w14:val="none"/>
        </w:rPr>
        <w:t xml:space="preserve">À propos de l’Office des Vins Vaudois : </w:t>
      </w:r>
      <w:r w:rsidRPr="006D59CC">
        <w:rPr>
          <w:rFonts w:ascii="Arial" w:eastAsia="Calibri" w:hAnsi="Arial" w:cs="Arial"/>
          <w:kern w:val="0"/>
          <w:sz w:val="18"/>
          <w:szCs w:val="18"/>
          <w14:ligatures w14:val="none"/>
        </w:rPr>
        <w:t>L'Office des Vins Vaudois (OVV) est le l'organisme dédié à la promotion et à la valorisation des vins du canton de Vaud. Sa mission est de mettre en avant le riche patrimoine viticole vaudois, caractérisé par ses cépages uniques, ses huit AOC et la passion de ses vignerons. À travers une série d'initiatives, événements et collaborations, l'OVV vise à renforcer la reconnaissance des vins vaudois sur le marché national. Avec une approche axée sur l'authenticité, la qualité et la durabilité, l'Office s'engage à représenter au mieux les intérêts des vignerons vaudois.</w:t>
      </w:r>
    </w:p>
    <w:p w14:paraId="4DE98D47" w14:textId="2EB7A01C" w:rsidR="00E819DD" w:rsidRPr="00830CB7" w:rsidRDefault="00E819DD" w:rsidP="006D59CC">
      <w:pPr>
        <w:shd w:val="clear" w:color="auto" w:fill="FFFFFF"/>
        <w:spacing w:after="0" w:line="300" w:lineRule="atLeast"/>
        <w:outlineLvl w:val="1"/>
        <w:rPr>
          <w:rFonts w:ascii="Helvetica" w:eastAsia="Times New Roman" w:hAnsi="Helvetica" w:cs="Helvetica"/>
          <w:color w:val="0000FF"/>
          <w:kern w:val="0"/>
          <w:sz w:val="20"/>
          <w:szCs w:val="20"/>
          <w:u w:val="single"/>
          <w:lang w:eastAsia="fr-CH"/>
          <w14:ligatures w14:val="none"/>
        </w:rPr>
      </w:pPr>
    </w:p>
    <w:sectPr w:rsidR="00E819DD" w:rsidRPr="00830CB7" w:rsidSect="00AF675F">
      <w:pgSz w:w="11906" w:h="16838"/>
      <w:pgMar w:top="0" w:right="849"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07476"/>
    <w:multiLevelType w:val="hybridMultilevel"/>
    <w:tmpl w:val="5D7CB7D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36354DFF"/>
    <w:multiLevelType w:val="multilevel"/>
    <w:tmpl w:val="D914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781CE1"/>
    <w:multiLevelType w:val="multilevel"/>
    <w:tmpl w:val="104CA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607B7B"/>
    <w:multiLevelType w:val="hybridMultilevel"/>
    <w:tmpl w:val="84123560"/>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672709CC"/>
    <w:multiLevelType w:val="multilevel"/>
    <w:tmpl w:val="F196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847B10"/>
    <w:multiLevelType w:val="multilevel"/>
    <w:tmpl w:val="B818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1199554">
    <w:abstractNumId w:val="4"/>
  </w:num>
  <w:num w:numId="2" w16cid:durableId="1696038438">
    <w:abstractNumId w:val="5"/>
  </w:num>
  <w:num w:numId="3" w16cid:durableId="1219628391">
    <w:abstractNumId w:val="1"/>
  </w:num>
  <w:num w:numId="4" w16cid:durableId="1379014751">
    <w:abstractNumId w:val="2"/>
  </w:num>
  <w:num w:numId="5" w16cid:durableId="1356617711">
    <w:abstractNumId w:val="3"/>
  </w:num>
  <w:num w:numId="6" w16cid:durableId="112678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9DD"/>
    <w:rsid w:val="0002400F"/>
    <w:rsid w:val="0002527E"/>
    <w:rsid w:val="00033665"/>
    <w:rsid w:val="000342E6"/>
    <w:rsid w:val="000765E5"/>
    <w:rsid w:val="00077B37"/>
    <w:rsid w:val="00095C11"/>
    <w:rsid w:val="0009601B"/>
    <w:rsid w:val="000B30F4"/>
    <w:rsid w:val="000E2730"/>
    <w:rsid w:val="000F0DB1"/>
    <w:rsid w:val="000F6CAA"/>
    <w:rsid w:val="00131EE8"/>
    <w:rsid w:val="00141AC4"/>
    <w:rsid w:val="0015187D"/>
    <w:rsid w:val="00163465"/>
    <w:rsid w:val="00171EC0"/>
    <w:rsid w:val="001A161F"/>
    <w:rsid w:val="001B3C4B"/>
    <w:rsid w:val="001F247E"/>
    <w:rsid w:val="00206CE4"/>
    <w:rsid w:val="002138BE"/>
    <w:rsid w:val="0024108E"/>
    <w:rsid w:val="00242771"/>
    <w:rsid w:val="00260185"/>
    <w:rsid w:val="00284267"/>
    <w:rsid w:val="002A1A9F"/>
    <w:rsid w:val="002D1B59"/>
    <w:rsid w:val="002F6B48"/>
    <w:rsid w:val="00331F55"/>
    <w:rsid w:val="00334499"/>
    <w:rsid w:val="00343CCD"/>
    <w:rsid w:val="00344AF1"/>
    <w:rsid w:val="0036506F"/>
    <w:rsid w:val="00380A98"/>
    <w:rsid w:val="00396ED7"/>
    <w:rsid w:val="003C15CE"/>
    <w:rsid w:val="003E07A7"/>
    <w:rsid w:val="0041050E"/>
    <w:rsid w:val="00417361"/>
    <w:rsid w:val="00422D16"/>
    <w:rsid w:val="00444C22"/>
    <w:rsid w:val="00447BE2"/>
    <w:rsid w:val="00450088"/>
    <w:rsid w:val="004552F0"/>
    <w:rsid w:val="004A36AB"/>
    <w:rsid w:val="004B6D77"/>
    <w:rsid w:val="004C603C"/>
    <w:rsid w:val="004D2232"/>
    <w:rsid w:val="004F4D7A"/>
    <w:rsid w:val="004F7812"/>
    <w:rsid w:val="00502E5C"/>
    <w:rsid w:val="005072B4"/>
    <w:rsid w:val="00520E4E"/>
    <w:rsid w:val="005213CD"/>
    <w:rsid w:val="00523A12"/>
    <w:rsid w:val="00525569"/>
    <w:rsid w:val="00565835"/>
    <w:rsid w:val="005A0582"/>
    <w:rsid w:val="005C5551"/>
    <w:rsid w:val="005D7135"/>
    <w:rsid w:val="005E1EA6"/>
    <w:rsid w:val="005F26BD"/>
    <w:rsid w:val="00616AD3"/>
    <w:rsid w:val="00632AA6"/>
    <w:rsid w:val="00644DE0"/>
    <w:rsid w:val="006526AA"/>
    <w:rsid w:val="00653551"/>
    <w:rsid w:val="00671B8C"/>
    <w:rsid w:val="00675224"/>
    <w:rsid w:val="00693C0A"/>
    <w:rsid w:val="006A10E2"/>
    <w:rsid w:val="006B1BEC"/>
    <w:rsid w:val="006D59CC"/>
    <w:rsid w:val="00703454"/>
    <w:rsid w:val="00743C00"/>
    <w:rsid w:val="00764CD7"/>
    <w:rsid w:val="0078029B"/>
    <w:rsid w:val="007804BB"/>
    <w:rsid w:val="00795A14"/>
    <w:rsid w:val="007C1A5E"/>
    <w:rsid w:val="007F6000"/>
    <w:rsid w:val="007F6982"/>
    <w:rsid w:val="007F757E"/>
    <w:rsid w:val="0081781A"/>
    <w:rsid w:val="00830CB7"/>
    <w:rsid w:val="00853776"/>
    <w:rsid w:val="00857592"/>
    <w:rsid w:val="00860860"/>
    <w:rsid w:val="00877ED9"/>
    <w:rsid w:val="00881D21"/>
    <w:rsid w:val="00887FFC"/>
    <w:rsid w:val="00893E2B"/>
    <w:rsid w:val="008A4274"/>
    <w:rsid w:val="008A5A3E"/>
    <w:rsid w:val="008A7B7A"/>
    <w:rsid w:val="008C437B"/>
    <w:rsid w:val="008D3B17"/>
    <w:rsid w:val="008E0B82"/>
    <w:rsid w:val="00910207"/>
    <w:rsid w:val="009176AB"/>
    <w:rsid w:val="00933606"/>
    <w:rsid w:val="00933CD0"/>
    <w:rsid w:val="00950A06"/>
    <w:rsid w:val="009558D5"/>
    <w:rsid w:val="009969BA"/>
    <w:rsid w:val="009A28DB"/>
    <w:rsid w:val="009B2797"/>
    <w:rsid w:val="009B6DE0"/>
    <w:rsid w:val="009C14DE"/>
    <w:rsid w:val="009D19C4"/>
    <w:rsid w:val="009D1E60"/>
    <w:rsid w:val="009E246C"/>
    <w:rsid w:val="00A467A8"/>
    <w:rsid w:val="00A4790E"/>
    <w:rsid w:val="00A5584A"/>
    <w:rsid w:val="00A66F2C"/>
    <w:rsid w:val="00AD6F65"/>
    <w:rsid w:val="00AD7AED"/>
    <w:rsid w:val="00AE0D26"/>
    <w:rsid w:val="00AF675F"/>
    <w:rsid w:val="00B02B3C"/>
    <w:rsid w:val="00B02D6E"/>
    <w:rsid w:val="00B242E0"/>
    <w:rsid w:val="00B248E1"/>
    <w:rsid w:val="00B30A81"/>
    <w:rsid w:val="00B4174F"/>
    <w:rsid w:val="00B456F9"/>
    <w:rsid w:val="00B74583"/>
    <w:rsid w:val="00BA0C8B"/>
    <w:rsid w:val="00BA3890"/>
    <w:rsid w:val="00BB09F4"/>
    <w:rsid w:val="00BC148D"/>
    <w:rsid w:val="00BE5C75"/>
    <w:rsid w:val="00BF0C5B"/>
    <w:rsid w:val="00C02F2D"/>
    <w:rsid w:val="00C81B25"/>
    <w:rsid w:val="00C91336"/>
    <w:rsid w:val="00CB3F5F"/>
    <w:rsid w:val="00CD2522"/>
    <w:rsid w:val="00CF739D"/>
    <w:rsid w:val="00D13AC8"/>
    <w:rsid w:val="00D16C00"/>
    <w:rsid w:val="00D17173"/>
    <w:rsid w:val="00D26C21"/>
    <w:rsid w:val="00D431D3"/>
    <w:rsid w:val="00D55D33"/>
    <w:rsid w:val="00D57010"/>
    <w:rsid w:val="00D6353A"/>
    <w:rsid w:val="00D6457A"/>
    <w:rsid w:val="00DD75F8"/>
    <w:rsid w:val="00DE3521"/>
    <w:rsid w:val="00DF2D11"/>
    <w:rsid w:val="00DF4905"/>
    <w:rsid w:val="00E11A0F"/>
    <w:rsid w:val="00E348CE"/>
    <w:rsid w:val="00E36DED"/>
    <w:rsid w:val="00E51B11"/>
    <w:rsid w:val="00E541A6"/>
    <w:rsid w:val="00E602EA"/>
    <w:rsid w:val="00E64D2E"/>
    <w:rsid w:val="00E70373"/>
    <w:rsid w:val="00E775B9"/>
    <w:rsid w:val="00E819DD"/>
    <w:rsid w:val="00E81CCC"/>
    <w:rsid w:val="00E921BF"/>
    <w:rsid w:val="00E93160"/>
    <w:rsid w:val="00EA0A14"/>
    <w:rsid w:val="00EA2CAC"/>
    <w:rsid w:val="00EC4B64"/>
    <w:rsid w:val="00EC758C"/>
    <w:rsid w:val="00ED792B"/>
    <w:rsid w:val="00F14318"/>
    <w:rsid w:val="00F206FB"/>
    <w:rsid w:val="00F40ED5"/>
    <w:rsid w:val="00F955C5"/>
    <w:rsid w:val="00F96894"/>
    <w:rsid w:val="00FA5A5F"/>
    <w:rsid w:val="00FD1AAF"/>
    <w:rsid w:val="00FD702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D63CA"/>
  <w15:chartTrackingRefBased/>
  <w15:docId w15:val="{9B24F862-F289-48F5-BCB6-A5BD33C99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E819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H"/>
      <w14:ligatures w14:val="none"/>
    </w:rPr>
  </w:style>
  <w:style w:type="paragraph" w:styleId="berschrift2">
    <w:name w:val="heading 2"/>
    <w:basedOn w:val="Standard"/>
    <w:link w:val="berschrift2Zchn"/>
    <w:uiPriority w:val="9"/>
    <w:qFormat/>
    <w:rsid w:val="00E819D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CH"/>
      <w14:ligatures w14:val="none"/>
    </w:rPr>
  </w:style>
  <w:style w:type="paragraph" w:styleId="berschrift3">
    <w:name w:val="heading 3"/>
    <w:basedOn w:val="Standard"/>
    <w:next w:val="Standard"/>
    <w:link w:val="berschrift3Zchn"/>
    <w:uiPriority w:val="9"/>
    <w:semiHidden/>
    <w:unhideWhenUsed/>
    <w:qFormat/>
    <w:rsid w:val="005C55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819DD"/>
    <w:rPr>
      <w:rFonts w:ascii="Times New Roman" w:eastAsia="Times New Roman" w:hAnsi="Times New Roman" w:cs="Times New Roman"/>
      <w:b/>
      <w:bCs/>
      <w:kern w:val="36"/>
      <w:sz w:val="48"/>
      <w:szCs w:val="48"/>
      <w:lang w:eastAsia="fr-CH"/>
      <w14:ligatures w14:val="none"/>
    </w:rPr>
  </w:style>
  <w:style w:type="character" w:customStyle="1" w:styleId="berschrift2Zchn">
    <w:name w:val="Überschrift 2 Zchn"/>
    <w:basedOn w:val="Absatz-Standardschriftart"/>
    <w:link w:val="berschrift2"/>
    <w:uiPriority w:val="9"/>
    <w:rsid w:val="00E819DD"/>
    <w:rPr>
      <w:rFonts w:ascii="Times New Roman" w:eastAsia="Times New Roman" w:hAnsi="Times New Roman" w:cs="Times New Roman"/>
      <w:b/>
      <w:bCs/>
      <w:kern w:val="0"/>
      <w:sz w:val="36"/>
      <w:szCs w:val="36"/>
      <w:lang w:eastAsia="fr-CH"/>
      <w14:ligatures w14:val="none"/>
    </w:rPr>
  </w:style>
  <w:style w:type="character" w:styleId="Fett">
    <w:name w:val="Strong"/>
    <w:basedOn w:val="Absatz-Standardschriftart"/>
    <w:uiPriority w:val="22"/>
    <w:qFormat/>
    <w:rsid w:val="00E819DD"/>
    <w:rPr>
      <w:b/>
      <w:bCs/>
    </w:rPr>
  </w:style>
  <w:style w:type="character" w:styleId="Hyperlink">
    <w:name w:val="Hyperlink"/>
    <w:basedOn w:val="Absatz-Standardschriftart"/>
    <w:uiPriority w:val="99"/>
    <w:unhideWhenUsed/>
    <w:rsid w:val="00E819DD"/>
    <w:rPr>
      <w:color w:val="0000FF"/>
      <w:u w:val="single"/>
    </w:rPr>
  </w:style>
  <w:style w:type="character" w:styleId="Hervorhebung">
    <w:name w:val="Emphasis"/>
    <w:basedOn w:val="Absatz-Standardschriftart"/>
    <w:uiPriority w:val="20"/>
    <w:qFormat/>
    <w:rsid w:val="00E819DD"/>
    <w:rPr>
      <w:i/>
      <w:iCs/>
    </w:rPr>
  </w:style>
  <w:style w:type="character" w:customStyle="1" w:styleId="berschrift3Zchn">
    <w:name w:val="Überschrift 3 Zchn"/>
    <w:basedOn w:val="Absatz-Standardschriftart"/>
    <w:link w:val="berschrift3"/>
    <w:uiPriority w:val="9"/>
    <w:semiHidden/>
    <w:rsid w:val="005C5551"/>
    <w:rPr>
      <w:rFonts w:asciiTheme="majorHAnsi" w:eastAsiaTheme="majorEastAsia" w:hAnsiTheme="majorHAnsi" w:cstheme="majorBidi"/>
      <w:color w:val="1F3763" w:themeColor="accent1" w:themeShade="7F"/>
      <w:sz w:val="24"/>
      <w:szCs w:val="24"/>
    </w:rPr>
  </w:style>
  <w:style w:type="character" w:styleId="NichtaufgelsteErwhnung">
    <w:name w:val="Unresolved Mention"/>
    <w:basedOn w:val="Absatz-Standardschriftart"/>
    <w:uiPriority w:val="99"/>
    <w:semiHidden/>
    <w:unhideWhenUsed/>
    <w:rsid w:val="00141AC4"/>
    <w:rPr>
      <w:color w:val="605E5C"/>
      <w:shd w:val="clear" w:color="auto" w:fill="E1DFDD"/>
    </w:rPr>
  </w:style>
  <w:style w:type="character" w:styleId="BesuchterLink">
    <w:name w:val="FollowedHyperlink"/>
    <w:basedOn w:val="Absatz-Standardschriftart"/>
    <w:uiPriority w:val="99"/>
    <w:semiHidden/>
    <w:unhideWhenUsed/>
    <w:rsid w:val="00632AA6"/>
    <w:rPr>
      <w:color w:val="954F72" w:themeColor="followedHyperlink"/>
      <w:u w:val="single"/>
    </w:rPr>
  </w:style>
  <w:style w:type="paragraph" w:styleId="Listenabsatz">
    <w:name w:val="List Paragraph"/>
    <w:basedOn w:val="Standard"/>
    <w:uiPriority w:val="34"/>
    <w:qFormat/>
    <w:rsid w:val="00CF739D"/>
    <w:pPr>
      <w:ind w:left="720"/>
      <w:contextualSpacing/>
    </w:pPr>
  </w:style>
  <w:style w:type="paragraph" w:styleId="berarbeitung">
    <w:name w:val="Revision"/>
    <w:hidden/>
    <w:uiPriority w:val="99"/>
    <w:semiHidden/>
    <w:rsid w:val="00DD75F8"/>
    <w:pPr>
      <w:spacing w:after="0" w:line="240" w:lineRule="auto"/>
    </w:pPr>
  </w:style>
  <w:style w:type="character" w:styleId="Kommentarzeichen">
    <w:name w:val="annotation reference"/>
    <w:basedOn w:val="Absatz-Standardschriftart"/>
    <w:uiPriority w:val="99"/>
    <w:semiHidden/>
    <w:unhideWhenUsed/>
    <w:rsid w:val="00DD75F8"/>
    <w:rPr>
      <w:sz w:val="16"/>
      <w:szCs w:val="16"/>
    </w:rPr>
  </w:style>
  <w:style w:type="paragraph" w:styleId="Kommentartext">
    <w:name w:val="annotation text"/>
    <w:basedOn w:val="Standard"/>
    <w:link w:val="KommentartextZchn"/>
    <w:uiPriority w:val="99"/>
    <w:unhideWhenUsed/>
    <w:rsid w:val="00DD75F8"/>
    <w:pPr>
      <w:spacing w:line="240" w:lineRule="auto"/>
    </w:pPr>
    <w:rPr>
      <w:sz w:val="20"/>
      <w:szCs w:val="20"/>
    </w:rPr>
  </w:style>
  <w:style w:type="character" w:customStyle="1" w:styleId="KommentartextZchn">
    <w:name w:val="Kommentartext Zchn"/>
    <w:basedOn w:val="Absatz-Standardschriftart"/>
    <w:link w:val="Kommentartext"/>
    <w:uiPriority w:val="99"/>
    <w:rsid w:val="00DD75F8"/>
    <w:rPr>
      <w:sz w:val="20"/>
      <w:szCs w:val="20"/>
    </w:rPr>
  </w:style>
  <w:style w:type="paragraph" w:styleId="Kommentarthema">
    <w:name w:val="annotation subject"/>
    <w:basedOn w:val="Kommentartext"/>
    <w:next w:val="Kommentartext"/>
    <w:link w:val="KommentarthemaZchn"/>
    <w:uiPriority w:val="99"/>
    <w:semiHidden/>
    <w:unhideWhenUsed/>
    <w:rsid w:val="00DD75F8"/>
    <w:rPr>
      <w:b/>
      <w:bCs/>
    </w:rPr>
  </w:style>
  <w:style w:type="character" w:customStyle="1" w:styleId="KommentarthemaZchn">
    <w:name w:val="Kommentarthema Zchn"/>
    <w:basedOn w:val="KommentartextZchn"/>
    <w:link w:val="Kommentarthema"/>
    <w:uiPriority w:val="99"/>
    <w:semiHidden/>
    <w:rsid w:val="00DD75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674">
      <w:bodyDiv w:val="1"/>
      <w:marLeft w:val="0"/>
      <w:marRight w:val="0"/>
      <w:marTop w:val="0"/>
      <w:marBottom w:val="0"/>
      <w:divBdr>
        <w:top w:val="none" w:sz="0" w:space="0" w:color="auto"/>
        <w:left w:val="none" w:sz="0" w:space="0" w:color="auto"/>
        <w:bottom w:val="none" w:sz="0" w:space="0" w:color="auto"/>
        <w:right w:val="none" w:sz="0" w:space="0" w:color="auto"/>
      </w:divBdr>
      <w:divsChild>
        <w:div w:id="309948627">
          <w:marLeft w:val="0"/>
          <w:marRight w:val="0"/>
          <w:marTop w:val="0"/>
          <w:marBottom w:val="0"/>
          <w:divBdr>
            <w:top w:val="none" w:sz="0" w:space="0" w:color="auto"/>
            <w:left w:val="none" w:sz="0" w:space="0" w:color="auto"/>
            <w:bottom w:val="none" w:sz="0" w:space="0" w:color="auto"/>
            <w:right w:val="none" w:sz="0" w:space="0" w:color="auto"/>
          </w:divBdr>
        </w:div>
        <w:div w:id="264920142">
          <w:marLeft w:val="0"/>
          <w:marRight w:val="0"/>
          <w:marTop w:val="0"/>
          <w:marBottom w:val="0"/>
          <w:divBdr>
            <w:top w:val="none" w:sz="0" w:space="0" w:color="auto"/>
            <w:left w:val="none" w:sz="0" w:space="0" w:color="auto"/>
            <w:bottom w:val="none" w:sz="0" w:space="0" w:color="auto"/>
            <w:right w:val="none" w:sz="0" w:space="0" w:color="auto"/>
          </w:divBdr>
        </w:div>
        <w:div w:id="1554733717">
          <w:marLeft w:val="0"/>
          <w:marRight w:val="0"/>
          <w:marTop w:val="0"/>
          <w:marBottom w:val="0"/>
          <w:divBdr>
            <w:top w:val="none" w:sz="0" w:space="0" w:color="auto"/>
            <w:left w:val="none" w:sz="0" w:space="0" w:color="auto"/>
            <w:bottom w:val="none" w:sz="0" w:space="0" w:color="auto"/>
            <w:right w:val="none" w:sz="0" w:space="0" w:color="auto"/>
          </w:divBdr>
        </w:div>
      </w:divsChild>
    </w:div>
    <w:div w:id="142704593">
      <w:bodyDiv w:val="1"/>
      <w:marLeft w:val="0"/>
      <w:marRight w:val="0"/>
      <w:marTop w:val="0"/>
      <w:marBottom w:val="0"/>
      <w:divBdr>
        <w:top w:val="none" w:sz="0" w:space="0" w:color="auto"/>
        <w:left w:val="none" w:sz="0" w:space="0" w:color="auto"/>
        <w:bottom w:val="none" w:sz="0" w:space="0" w:color="auto"/>
        <w:right w:val="none" w:sz="0" w:space="0" w:color="auto"/>
      </w:divBdr>
    </w:div>
    <w:div w:id="193470465">
      <w:bodyDiv w:val="1"/>
      <w:marLeft w:val="0"/>
      <w:marRight w:val="0"/>
      <w:marTop w:val="0"/>
      <w:marBottom w:val="0"/>
      <w:divBdr>
        <w:top w:val="none" w:sz="0" w:space="0" w:color="auto"/>
        <w:left w:val="none" w:sz="0" w:space="0" w:color="auto"/>
        <w:bottom w:val="none" w:sz="0" w:space="0" w:color="auto"/>
        <w:right w:val="none" w:sz="0" w:space="0" w:color="auto"/>
      </w:divBdr>
    </w:div>
    <w:div w:id="228274145">
      <w:bodyDiv w:val="1"/>
      <w:marLeft w:val="0"/>
      <w:marRight w:val="0"/>
      <w:marTop w:val="0"/>
      <w:marBottom w:val="0"/>
      <w:divBdr>
        <w:top w:val="none" w:sz="0" w:space="0" w:color="auto"/>
        <w:left w:val="none" w:sz="0" w:space="0" w:color="auto"/>
        <w:bottom w:val="none" w:sz="0" w:space="0" w:color="auto"/>
        <w:right w:val="none" w:sz="0" w:space="0" w:color="auto"/>
      </w:divBdr>
    </w:div>
    <w:div w:id="331028870">
      <w:bodyDiv w:val="1"/>
      <w:marLeft w:val="0"/>
      <w:marRight w:val="0"/>
      <w:marTop w:val="0"/>
      <w:marBottom w:val="0"/>
      <w:divBdr>
        <w:top w:val="none" w:sz="0" w:space="0" w:color="auto"/>
        <w:left w:val="none" w:sz="0" w:space="0" w:color="auto"/>
        <w:bottom w:val="none" w:sz="0" w:space="0" w:color="auto"/>
        <w:right w:val="none" w:sz="0" w:space="0" w:color="auto"/>
      </w:divBdr>
    </w:div>
    <w:div w:id="487986266">
      <w:bodyDiv w:val="1"/>
      <w:marLeft w:val="0"/>
      <w:marRight w:val="0"/>
      <w:marTop w:val="0"/>
      <w:marBottom w:val="0"/>
      <w:divBdr>
        <w:top w:val="none" w:sz="0" w:space="0" w:color="auto"/>
        <w:left w:val="none" w:sz="0" w:space="0" w:color="auto"/>
        <w:bottom w:val="none" w:sz="0" w:space="0" w:color="auto"/>
        <w:right w:val="none" w:sz="0" w:space="0" w:color="auto"/>
      </w:divBdr>
    </w:div>
    <w:div w:id="1001154319">
      <w:bodyDiv w:val="1"/>
      <w:marLeft w:val="0"/>
      <w:marRight w:val="0"/>
      <w:marTop w:val="0"/>
      <w:marBottom w:val="0"/>
      <w:divBdr>
        <w:top w:val="none" w:sz="0" w:space="0" w:color="auto"/>
        <w:left w:val="none" w:sz="0" w:space="0" w:color="auto"/>
        <w:bottom w:val="none" w:sz="0" w:space="0" w:color="auto"/>
        <w:right w:val="none" w:sz="0" w:space="0" w:color="auto"/>
      </w:divBdr>
    </w:div>
    <w:div w:id="1875919773">
      <w:bodyDiv w:val="1"/>
      <w:marLeft w:val="0"/>
      <w:marRight w:val="0"/>
      <w:marTop w:val="0"/>
      <w:marBottom w:val="0"/>
      <w:divBdr>
        <w:top w:val="none" w:sz="0" w:space="0" w:color="auto"/>
        <w:left w:val="none" w:sz="0" w:space="0" w:color="auto"/>
        <w:bottom w:val="none" w:sz="0" w:space="0" w:color="auto"/>
        <w:right w:val="none" w:sz="0" w:space="0" w:color="auto"/>
      </w:divBdr>
    </w:div>
    <w:div w:id="189322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ache@general-wine-services.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ropbox.com/scl/fo/ykz01eycw05fc2rk1qojh/ABfW3fDXDWhJuG6clNhosak?rlkey=ljl9oyvrjbesujtv3hupxxlwu&amp;e=1&amp;dl=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lection-vins-vaudois.ch/vins-primes" TargetMode="External"/><Relationship Id="rId11" Type="http://schemas.openxmlformats.org/officeDocument/2006/relationships/hyperlink" Target="http://www.ovv.ch" TargetMode="External"/><Relationship Id="rId5" Type="http://schemas.openxmlformats.org/officeDocument/2006/relationships/image" Target="media/image1.jpg"/><Relationship Id="rId10" Type="http://schemas.openxmlformats.org/officeDocument/2006/relationships/hyperlink" Target="mailto:info@gretzcom.ch" TargetMode="External"/><Relationship Id="rId4" Type="http://schemas.openxmlformats.org/officeDocument/2006/relationships/webSettings" Target="webSettings.xml"/><Relationship Id="rId9" Type="http://schemas.openxmlformats.org/officeDocument/2006/relationships/hyperlink" Target="mailto:b.gehrig@ovv.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5091</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HUBSCHMID Emilie</dc:creator>
  <cp:keywords/>
  <dc:description/>
  <cp:lastModifiedBy>Aurélie Benoit (Gretz Communications AG)</cp:lastModifiedBy>
  <cp:revision>20</cp:revision>
  <cp:lastPrinted>2025-07-02T13:42:00Z</cp:lastPrinted>
  <dcterms:created xsi:type="dcterms:W3CDTF">2024-07-03T05:15:00Z</dcterms:created>
  <dcterms:modified xsi:type="dcterms:W3CDTF">2025-07-02T13:49:00Z</dcterms:modified>
</cp:coreProperties>
</file>