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A6CB3" w14:textId="6F0E2E6F" w:rsidR="00142091" w:rsidRPr="00CF30EB" w:rsidRDefault="00B67E02" w:rsidP="00BF5532">
      <w:pPr>
        <w:pStyle w:val="berschrift1"/>
        <w:spacing w:before="0" w:line="264" w:lineRule="auto"/>
        <w:rPr>
          <w:sz w:val="24"/>
          <w:szCs w:val="24"/>
        </w:rPr>
      </w:pPr>
      <w:r w:rsidRPr="00CF30EB">
        <w:rPr>
          <w:sz w:val="24"/>
          <w:szCs w:val="24"/>
        </w:rPr>
        <w:t xml:space="preserve">Communiqué de presse </w:t>
      </w:r>
    </w:p>
    <w:p w14:paraId="042AA8FD" w14:textId="3E0F277E" w:rsidR="00BF5532" w:rsidRPr="00CF30EB" w:rsidRDefault="002214B4" w:rsidP="00BF5532">
      <w:pPr>
        <w:spacing w:line="264" w:lineRule="auto"/>
        <w:jc w:val="both"/>
        <w:rPr>
          <w:rFonts w:eastAsia="Times New Roman" w:cs="Arial"/>
          <w:b/>
          <w:bCs/>
          <w:kern w:val="1"/>
          <w:sz w:val="32"/>
          <w:szCs w:val="32"/>
          <w:lang w:val="fr-CH"/>
        </w:rPr>
      </w:pPr>
      <w:r w:rsidRPr="00CF30EB">
        <w:rPr>
          <w:rFonts w:eastAsia="Times New Roman" w:cs="Arial"/>
          <w:b/>
          <w:bCs/>
          <w:kern w:val="1"/>
          <w:sz w:val="32"/>
          <w:szCs w:val="32"/>
          <w:lang w:val="fr-CH"/>
        </w:rPr>
        <w:t>Un programme chargé pour débuter l'année</w:t>
      </w:r>
    </w:p>
    <w:p w14:paraId="569D852F" w14:textId="77777777" w:rsidR="00CB4013" w:rsidRPr="00CF30EB" w:rsidRDefault="00CB4013" w:rsidP="00BF5532">
      <w:pPr>
        <w:spacing w:line="264" w:lineRule="auto"/>
        <w:ind w:right="-144"/>
        <w:jc w:val="both"/>
        <w:rPr>
          <w:rFonts w:eastAsia="Times New Roman" w:cs="Arial"/>
          <w:b/>
          <w:bCs/>
          <w:kern w:val="1"/>
          <w:lang w:val="fr-CH"/>
        </w:rPr>
      </w:pPr>
    </w:p>
    <w:p w14:paraId="300585D5" w14:textId="1D59E25F" w:rsidR="00BF5532" w:rsidRPr="00CF30EB" w:rsidRDefault="008962AD" w:rsidP="00BF5532">
      <w:pPr>
        <w:spacing w:line="264" w:lineRule="auto"/>
        <w:jc w:val="both"/>
        <w:rPr>
          <w:rFonts w:cs="Arial"/>
          <w:b/>
          <w:bCs/>
          <w:highlight w:val="yellow"/>
          <w:lang w:val="fr-CH"/>
        </w:rPr>
      </w:pPr>
      <w:bookmarkStart w:id="0" w:name="_Hlk94791104"/>
      <w:r w:rsidRPr="00CF30EB">
        <w:rPr>
          <w:rFonts w:cs="Arial"/>
          <w:b/>
          <w:bCs/>
          <w:lang w:val="fr-CH"/>
        </w:rPr>
        <w:t>Soleure/Berne, le</w:t>
      </w:r>
      <w:r w:rsidR="00BF5532" w:rsidRPr="00CF30EB">
        <w:rPr>
          <w:rFonts w:cs="Arial"/>
          <w:b/>
          <w:bCs/>
          <w:lang w:val="fr-CH"/>
        </w:rPr>
        <w:t xml:space="preserve"> 1</w:t>
      </w:r>
      <w:r w:rsidR="00CF30EB">
        <w:rPr>
          <w:rFonts w:cs="Arial"/>
          <w:b/>
          <w:bCs/>
          <w:lang w:val="fr-CH"/>
        </w:rPr>
        <w:t>0</w:t>
      </w:r>
      <w:r w:rsidR="00CE3CBA" w:rsidRPr="00CF30EB">
        <w:rPr>
          <w:rFonts w:cs="Arial"/>
          <w:b/>
          <w:bCs/>
          <w:lang w:val="fr-CH"/>
        </w:rPr>
        <w:t xml:space="preserve"> </w:t>
      </w:r>
      <w:r w:rsidR="00BF5532" w:rsidRPr="00CF30EB">
        <w:rPr>
          <w:rFonts w:cs="Arial"/>
          <w:b/>
          <w:bCs/>
          <w:lang w:val="fr-CH"/>
        </w:rPr>
        <w:t>janvier</w:t>
      </w:r>
      <w:r w:rsidRPr="00CF30EB">
        <w:rPr>
          <w:rFonts w:cs="Arial"/>
          <w:b/>
          <w:bCs/>
          <w:lang w:val="fr-CH"/>
        </w:rPr>
        <w:t xml:space="preserve"> 202</w:t>
      </w:r>
      <w:r w:rsidR="00BF5532" w:rsidRPr="00CF30EB">
        <w:rPr>
          <w:rFonts w:cs="Arial"/>
          <w:b/>
          <w:bCs/>
          <w:lang w:val="fr-CH"/>
        </w:rPr>
        <w:t>4</w:t>
      </w:r>
      <w:r w:rsidRPr="00CF30EB">
        <w:rPr>
          <w:rFonts w:cs="Arial"/>
          <w:b/>
          <w:bCs/>
          <w:lang w:val="fr-CH"/>
        </w:rPr>
        <w:t xml:space="preserve">. </w:t>
      </w:r>
      <w:bookmarkEnd w:id="0"/>
      <w:r w:rsidR="002214B4" w:rsidRPr="00CF30EB">
        <w:rPr>
          <w:rFonts w:cs="Arial"/>
          <w:b/>
          <w:bCs/>
          <w:lang w:val="fr-CH"/>
        </w:rPr>
        <w:t>Au début de l'année, tous les regards se tourneront à nouveau vers la « ville des 11 » : Soleure deviendra en effet le centre de la création cinématographique suisse. Mais ce n'est pas le seul temps fort culturel de l'année.</w:t>
      </w:r>
    </w:p>
    <w:p w14:paraId="5EEC1937" w14:textId="77777777" w:rsidR="00BF5532" w:rsidRPr="00CF30EB" w:rsidRDefault="00BF5532" w:rsidP="00BF5532">
      <w:pPr>
        <w:spacing w:line="264" w:lineRule="auto"/>
        <w:jc w:val="both"/>
        <w:rPr>
          <w:rFonts w:cs="Arial"/>
          <w:b/>
          <w:bCs/>
          <w:highlight w:val="yellow"/>
          <w:lang w:val="fr-CH"/>
        </w:rPr>
      </w:pPr>
    </w:p>
    <w:p w14:paraId="09D0B47F" w14:textId="42C99499" w:rsidR="004C5B52" w:rsidRPr="00CF30EB" w:rsidRDefault="002214B4" w:rsidP="00BF5532">
      <w:pPr>
        <w:spacing w:line="264" w:lineRule="auto"/>
        <w:jc w:val="both"/>
        <w:rPr>
          <w:rFonts w:cs="Arial"/>
          <w:lang w:val="fr-CH"/>
        </w:rPr>
      </w:pPr>
      <w:r w:rsidRPr="00CF30EB">
        <w:rPr>
          <w:rFonts w:cs="Arial"/>
          <w:lang w:val="fr-CH"/>
        </w:rPr>
        <w:t xml:space="preserve">Avec plus de 65'000 entrées à chaque édition, les </w:t>
      </w:r>
      <w:hyperlink r:id="rId11" w:history="1">
        <w:r w:rsidRPr="00CF30EB">
          <w:rPr>
            <w:rStyle w:val="Hyperlink"/>
            <w:rFonts w:cs="Arial"/>
            <w:color w:val="auto"/>
            <w:lang w:val="fr-CH"/>
          </w:rPr>
          <w:t>Journées de Soleure</w:t>
        </w:r>
      </w:hyperlink>
      <w:r w:rsidRPr="00CF30EB">
        <w:rPr>
          <w:rFonts w:cs="Arial"/>
          <w:lang w:val="fr-CH"/>
        </w:rPr>
        <w:t xml:space="preserve"> comptent parmi les manifestations culturelles les plus renommées de Suisse. </w:t>
      </w:r>
      <w:r w:rsidR="004C5B52" w:rsidRPr="00CF30EB">
        <w:rPr>
          <w:rFonts w:cs="Arial"/>
          <w:lang w:val="fr-CH"/>
        </w:rPr>
        <w:t>Elles se dérouleront du 17 au 24 janvier 2024 et présenteront environ 150 courts et longs métrages dans les catégories documentaire</w:t>
      </w:r>
      <w:r w:rsidR="00713ECF" w:rsidRPr="00CF30EB">
        <w:rPr>
          <w:rFonts w:cs="Arial"/>
          <w:lang w:val="fr-CH"/>
        </w:rPr>
        <w:t>s</w:t>
      </w:r>
      <w:r w:rsidR="004C5B52" w:rsidRPr="00CF30EB">
        <w:rPr>
          <w:rFonts w:cs="Arial"/>
          <w:lang w:val="fr-CH"/>
        </w:rPr>
        <w:t xml:space="preserve">, fiction, animation et </w:t>
      </w:r>
      <w:r w:rsidR="00C45383" w:rsidRPr="00CF30EB">
        <w:rPr>
          <w:rFonts w:cs="Arial"/>
          <w:lang w:val="fr-CH"/>
        </w:rPr>
        <w:t>clip musical</w:t>
      </w:r>
      <w:r w:rsidR="004C5B52" w:rsidRPr="00CF30EB">
        <w:rPr>
          <w:rFonts w:cs="Arial"/>
          <w:lang w:val="fr-CH"/>
        </w:rPr>
        <w:t>. La 59</w:t>
      </w:r>
      <w:r w:rsidR="00566603" w:rsidRPr="00CF30EB">
        <w:rPr>
          <w:rFonts w:cs="Arial"/>
          <w:vertAlign w:val="superscript"/>
          <w:lang w:val="fr-CH"/>
        </w:rPr>
        <w:t>e</w:t>
      </w:r>
      <w:r w:rsidR="004C5B52" w:rsidRPr="00CF30EB">
        <w:rPr>
          <w:rFonts w:cs="Arial"/>
          <w:lang w:val="fr-CH"/>
        </w:rPr>
        <w:t xml:space="preserve"> édition s'ouvrira avec le film de fiction « Les paradis de Diane » de Carmen Jaquier et Jan Gassmann. L'œuvre raconte l'histoire d'une femme qui s’enfuit après la naissance de son enfant. Le film raconte, sans juger</w:t>
      </w:r>
      <w:r w:rsidR="00C45383" w:rsidRPr="00CF30EB">
        <w:rPr>
          <w:rFonts w:cs="Arial"/>
          <w:lang w:val="fr-CH"/>
        </w:rPr>
        <w:t xml:space="preserve"> et</w:t>
      </w:r>
      <w:r w:rsidR="004C5B52" w:rsidRPr="00CF30EB">
        <w:rPr>
          <w:rFonts w:cs="Arial"/>
          <w:lang w:val="fr-CH"/>
        </w:rPr>
        <w:t xml:space="preserve"> sous une forme condensée</w:t>
      </w:r>
      <w:r w:rsidR="00C45383" w:rsidRPr="00CF30EB">
        <w:rPr>
          <w:rFonts w:cs="Arial"/>
          <w:lang w:val="fr-CH"/>
        </w:rPr>
        <w:t>,</w:t>
      </w:r>
      <w:r w:rsidR="004C5B52" w:rsidRPr="00CF30EB">
        <w:rPr>
          <w:rFonts w:cs="Arial"/>
          <w:lang w:val="fr-CH"/>
        </w:rPr>
        <w:t xml:space="preserve"> l'histoire de la jeune protagoniste qui ne veut </w:t>
      </w:r>
      <w:r w:rsidR="00637206" w:rsidRPr="00CF30EB">
        <w:rPr>
          <w:rFonts w:cs="Arial"/>
          <w:lang w:val="fr-CH"/>
        </w:rPr>
        <w:t xml:space="preserve">pas </w:t>
      </w:r>
      <w:r w:rsidR="004C5B52" w:rsidRPr="00CF30EB">
        <w:rPr>
          <w:rFonts w:cs="Arial"/>
          <w:lang w:val="fr-CH"/>
        </w:rPr>
        <w:t xml:space="preserve">ou ne peut pas être mère, mais dont le corps le lui rappelle constamment. Le film a été tourné dans l'atmosphère étrange de Benidorm, en hiver, sur la Costa </w:t>
      </w:r>
      <w:proofErr w:type="spellStart"/>
      <w:r w:rsidR="004C5B52" w:rsidRPr="00CF30EB">
        <w:rPr>
          <w:rFonts w:cs="Arial"/>
          <w:lang w:val="fr-CH"/>
        </w:rPr>
        <w:t>del</w:t>
      </w:r>
      <w:proofErr w:type="spellEnd"/>
      <w:r w:rsidR="004C5B52" w:rsidRPr="00CF30EB">
        <w:rPr>
          <w:rFonts w:cs="Arial"/>
          <w:lang w:val="fr-CH"/>
        </w:rPr>
        <w:t xml:space="preserve"> Sol espagnole. Pour le directeur artistique du festival, </w:t>
      </w:r>
      <w:proofErr w:type="spellStart"/>
      <w:r w:rsidR="004C5B52" w:rsidRPr="00CF30EB">
        <w:rPr>
          <w:rFonts w:cs="Arial"/>
          <w:lang w:val="fr-CH"/>
        </w:rPr>
        <w:t>Niccolò</w:t>
      </w:r>
      <w:proofErr w:type="spellEnd"/>
      <w:r w:rsidR="004C5B52" w:rsidRPr="00CF30EB">
        <w:rPr>
          <w:rFonts w:cs="Arial"/>
          <w:lang w:val="fr-CH"/>
        </w:rPr>
        <w:t xml:space="preserve"> Castelli, il est important de montrer des films « qui ne font pas que plaire, mais qui peuvent aussi déclencher quelque chose ». </w:t>
      </w:r>
      <w:r w:rsidR="00C45383" w:rsidRPr="00CF30EB">
        <w:rPr>
          <w:rFonts w:cs="Arial"/>
          <w:lang w:val="fr-CH"/>
        </w:rPr>
        <w:t xml:space="preserve">De plus amples </w:t>
      </w:r>
      <w:r w:rsidR="004C5B52" w:rsidRPr="00CF30EB">
        <w:rPr>
          <w:rFonts w:cs="Arial"/>
          <w:lang w:val="fr-CH"/>
        </w:rPr>
        <w:t xml:space="preserve">informations sur le programme, </w:t>
      </w:r>
      <w:r w:rsidR="00C45383" w:rsidRPr="00CF30EB">
        <w:rPr>
          <w:rFonts w:cs="Arial"/>
          <w:lang w:val="fr-CH"/>
        </w:rPr>
        <w:t>sont disponibles</w:t>
      </w:r>
      <w:r w:rsidR="004C5B52" w:rsidRPr="00CF30EB">
        <w:rPr>
          <w:rFonts w:cs="Arial"/>
          <w:lang w:val="fr-CH"/>
        </w:rPr>
        <w:t xml:space="preserve"> </w:t>
      </w:r>
      <w:hyperlink r:id="rId12" w:history="1">
        <w:r w:rsidR="004C5B52" w:rsidRPr="00CF30EB">
          <w:rPr>
            <w:rStyle w:val="Hyperlink"/>
            <w:rFonts w:cs="Arial"/>
            <w:color w:val="auto"/>
            <w:lang w:val="fr-CH"/>
          </w:rPr>
          <w:t>ici</w:t>
        </w:r>
      </w:hyperlink>
      <w:r w:rsidR="004C5B52" w:rsidRPr="00CF30EB">
        <w:rPr>
          <w:rFonts w:cs="Arial"/>
          <w:lang w:val="fr-CH"/>
        </w:rPr>
        <w:t>.</w:t>
      </w:r>
    </w:p>
    <w:p w14:paraId="1061E279" w14:textId="77777777" w:rsidR="00BF5532" w:rsidRPr="00CF30EB" w:rsidRDefault="00BF5532" w:rsidP="00BF5532">
      <w:pPr>
        <w:spacing w:line="264" w:lineRule="auto"/>
        <w:jc w:val="both"/>
        <w:rPr>
          <w:rFonts w:cs="Arial"/>
          <w:highlight w:val="yellow"/>
          <w:lang w:val="fr-CH"/>
        </w:rPr>
      </w:pPr>
    </w:p>
    <w:p w14:paraId="4261D859" w14:textId="3EB5B176" w:rsidR="0054221E" w:rsidRPr="00CF30EB" w:rsidRDefault="0054221E" w:rsidP="00BF5532">
      <w:pPr>
        <w:spacing w:line="264" w:lineRule="auto"/>
        <w:jc w:val="both"/>
        <w:rPr>
          <w:rFonts w:cs="Arial"/>
          <w:b/>
          <w:bCs/>
          <w:lang w:val="fr-CH"/>
        </w:rPr>
      </w:pPr>
      <w:r w:rsidRPr="00CF30EB">
        <w:rPr>
          <w:rFonts w:cs="Arial"/>
          <w:b/>
          <w:bCs/>
          <w:lang w:val="fr-CH"/>
        </w:rPr>
        <w:t>Un aperçu unique</w:t>
      </w:r>
    </w:p>
    <w:p w14:paraId="5CBFE041" w14:textId="64DBED2E" w:rsidR="0054221E" w:rsidRPr="00CF30EB" w:rsidRDefault="0054221E" w:rsidP="00BF5532">
      <w:pPr>
        <w:spacing w:line="264" w:lineRule="auto"/>
        <w:jc w:val="both"/>
        <w:rPr>
          <w:rFonts w:cs="Arial"/>
          <w:strike/>
          <w:highlight w:val="yellow"/>
          <w:lang w:val="fr-CH"/>
        </w:rPr>
      </w:pPr>
      <w:r w:rsidRPr="00CF30EB">
        <w:rPr>
          <w:rFonts w:cs="Arial"/>
          <w:lang w:val="fr-CH"/>
        </w:rPr>
        <w:t xml:space="preserve">Les personnes qui souhaitent jeter </w:t>
      </w:r>
      <w:hyperlink r:id="rId13" w:history="1">
        <w:r w:rsidRPr="00CF30EB">
          <w:rPr>
            <w:rStyle w:val="Hyperlink"/>
            <w:rFonts w:cs="Arial"/>
            <w:color w:val="auto"/>
            <w:lang w:val="fr-CH"/>
          </w:rPr>
          <w:t>un coup d'œil aux coulisses</w:t>
        </w:r>
      </w:hyperlink>
      <w:r w:rsidRPr="00CF30EB">
        <w:rPr>
          <w:rFonts w:cs="Arial"/>
          <w:lang w:val="fr-CH"/>
        </w:rPr>
        <w:t xml:space="preserve"> des Journées de Soleure peuvent assister à la visite </w:t>
      </w:r>
      <w:proofErr w:type="gramStart"/>
      <w:r w:rsidRPr="00CF30EB">
        <w:rPr>
          <w:rFonts w:cs="Arial"/>
          <w:lang w:val="fr-CH"/>
        </w:rPr>
        <w:t>guidée</w:t>
      </w:r>
      <w:r w:rsidR="00592CED" w:rsidRPr="00CF30EB">
        <w:rPr>
          <w:rFonts w:cs="Arial"/>
          <w:lang w:val="fr-CH"/>
        </w:rPr>
        <w:t>:</w:t>
      </w:r>
      <w:proofErr w:type="gramEnd"/>
      <w:r w:rsidR="00592CED" w:rsidRPr="00CF30EB">
        <w:rPr>
          <w:rFonts w:cs="Arial"/>
          <w:lang w:val="fr-CH"/>
        </w:rPr>
        <w:t xml:space="preserve"> Spécial Journées de Soleure</w:t>
      </w:r>
      <w:r w:rsidRPr="00CF30EB">
        <w:rPr>
          <w:rFonts w:cs="Arial"/>
          <w:lang w:val="fr-CH"/>
        </w:rPr>
        <w:t xml:space="preserve">. L'ancien président de l'association, Thomas </w:t>
      </w:r>
      <w:proofErr w:type="spellStart"/>
      <w:r w:rsidRPr="00CF30EB">
        <w:rPr>
          <w:rFonts w:cs="Arial"/>
          <w:lang w:val="fr-CH"/>
        </w:rPr>
        <w:t>Geiser</w:t>
      </w:r>
      <w:proofErr w:type="spellEnd"/>
      <w:r w:rsidRPr="00CF30EB">
        <w:rPr>
          <w:rFonts w:cs="Arial"/>
          <w:lang w:val="fr-CH"/>
        </w:rPr>
        <w:t xml:space="preserve">, accompagne les participants dans les coulisses de ce festival et leur donne un aperçu </w:t>
      </w:r>
      <w:r w:rsidR="00404F7C" w:rsidRPr="00CF30EB">
        <w:rPr>
          <w:rFonts w:cs="Arial"/>
          <w:lang w:val="fr-CH"/>
        </w:rPr>
        <w:t xml:space="preserve">sur </w:t>
      </w:r>
      <w:r w:rsidRPr="00CF30EB">
        <w:rPr>
          <w:rFonts w:cs="Arial"/>
          <w:lang w:val="fr-CH"/>
        </w:rPr>
        <w:t xml:space="preserve">l'organisation, agrémenté d'anecdotes personnelles. Que se cache-t-il derrière cette manifestation bien établie ? D'où viennent les films et qui les porte à l'écran ? Thomas </w:t>
      </w:r>
      <w:proofErr w:type="spellStart"/>
      <w:r w:rsidRPr="00CF30EB">
        <w:rPr>
          <w:rFonts w:cs="Arial"/>
          <w:lang w:val="fr-CH"/>
        </w:rPr>
        <w:t>Geiser</w:t>
      </w:r>
      <w:proofErr w:type="spellEnd"/>
      <w:r w:rsidRPr="00CF30EB">
        <w:rPr>
          <w:rFonts w:cs="Arial"/>
          <w:lang w:val="fr-CH"/>
        </w:rPr>
        <w:t xml:space="preserve"> répond à ces questions et à bien d'autres</w:t>
      </w:r>
      <w:r w:rsidR="00404F7C" w:rsidRPr="00CF30EB">
        <w:rPr>
          <w:rFonts w:cs="Arial"/>
          <w:lang w:val="fr-CH"/>
        </w:rPr>
        <w:t xml:space="preserve"> encore</w:t>
      </w:r>
      <w:r w:rsidRPr="00CF30EB">
        <w:rPr>
          <w:rFonts w:cs="Arial"/>
          <w:lang w:val="fr-CH"/>
        </w:rPr>
        <w:t>. La visite guidée d'une heure aura lieu</w:t>
      </w:r>
      <w:r w:rsidR="0079110C" w:rsidRPr="00CF30EB">
        <w:rPr>
          <w:rFonts w:cs="Arial"/>
          <w:lang w:val="fr-CH"/>
        </w:rPr>
        <w:t xml:space="preserve"> en français</w:t>
      </w:r>
      <w:r w:rsidRPr="00CF30EB">
        <w:rPr>
          <w:rFonts w:cs="Arial"/>
          <w:lang w:val="fr-CH"/>
        </w:rPr>
        <w:t xml:space="preserve"> le dimanche 21 janvier 2024 à 15h. Les billets peuvent être réservés en ligne ou achetés à l'Office du tourisme, </w:t>
      </w:r>
      <w:proofErr w:type="spellStart"/>
      <w:r w:rsidRPr="00CF30EB">
        <w:rPr>
          <w:rFonts w:cs="Arial"/>
          <w:lang w:val="fr-CH"/>
        </w:rPr>
        <w:t>Hautgasse</w:t>
      </w:r>
      <w:proofErr w:type="spellEnd"/>
      <w:r w:rsidRPr="00CF30EB">
        <w:rPr>
          <w:rFonts w:cs="Arial"/>
          <w:lang w:val="fr-CH"/>
        </w:rPr>
        <w:t xml:space="preserve"> 69. Le nombre de participants est limité. </w:t>
      </w:r>
    </w:p>
    <w:p w14:paraId="40481B1B" w14:textId="77777777" w:rsidR="00BF5532" w:rsidRPr="00CF30EB" w:rsidRDefault="00BF5532" w:rsidP="00BF5532">
      <w:pPr>
        <w:spacing w:line="264" w:lineRule="auto"/>
        <w:jc w:val="both"/>
        <w:rPr>
          <w:rFonts w:cs="Arial"/>
          <w:highlight w:val="yellow"/>
          <w:lang w:val="fr-CH"/>
        </w:rPr>
      </w:pPr>
    </w:p>
    <w:p w14:paraId="2944B9E5" w14:textId="285A2327" w:rsidR="00BF5532" w:rsidRPr="00CF30EB" w:rsidRDefault="00F840B2" w:rsidP="00BF5532">
      <w:pPr>
        <w:spacing w:line="264" w:lineRule="auto"/>
        <w:jc w:val="both"/>
        <w:rPr>
          <w:b/>
          <w:bCs/>
          <w:highlight w:val="yellow"/>
          <w:lang w:val="fr-CH"/>
        </w:rPr>
      </w:pPr>
      <w:r w:rsidRPr="00CF30EB">
        <w:rPr>
          <w:b/>
          <w:bCs/>
          <w:lang w:val="fr-CH"/>
        </w:rPr>
        <w:t>À venir : Festival Mozart de Soleure</w:t>
      </w:r>
    </w:p>
    <w:p w14:paraId="233FE58F" w14:textId="0538F531" w:rsidR="00BF5532" w:rsidRPr="00CF30EB" w:rsidRDefault="00404F7C" w:rsidP="00BF5532">
      <w:pPr>
        <w:spacing w:line="264" w:lineRule="auto"/>
        <w:jc w:val="both"/>
        <w:rPr>
          <w:rFonts w:cs="Arial"/>
          <w:highlight w:val="yellow"/>
          <w:lang w:val="fr-CH"/>
        </w:rPr>
      </w:pPr>
      <w:r w:rsidRPr="00CF30EB">
        <w:rPr>
          <w:lang w:val="fr-CH"/>
        </w:rPr>
        <w:t>Nombreux sont les</w:t>
      </w:r>
      <w:r w:rsidR="00B6165D" w:rsidRPr="00CF30EB">
        <w:rPr>
          <w:lang w:val="fr-CH"/>
        </w:rPr>
        <w:t xml:space="preserve"> bâtiments de la plus belle ville baroque de Suisse </w:t>
      </w:r>
      <w:r w:rsidRPr="00CF30EB">
        <w:rPr>
          <w:lang w:val="fr-CH"/>
        </w:rPr>
        <w:t xml:space="preserve">datant du </w:t>
      </w:r>
      <w:r w:rsidR="00B6165D" w:rsidRPr="00CF30EB">
        <w:rPr>
          <w:lang w:val="fr-CH"/>
        </w:rPr>
        <w:t>18</w:t>
      </w:r>
      <w:r w:rsidR="00566603" w:rsidRPr="00CF30EB">
        <w:rPr>
          <w:rFonts w:cs="Arial"/>
          <w:vertAlign w:val="superscript"/>
          <w:lang w:val="fr-CH"/>
        </w:rPr>
        <w:t>e</w:t>
      </w:r>
      <w:r w:rsidR="00566603" w:rsidRPr="00CF30EB">
        <w:rPr>
          <w:lang w:val="fr-CH"/>
        </w:rPr>
        <w:t xml:space="preserve"> </w:t>
      </w:r>
      <w:r w:rsidR="00B6165D" w:rsidRPr="00CF30EB">
        <w:rPr>
          <w:lang w:val="fr-CH"/>
        </w:rPr>
        <w:t>siècle. La cathédrale St-</w:t>
      </w:r>
      <w:r w:rsidRPr="00CF30EB">
        <w:rPr>
          <w:lang w:val="fr-CH"/>
        </w:rPr>
        <w:t>Ours</w:t>
      </w:r>
      <w:r w:rsidR="00B6165D" w:rsidRPr="00CF30EB">
        <w:rPr>
          <w:lang w:val="fr-CH"/>
        </w:rPr>
        <w:t xml:space="preserve"> a ainsi été inaugurée en 1773, à l'époque du classicisme précoce. Le principal représentant musical de cette époque est Wolfgang Amadeus Mozart (1756-1791)</w:t>
      </w:r>
      <w:r w:rsidRPr="00CF30EB">
        <w:rPr>
          <w:lang w:val="fr-CH"/>
        </w:rPr>
        <w:t xml:space="preserve">. En son </w:t>
      </w:r>
      <w:r w:rsidR="00B6165D" w:rsidRPr="00CF30EB">
        <w:rPr>
          <w:lang w:val="fr-CH"/>
        </w:rPr>
        <w:t>honneur</w:t>
      </w:r>
      <w:r w:rsidRPr="00CF30EB">
        <w:rPr>
          <w:lang w:val="fr-CH"/>
        </w:rPr>
        <w:t xml:space="preserve">, </w:t>
      </w:r>
      <w:r w:rsidR="00B6165D" w:rsidRPr="00CF30EB">
        <w:rPr>
          <w:lang w:val="fr-CH"/>
        </w:rPr>
        <w:t xml:space="preserve">la première édition du </w:t>
      </w:r>
      <w:hyperlink r:id="rId14" w:history="1">
        <w:r w:rsidR="00B6165D" w:rsidRPr="00CF30EB">
          <w:rPr>
            <w:rStyle w:val="Hyperlink"/>
            <w:color w:val="auto"/>
            <w:lang w:val="fr-CH"/>
          </w:rPr>
          <w:t>Festival Mozart</w:t>
        </w:r>
      </w:hyperlink>
      <w:r w:rsidRPr="00CF30EB">
        <w:rPr>
          <w:lang w:val="fr-CH"/>
        </w:rPr>
        <w:t xml:space="preserve">, </w:t>
      </w:r>
      <w:r w:rsidR="00B6165D" w:rsidRPr="00CF30EB">
        <w:rPr>
          <w:lang w:val="fr-CH"/>
        </w:rPr>
        <w:t>d</w:t>
      </w:r>
      <w:r w:rsidRPr="00CF30EB">
        <w:rPr>
          <w:lang w:val="fr-CH"/>
        </w:rPr>
        <w:t xml:space="preserve">’une durée de </w:t>
      </w:r>
      <w:r w:rsidR="00B6165D" w:rsidRPr="00CF30EB">
        <w:rPr>
          <w:lang w:val="fr-CH"/>
        </w:rPr>
        <w:t>trois jours</w:t>
      </w:r>
      <w:r w:rsidRPr="00CF30EB">
        <w:rPr>
          <w:lang w:val="fr-CH"/>
        </w:rPr>
        <w:t>, se déroulera d</w:t>
      </w:r>
      <w:r w:rsidR="00B6165D" w:rsidRPr="00CF30EB">
        <w:rPr>
          <w:lang w:val="fr-CH"/>
        </w:rPr>
        <w:t>u 31 mai au 2 juin 2024. Au cœur de celui-ci</w:t>
      </w:r>
      <w:r w:rsidR="00637206" w:rsidRPr="00CF30EB">
        <w:rPr>
          <w:lang w:val="fr-CH"/>
        </w:rPr>
        <w:t>,</w:t>
      </w:r>
      <w:r w:rsidR="00B6165D" w:rsidRPr="00CF30EB">
        <w:rPr>
          <w:lang w:val="fr-CH"/>
        </w:rPr>
        <w:t xml:space="preserve"> se trouve l'Ensemble Péridot Salzbourg, dirigé par le célèbre chef d'orchestre Peter </w:t>
      </w:r>
      <w:proofErr w:type="spellStart"/>
      <w:r w:rsidR="00B6165D" w:rsidRPr="00CF30EB">
        <w:rPr>
          <w:lang w:val="fr-CH"/>
        </w:rPr>
        <w:t>Peinstingl</w:t>
      </w:r>
      <w:proofErr w:type="spellEnd"/>
      <w:r w:rsidR="00B6165D" w:rsidRPr="00CF30EB">
        <w:rPr>
          <w:lang w:val="fr-CH"/>
        </w:rPr>
        <w:t>. Il s'agit d'un orchestre qui combine la pratique musicale historique avec les possibilités sonores et interprétatives d'aujourd'hui</w:t>
      </w:r>
      <w:r w:rsidRPr="00CF30EB">
        <w:rPr>
          <w:lang w:val="fr-CH"/>
        </w:rPr>
        <w:t xml:space="preserve">, apportant </w:t>
      </w:r>
      <w:r w:rsidR="00B6165D" w:rsidRPr="00CF30EB">
        <w:rPr>
          <w:lang w:val="fr-CH"/>
        </w:rPr>
        <w:t>ainsi l'esprit musical de la ville de Mozart à Soleure. Les billets peuvent être achetés directement à l'</w:t>
      </w:r>
      <w:r w:rsidRPr="00CF30EB">
        <w:rPr>
          <w:lang w:val="fr-CH"/>
        </w:rPr>
        <w:t>O</w:t>
      </w:r>
      <w:r w:rsidR="00B6165D" w:rsidRPr="00CF30EB">
        <w:rPr>
          <w:lang w:val="fr-CH"/>
        </w:rPr>
        <w:t>ffice du tourisme ou</w:t>
      </w:r>
      <w:r w:rsidR="00CF30EB" w:rsidRPr="00CF30EB">
        <w:rPr>
          <w:lang w:val="fr-CH"/>
        </w:rPr>
        <w:t xml:space="preserve"> </w:t>
      </w:r>
      <w:hyperlink r:id="rId15" w:history="1">
        <w:r w:rsidR="00CF30EB" w:rsidRPr="00CF30EB">
          <w:rPr>
            <w:rStyle w:val="Hyperlink"/>
            <w:color w:val="auto"/>
            <w:lang w:val="fr-CH"/>
          </w:rPr>
          <w:t>en ligne</w:t>
        </w:r>
      </w:hyperlink>
      <w:r w:rsidR="00CF30EB" w:rsidRPr="00CF30EB">
        <w:rPr>
          <w:lang w:val="fr-CH"/>
        </w:rPr>
        <w:t>.</w:t>
      </w:r>
    </w:p>
    <w:p w14:paraId="7672691C" w14:textId="77777777" w:rsidR="00592CED" w:rsidRPr="00CF30EB" w:rsidRDefault="00592CED" w:rsidP="00BF5532">
      <w:pPr>
        <w:spacing w:line="264" w:lineRule="auto"/>
        <w:jc w:val="both"/>
        <w:rPr>
          <w:rFonts w:cs="Arial"/>
          <w:lang w:val="fr-CH"/>
        </w:rPr>
      </w:pPr>
    </w:p>
    <w:p w14:paraId="65566109" w14:textId="16C09DCC" w:rsidR="00BF5532" w:rsidRPr="00CF30EB" w:rsidRDefault="006E4DBB" w:rsidP="00BF5532">
      <w:pPr>
        <w:spacing w:line="264" w:lineRule="auto"/>
        <w:jc w:val="both"/>
        <w:rPr>
          <w:rFonts w:cs="Arial"/>
          <w:b/>
          <w:bCs/>
          <w:highlight w:val="yellow"/>
          <w:lang w:val="fr-CH"/>
        </w:rPr>
      </w:pPr>
      <w:r w:rsidRPr="00CF30EB">
        <w:rPr>
          <w:rFonts w:cs="Arial"/>
          <w:b/>
          <w:bCs/>
          <w:lang w:val="fr-CH"/>
        </w:rPr>
        <w:t>Nouveautés dans l'univers des musées</w:t>
      </w:r>
    </w:p>
    <w:p w14:paraId="43A44CAC" w14:textId="720B0233" w:rsidR="006B509C" w:rsidRPr="00CF30EB" w:rsidRDefault="006B509C" w:rsidP="00BF5532">
      <w:pPr>
        <w:spacing w:line="264" w:lineRule="auto"/>
        <w:jc w:val="both"/>
        <w:rPr>
          <w:rFonts w:cs="Arial"/>
          <w:lang w:val="fr-CH"/>
        </w:rPr>
      </w:pPr>
      <w:r w:rsidRPr="00CF30EB">
        <w:rPr>
          <w:rFonts w:cs="Arial"/>
          <w:lang w:val="fr-CH"/>
        </w:rPr>
        <w:t xml:space="preserve">Le 1er décembre de l'année dernière, </w:t>
      </w:r>
      <w:hyperlink r:id="rId16" w:history="1">
        <w:r w:rsidRPr="00CF30EB">
          <w:rPr>
            <w:rStyle w:val="Hyperlink"/>
            <w:rFonts w:cs="Arial"/>
            <w:color w:val="auto"/>
            <w:lang w:val="fr-CH"/>
          </w:rPr>
          <w:t>le monde de la technique Enter</w:t>
        </w:r>
      </w:hyperlink>
      <w:r w:rsidRPr="00CF30EB">
        <w:rPr>
          <w:rFonts w:cs="Arial"/>
          <w:lang w:val="fr-CH"/>
        </w:rPr>
        <w:t xml:space="preserve"> a ouvert ses portes à Soleure. C'est l</w:t>
      </w:r>
      <w:r w:rsidR="00FA7A3D" w:rsidRPr="00CF30EB">
        <w:rPr>
          <w:rFonts w:cs="Arial"/>
          <w:lang w:val="fr-CH"/>
        </w:rPr>
        <w:t xml:space="preserve">’apogée d’une </w:t>
      </w:r>
      <w:r w:rsidRPr="00CF30EB">
        <w:rPr>
          <w:rFonts w:cs="Arial"/>
          <w:lang w:val="fr-CH"/>
        </w:rPr>
        <w:t xml:space="preserve">aventure de collectionneur qui a </w:t>
      </w:r>
      <w:r w:rsidR="00FA7A3D" w:rsidRPr="00CF30EB">
        <w:rPr>
          <w:rFonts w:cs="Arial"/>
          <w:lang w:val="fr-CH"/>
        </w:rPr>
        <w:t>débuté</w:t>
      </w:r>
      <w:r w:rsidRPr="00CF30EB">
        <w:rPr>
          <w:rFonts w:cs="Arial"/>
          <w:lang w:val="fr-CH"/>
        </w:rPr>
        <w:t xml:space="preserve"> dans une grange, a fait escale à la gare de Soleure et </w:t>
      </w:r>
      <w:r w:rsidR="00FA7A3D" w:rsidRPr="00CF30EB">
        <w:rPr>
          <w:rFonts w:cs="Arial"/>
          <w:lang w:val="fr-CH"/>
        </w:rPr>
        <w:t xml:space="preserve">qui se tient désormais </w:t>
      </w:r>
      <w:r w:rsidRPr="00CF30EB">
        <w:rPr>
          <w:rFonts w:cs="Arial"/>
          <w:lang w:val="fr-CH"/>
        </w:rPr>
        <w:t>à Derendingen</w:t>
      </w:r>
      <w:r w:rsidR="00FA7A3D" w:rsidRPr="00CF30EB">
        <w:rPr>
          <w:rFonts w:cs="Arial"/>
          <w:lang w:val="fr-CH"/>
        </w:rPr>
        <w:t>,</w:t>
      </w:r>
      <w:r w:rsidRPr="00CF30EB">
        <w:rPr>
          <w:rFonts w:cs="Arial"/>
          <w:lang w:val="fr-CH"/>
        </w:rPr>
        <w:t xml:space="preserve"> avec 30'000 objets sur </w:t>
      </w:r>
      <w:r w:rsidRPr="00CF30EB">
        <w:rPr>
          <w:rFonts w:cs="Arial"/>
          <w:lang w:val="fr-CH"/>
        </w:rPr>
        <w:lastRenderedPageBreak/>
        <w:t>plus de 10'000 mètres carrés. Un fascinant voyage dans le temps attend les visiteurs, du premier studio de radio suisse aux dernières inventions. Amis de la technique, attention ! Le samedi 13 janvier 2024, de 9 à 14 heures, aura lieu le marché aux puces de l'électronique vintage avec plus de 200 objets du stock d'Enter et de nombreux vendeurs et vendeuses privés.</w:t>
      </w:r>
    </w:p>
    <w:p w14:paraId="364A2870" w14:textId="77777777" w:rsidR="006B509C" w:rsidRPr="00CF30EB" w:rsidRDefault="006B509C" w:rsidP="00BF5532">
      <w:pPr>
        <w:spacing w:line="264" w:lineRule="auto"/>
        <w:jc w:val="both"/>
        <w:rPr>
          <w:rFonts w:cs="Arial"/>
          <w:lang w:val="fr-CH"/>
        </w:rPr>
      </w:pPr>
    </w:p>
    <w:p w14:paraId="2C95A730" w14:textId="4F43E356" w:rsidR="006B509C" w:rsidRPr="00CF30EB" w:rsidRDefault="006B509C" w:rsidP="00BF5532">
      <w:pPr>
        <w:spacing w:line="264" w:lineRule="auto"/>
        <w:jc w:val="both"/>
        <w:rPr>
          <w:rFonts w:cs="Arial"/>
          <w:lang w:val="fr-CH"/>
        </w:rPr>
      </w:pPr>
      <w:r w:rsidRPr="00CF30EB">
        <w:rPr>
          <w:rFonts w:cs="Arial"/>
          <w:lang w:val="fr-CH"/>
        </w:rPr>
        <w:t>Une visite de la nouvelle exposition temporaire</w:t>
      </w:r>
      <w:proofErr w:type="gramStart"/>
      <w:r w:rsidRPr="00CF30EB">
        <w:rPr>
          <w:rFonts w:cs="Arial"/>
          <w:lang w:val="fr-CH"/>
        </w:rPr>
        <w:t xml:space="preserve"> </w:t>
      </w:r>
      <w:r w:rsidRPr="00CF30EB">
        <w:rPr>
          <w:rFonts w:cs="Arial"/>
          <w:sz w:val="21"/>
          <w:szCs w:val="21"/>
          <w:lang w:val="fr-CH"/>
        </w:rPr>
        <w:t>«</w:t>
      </w:r>
      <w:proofErr w:type="spellStart"/>
      <w:r w:rsidRPr="00CF30EB">
        <w:rPr>
          <w:rFonts w:cs="Arial"/>
          <w:sz w:val="21"/>
          <w:szCs w:val="21"/>
          <w:lang w:val="fr-CH"/>
        </w:rPr>
        <w:t>Spuren</w:t>
      </w:r>
      <w:proofErr w:type="spellEnd"/>
      <w:proofErr w:type="gramEnd"/>
      <w:r w:rsidRPr="00CF30EB">
        <w:rPr>
          <w:rFonts w:cs="Arial"/>
          <w:sz w:val="21"/>
          <w:szCs w:val="21"/>
          <w:lang w:val="fr-CH"/>
        </w:rPr>
        <w:t xml:space="preserve"> – </w:t>
      </w:r>
      <w:proofErr w:type="spellStart"/>
      <w:r w:rsidRPr="00CF30EB">
        <w:rPr>
          <w:rFonts w:cs="Arial"/>
          <w:sz w:val="21"/>
          <w:szCs w:val="21"/>
          <w:lang w:val="fr-CH"/>
        </w:rPr>
        <w:t>Fährten</w:t>
      </w:r>
      <w:proofErr w:type="spellEnd"/>
      <w:r w:rsidRPr="00CF30EB">
        <w:rPr>
          <w:rFonts w:cs="Arial"/>
          <w:sz w:val="21"/>
          <w:szCs w:val="21"/>
          <w:lang w:val="fr-CH"/>
        </w:rPr>
        <w:t xml:space="preserve">, </w:t>
      </w:r>
      <w:proofErr w:type="spellStart"/>
      <w:r w:rsidRPr="00CF30EB">
        <w:rPr>
          <w:rFonts w:cs="Arial"/>
          <w:sz w:val="21"/>
          <w:szCs w:val="21"/>
          <w:lang w:val="fr-CH"/>
        </w:rPr>
        <w:t>Frass</w:t>
      </w:r>
      <w:proofErr w:type="spellEnd"/>
      <w:r w:rsidRPr="00CF30EB">
        <w:rPr>
          <w:rFonts w:cs="Arial"/>
          <w:sz w:val="21"/>
          <w:szCs w:val="21"/>
          <w:lang w:val="fr-CH"/>
        </w:rPr>
        <w:t xml:space="preserve"> </w:t>
      </w:r>
      <w:proofErr w:type="spellStart"/>
      <w:r w:rsidRPr="00CF30EB">
        <w:rPr>
          <w:rFonts w:cs="Arial"/>
          <w:sz w:val="21"/>
          <w:szCs w:val="21"/>
          <w:lang w:val="fr-CH"/>
        </w:rPr>
        <w:t>und</w:t>
      </w:r>
      <w:proofErr w:type="spellEnd"/>
      <w:r w:rsidRPr="00CF30EB">
        <w:rPr>
          <w:rFonts w:cs="Arial"/>
          <w:sz w:val="21"/>
          <w:szCs w:val="21"/>
          <w:lang w:val="fr-CH"/>
        </w:rPr>
        <w:t xml:space="preserve"> </w:t>
      </w:r>
      <w:proofErr w:type="spellStart"/>
      <w:r w:rsidRPr="00CF30EB">
        <w:rPr>
          <w:rFonts w:cs="Arial"/>
          <w:sz w:val="21"/>
          <w:szCs w:val="21"/>
          <w:lang w:val="fr-CH"/>
        </w:rPr>
        <w:t>Federn</w:t>
      </w:r>
      <w:proofErr w:type="spellEnd"/>
      <w:r w:rsidRPr="00CF30EB">
        <w:rPr>
          <w:rFonts w:cs="Arial"/>
          <w:sz w:val="21"/>
          <w:szCs w:val="21"/>
          <w:lang w:val="fr-CH"/>
        </w:rPr>
        <w:t>»</w:t>
      </w:r>
      <w:r w:rsidRPr="00CF30EB">
        <w:rPr>
          <w:rFonts w:cs="Arial"/>
          <w:lang w:val="fr-CH"/>
        </w:rPr>
        <w:t xml:space="preserve"> (Trace</w:t>
      </w:r>
      <w:r w:rsidR="00FA7A3D" w:rsidRPr="00CF30EB">
        <w:rPr>
          <w:rFonts w:cs="Arial"/>
          <w:lang w:val="fr-CH"/>
        </w:rPr>
        <w:t xml:space="preserve">s : </w:t>
      </w:r>
      <w:r w:rsidRPr="00CF30EB">
        <w:rPr>
          <w:rFonts w:cs="Arial"/>
          <w:lang w:val="fr-CH"/>
        </w:rPr>
        <w:t xml:space="preserve"> </w:t>
      </w:r>
      <w:r w:rsidR="00FA7A3D" w:rsidRPr="00CF30EB">
        <w:rPr>
          <w:rFonts w:cs="Arial"/>
          <w:lang w:val="fr-CH"/>
        </w:rPr>
        <w:t>p</w:t>
      </w:r>
      <w:r w:rsidRPr="00CF30EB">
        <w:rPr>
          <w:rFonts w:cs="Arial"/>
          <w:lang w:val="fr-CH"/>
        </w:rPr>
        <w:t xml:space="preserve">istes, nourriture et plumes), </w:t>
      </w:r>
      <w:r w:rsidR="00FA7A3D" w:rsidRPr="00CF30EB">
        <w:rPr>
          <w:rFonts w:cs="Arial"/>
          <w:lang w:val="fr-CH"/>
        </w:rPr>
        <w:t>du</w:t>
      </w:r>
      <w:r w:rsidRPr="00CF30EB">
        <w:rPr>
          <w:rFonts w:cs="Arial"/>
          <w:lang w:val="fr-CH"/>
        </w:rPr>
        <w:t xml:space="preserve"> </w:t>
      </w:r>
      <w:hyperlink r:id="rId17" w:history="1">
        <w:r w:rsidR="00FA7A3D" w:rsidRPr="00CF30EB">
          <w:rPr>
            <w:rStyle w:val="Hyperlink"/>
            <w:rFonts w:cs="Arial"/>
            <w:color w:val="auto"/>
            <w:lang w:val="fr-CH"/>
          </w:rPr>
          <w:t>Musée d’histoire naturelle</w:t>
        </w:r>
        <w:r w:rsidRPr="00CF30EB">
          <w:rPr>
            <w:rStyle w:val="Hyperlink"/>
            <w:rFonts w:cs="Arial"/>
            <w:color w:val="auto"/>
            <w:lang w:val="fr-CH"/>
          </w:rPr>
          <w:t xml:space="preserve"> de Soleure</w:t>
        </w:r>
      </w:hyperlink>
      <w:r w:rsidRPr="00CF30EB">
        <w:rPr>
          <w:rFonts w:cs="Arial"/>
          <w:lang w:val="fr-CH"/>
        </w:rPr>
        <w:t xml:space="preserve">, vaut également la peine. L'exposition met en avant les différentes </w:t>
      </w:r>
      <w:r w:rsidR="0074044B" w:rsidRPr="00CF30EB">
        <w:rPr>
          <w:rFonts w:cs="Arial"/>
          <w:lang w:val="fr-CH"/>
        </w:rPr>
        <w:t xml:space="preserve">empreintes </w:t>
      </w:r>
      <w:r w:rsidR="00FA7A3D" w:rsidRPr="00CF30EB">
        <w:rPr>
          <w:rFonts w:cs="Arial"/>
          <w:lang w:val="fr-CH"/>
        </w:rPr>
        <w:t xml:space="preserve">d’animaux </w:t>
      </w:r>
      <w:r w:rsidRPr="00CF30EB">
        <w:rPr>
          <w:rFonts w:cs="Arial"/>
          <w:lang w:val="fr-CH"/>
        </w:rPr>
        <w:t>et le</w:t>
      </w:r>
      <w:r w:rsidR="0074044B" w:rsidRPr="00CF30EB">
        <w:rPr>
          <w:rFonts w:cs="Arial"/>
          <w:lang w:val="fr-CH"/>
        </w:rPr>
        <w:t>s créateurs de ces traces</w:t>
      </w:r>
      <w:r w:rsidRPr="00CF30EB">
        <w:rPr>
          <w:rFonts w:cs="Arial"/>
          <w:lang w:val="fr-CH"/>
        </w:rPr>
        <w:t xml:space="preserve">. </w:t>
      </w:r>
      <w:r w:rsidR="00637206" w:rsidRPr="00CF30EB">
        <w:rPr>
          <w:rFonts w:cs="Arial"/>
          <w:lang w:val="fr-CH"/>
        </w:rPr>
        <w:t>À</w:t>
      </w:r>
      <w:r w:rsidRPr="00CF30EB">
        <w:rPr>
          <w:rFonts w:cs="Arial"/>
          <w:lang w:val="fr-CH"/>
        </w:rPr>
        <w:t xml:space="preserve"> l'aide d'objets de comparaison, </w:t>
      </w:r>
      <w:r w:rsidR="00CA0116" w:rsidRPr="00CF30EB">
        <w:rPr>
          <w:rFonts w:cs="Arial"/>
          <w:lang w:val="fr-CH"/>
        </w:rPr>
        <w:t xml:space="preserve">ou </w:t>
      </w:r>
      <w:r w:rsidRPr="00CF30EB">
        <w:rPr>
          <w:rFonts w:cs="Arial"/>
          <w:lang w:val="fr-CH"/>
        </w:rPr>
        <w:t xml:space="preserve">de stations interactives, les chercheurs, jeunes et moins jeunes, disposent des outils nécessaires pour résoudre </w:t>
      </w:r>
      <w:r w:rsidR="0074044B" w:rsidRPr="00CF30EB">
        <w:rPr>
          <w:rFonts w:cs="Arial"/>
          <w:lang w:val="fr-CH"/>
        </w:rPr>
        <w:t>certaines</w:t>
      </w:r>
      <w:r w:rsidRPr="00CF30EB">
        <w:rPr>
          <w:rFonts w:cs="Arial"/>
          <w:lang w:val="fr-CH"/>
        </w:rPr>
        <w:t xml:space="preserve"> énigmes. </w:t>
      </w:r>
      <w:r w:rsidR="00CA0116" w:rsidRPr="00CF30EB">
        <w:rPr>
          <w:rFonts w:cs="Arial"/>
          <w:lang w:val="fr-CH"/>
        </w:rPr>
        <w:t>L’exposition</w:t>
      </w:r>
      <w:r w:rsidRPr="00CF30EB">
        <w:rPr>
          <w:rFonts w:cs="Arial"/>
          <w:lang w:val="fr-CH"/>
        </w:rPr>
        <w:t xml:space="preserve"> est trilingue (alle</w:t>
      </w:r>
      <w:r w:rsidR="00637206" w:rsidRPr="00CF30EB">
        <w:rPr>
          <w:rFonts w:cs="Arial"/>
          <w:lang w:val="fr-CH"/>
        </w:rPr>
        <w:t>mand, et</w:t>
      </w:r>
      <w:r w:rsidRPr="00CF30EB">
        <w:rPr>
          <w:rFonts w:cs="Arial"/>
          <w:lang w:val="fr-CH"/>
        </w:rPr>
        <w:t xml:space="preserve"> grâce </w:t>
      </w:r>
      <w:r w:rsidR="0074044B" w:rsidRPr="00CF30EB">
        <w:rPr>
          <w:rFonts w:cs="Arial"/>
          <w:lang w:val="fr-CH"/>
        </w:rPr>
        <w:t xml:space="preserve">à des </w:t>
      </w:r>
      <w:r w:rsidRPr="00CF30EB">
        <w:rPr>
          <w:rFonts w:cs="Arial"/>
          <w:lang w:val="fr-CH"/>
        </w:rPr>
        <w:t>code</w:t>
      </w:r>
      <w:r w:rsidR="0074044B" w:rsidRPr="00CF30EB">
        <w:rPr>
          <w:rFonts w:cs="Arial"/>
          <w:lang w:val="fr-CH"/>
        </w:rPr>
        <w:t>s</w:t>
      </w:r>
      <w:r w:rsidRPr="00CF30EB">
        <w:rPr>
          <w:rFonts w:cs="Arial"/>
          <w:lang w:val="fr-CH"/>
        </w:rPr>
        <w:t xml:space="preserve"> QR</w:t>
      </w:r>
      <w:r w:rsidR="0074044B" w:rsidRPr="00CF30EB">
        <w:rPr>
          <w:rFonts w:cs="Arial"/>
          <w:lang w:val="fr-CH"/>
        </w:rPr>
        <w:t xml:space="preserve"> aussi disponible en </w:t>
      </w:r>
      <w:r w:rsidRPr="00CF30EB">
        <w:rPr>
          <w:rFonts w:cs="Arial"/>
          <w:lang w:val="fr-CH"/>
        </w:rPr>
        <w:t>français et anglais) et peut être visitée jusqu'au 22 octobre 2024.</w:t>
      </w:r>
    </w:p>
    <w:p w14:paraId="5F9B81A3" w14:textId="77777777" w:rsidR="00BF5532" w:rsidRPr="00CF30EB" w:rsidRDefault="00BF5532" w:rsidP="00BF5532">
      <w:pPr>
        <w:spacing w:line="264" w:lineRule="auto"/>
        <w:jc w:val="both"/>
        <w:rPr>
          <w:rFonts w:cs="Arial"/>
          <w:highlight w:val="yellow"/>
          <w:lang w:val="fr-CH"/>
        </w:rPr>
      </w:pPr>
    </w:p>
    <w:p w14:paraId="6BC946AB" w14:textId="10245681" w:rsidR="00BF5532" w:rsidRPr="00CF30EB" w:rsidRDefault="006E4DBB" w:rsidP="00BF5532">
      <w:pPr>
        <w:spacing w:line="264" w:lineRule="auto"/>
        <w:jc w:val="both"/>
        <w:rPr>
          <w:rFonts w:cs="Arial"/>
          <w:b/>
          <w:bCs/>
          <w:highlight w:val="yellow"/>
          <w:lang w:val="fr-CH"/>
        </w:rPr>
      </w:pPr>
      <w:r w:rsidRPr="00CF30EB">
        <w:rPr>
          <w:rFonts w:cs="Arial"/>
          <w:b/>
          <w:bCs/>
          <w:lang w:val="fr-CH"/>
        </w:rPr>
        <w:t>Une parenthèse hivernale</w:t>
      </w:r>
    </w:p>
    <w:p w14:paraId="08F14E47" w14:textId="5823A226" w:rsidR="006E4DBB" w:rsidRPr="00CF30EB" w:rsidRDefault="006E4DBB" w:rsidP="006E4DBB">
      <w:pPr>
        <w:spacing w:line="264" w:lineRule="auto"/>
        <w:jc w:val="both"/>
        <w:rPr>
          <w:rFonts w:cs="Arial"/>
          <w:lang w:val="fr-CH"/>
        </w:rPr>
      </w:pPr>
      <w:r w:rsidRPr="00CF30EB">
        <w:rPr>
          <w:rFonts w:cs="Arial"/>
          <w:lang w:val="fr-CH"/>
        </w:rPr>
        <w:t xml:space="preserve">Des paysages enneigés intacts, une </w:t>
      </w:r>
      <w:r w:rsidR="0074044B" w:rsidRPr="00CF30EB">
        <w:rPr>
          <w:rFonts w:cs="Arial"/>
          <w:lang w:val="fr-CH"/>
        </w:rPr>
        <w:t>superbe</w:t>
      </w:r>
      <w:r w:rsidRPr="00CF30EB">
        <w:rPr>
          <w:rFonts w:cs="Arial"/>
          <w:lang w:val="fr-CH"/>
        </w:rPr>
        <w:t xml:space="preserve"> piste de ski de fond et de magnifiques chemins de randonnée</w:t>
      </w:r>
      <w:r w:rsidR="0074044B" w:rsidRPr="00CF30EB">
        <w:rPr>
          <w:rFonts w:cs="Arial"/>
          <w:lang w:val="fr-CH"/>
        </w:rPr>
        <w:t xml:space="preserve"> font du </w:t>
      </w:r>
      <w:hyperlink r:id="rId18" w:history="1">
        <w:proofErr w:type="spellStart"/>
        <w:r w:rsidRPr="00CF30EB">
          <w:rPr>
            <w:rStyle w:val="Hyperlink"/>
            <w:rFonts w:cs="Arial"/>
            <w:color w:val="auto"/>
            <w:lang w:val="fr-CH"/>
          </w:rPr>
          <w:t>Weissenstein</w:t>
        </w:r>
        <w:proofErr w:type="spellEnd"/>
      </w:hyperlink>
      <w:r w:rsidRPr="00CF30EB">
        <w:rPr>
          <w:rFonts w:cs="Arial"/>
          <w:lang w:val="fr-CH"/>
        </w:rPr>
        <w:t xml:space="preserve"> </w:t>
      </w:r>
      <w:r w:rsidR="0074044B" w:rsidRPr="00CF30EB">
        <w:rPr>
          <w:rFonts w:cs="Arial"/>
          <w:lang w:val="fr-CH"/>
        </w:rPr>
        <w:t>un tableau id</w:t>
      </w:r>
      <w:r w:rsidRPr="00CF30EB">
        <w:rPr>
          <w:rFonts w:cs="Arial"/>
          <w:lang w:val="fr-CH"/>
        </w:rPr>
        <w:t>yllique et féerique</w:t>
      </w:r>
      <w:r w:rsidR="0074044B" w:rsidRPr="00CF30EB">
        <w:rPr>
          <w:rFonts w:cs="Arial"/>
          <w:lang w:val="fr-CH"/>
        </w:rPr>
        <w:t>, suite à l’arrivée de la neige le week-end dernier</w:t>
      </w:r>
      <w:r w:rsidR="00592CED" w:rsidRPr="00CF30EB">
        <w:rPr>
          <w:rFonts w:cs="Arial"/>
          <w:lang w:val="fr-CH"/>
        </w:rPr>
        <w:t>. Il</w:t>
      </w:r>
      <w:r w:rsidRPr="00CF30EB">
        <w:rPr>
          <w:rFonts w:cs="Arial"/>
          <w:lang w:val="fr-CH"/>
        </w:rPr>
        <w:t xml:space="preserve"> attire </w:t>
      </w:r>
      <w:r w:rsidR="0074044B" w:rsidRPr="00CF30EB">
        <w:rPr>
          <w:rFonts w:cs="Arial"/>
          <w:lang w:val="fr-CH"/>
        </w:rPr>
        <w:t xml:space="preserve">notamment </w:t>
      </w:r>
      <w:r w:rsidRPr="00CF30EB">
        <w:rPr>
          <w:rFonts w:cs="Arial"/>
          <w:lang w:val="fr-CH"/>
        </w:rPr>
        <w:t xml:space="preserve">les amateurs de ski de fond </w:t>
      </w:r>
      <w:r w:rsidR="0074044B" w:rsidRPr="00CF30EB">
        <w:rPr>
          <w:rFonts w:cs="Arial"/>
          <w:lang w:val="fr-CH"/>
        </w:rPr>
        <w:t>grâce</w:t>
      </w:r>
      <w:r w:rsidRPr="00CF30EB">
        <w:rPr>
          <w:rFonts w:cs="Arial"/>
          <w:lang w:val="fr-CH"/>
        </w:rPr>
        <w:t xml:space="preserve"> </w:t>
      </w:r>
      <w:r w:rsidR="00637206" w:rsidRPr="00CF30EB">
        <w:rPr>
          <w:rFonts w:cs="Arial"/>
          <w:lang w:val="fr-CH"/>
        </w:rPr>
        <w:t xml:space="preserve">à </w:t>
      </w:r>
      <w:r w:rsidRPr="00CF30EB">
        <w:rPr>
          <w:rFonts w:cs="Arial"/>
          <w:lang w:val="fr-CH"/>
        </w:rPr>
        <w:t xml:space="preserve">sa piste fraîchement préparée et de nombreuses autres activités pour toute la famille. Le téléphérique du Weissenstein emmène les mordus de l'hiver </w:t>
      </w:r>
      <w:r w:rsidR="0074044B" w:rsidRPr="00CF30EB">
        <w:rPr>
          <w:rFonts w:cs="Arial"/>
          <w:lang w:val="fr-CH"/>
        </w:rPr>
        <w:t>au sommet de cette</w:t>
      </w:r>
      <w:r w:rsidRPr="00CF30EB">
        <w:rPr>
          <w:rFonts w:cs="Arial"/>
          <w:lang w:val="fr-CH"/>
        </w:rPr>
        <w:t xml:space="preserve"> montagne emblématique de Soleure.</w:t>
      </w:r>
    </w:p>
    <w:p w14:paraId="2C54A507" w14:textId="77777777" w:rsidR="006E4DBB" w:rsidRPr="00CF30EB" w:rsidRDefault="006E4DBB" w:rsidP="006E4DBB">
      <w:pPr>
        <w:spacing w:line="264" w:lineRule="auto"/>
        <w:jc w:val="both"/>
        <w:rPr>
          <w:rFonts w:cs="Arial"/>
          <w:lang w:val="fr-CH"/>
        </w:rPr>
      </w:pPr>
    </w:p>
    <w:p w14:paraId="6D5DF6A8" w14:textId="27DF9592" w:rsidR="006E4DBB" w:rsidRPr="00CF30EB" w:rsidRDefault="006E4DBB" w:rsidP="006E4DBB">
      <w:pPr>
        <w:spacing w:line="264" w:lineRule="auto"/>
        <w:jc w:val="both"/>
        <w:rPr>
          <w:rFonts w:cs="Arial"/>
          <w:highlight w:val="yellow"/>
          <w:lang w:val="fr-CH"/>
        </w:rPr>
      </w:pPr>
      <w:r w:rsidRPr="00CF30EB">
        <w:rPr>
          <w:rFonts w:cs="Arial"/>
          <w:lang w:val="fr-CH"/>
        </w:rPr>
        <w:t xml:space="preserve">Le </w:t>
      </w:r>
      <w:r w:rsidR="00CA0116" w:rsidRPr="00CF30EB">
        <w:rPr>
          <w:rFonts w:cs="Arial"/>
          <w:lang w:val="fr-CH"/>
        </w:rPr>
        <w:t>Balmberg a également revêtit son manteau hivernal</w:t>
      </w:r>
      <w:r w:rsidRPr="00CF30EB">
        <w:rPr>
          <w:rFonts w:cs="Arial"/>
          <w:lang w:val="fr-CH"/>
        </w:rPr>
        <w:t xml:space="preserve">. Ainsi, le téléski </w:t>
      </w:r>
      <w:proofErr w:type="spellStart"/>
      <w:r w:rsidRPr="00CF30EB">
        <w:rPr>
          <w:rFonts w:cs="Arial"/>
          <w:lang w:val="fr-CH"/>
        </w:rPr>
        <w:t>Höfli</w:t>
      </w:r>
      <w:proofErr w:type="spellEnd"/>
      <w:r w:rsidRPr="00CF30EB">
        <w:rPr>
          <w:rFonts w:cs="Arial"/>
          <w:lang w:val="fr-CH"/>
        </w:rPr>
        <w:t xml:space="preserve"> sera en service le week-end des 13 et 14.01.2024 de 09h00 à 16h30</w:t>
      </w:r>
      <w:r w:rsidR="00906D5A" w:rsidRPr="00CF30EB">
        <w:rPr>
          <w:rFonts w:cs="Arial"/>
          <w:lang w:val="fr-CH"/>
        </w:rPr>
        <w:t>,</w:t>
      </w:r>
      <w:r w:rsidRPr="00CF30EB">
        <w:rPr>
          <w:rFonts w:cs="Arial"/>
          <w:lang w:val="fr-CH"/>
        </w:rPr>
        <w:t xml:space="preserve"> l'occasion idéale p</w:t>
      </w:r>
      <w:r w:rsidR="0074044B" w:rsidRPr="00CF30EB">
        <w:rPr>
          <w:rFonts w:cs="Arial"/>
          <w:lang w:val="fr-CH"/>
        </w:rPr>
        <w:t>our les débutants d’effectuer leurs</w:t>
      </w:r>
      <w:r w:rsidRPr="00CF30EB">
        <w:rPr>
          <w:rFonts w:cs="Arial"/>
          <w:lang w:val="fr-CH"/>
        </w:rPr>
        <w:t xml:space="preserve"> premiers virages. Le bistro sera également ouvert de 10h00 à 16h30.</w:t>
      </w:r>
    </w:p>
    <w:p w14:paraId="54EFDAE0" w14:textId="77777777" w:rsidR="00BF5532" w:rsidRPr="00CF30EB" w:rsidRDefault="00BF5532" w:rsidP="00BF5532">
      <w:pPr>
        <w:pStyle w:val="KeinLeerraum"/>
        <w:spacing w:line="264" w:lineRule="auto"/>
        <w:jc w:val="both"/>
        <w:rPr>
          <w:rFonts w:ascii="Arial" w:hAnsi="Arial" w:cs="Arial"/>
          <w:lang w:val="fr-CH"/>
        </w:rPr>
      </w:pPr>
    </w:p>
    <w:p w14:paraId="64423E1B" w14:textId="1E373FE3" w:rsidR="008753B8" w:rsidRPr="00CF30EB" w:rsidRDefault="00417353" w:rsidP="00BF5532">
      <w:pPr>
        <w:spacing w:line="264" w:lineRule="auto"/>
        <w:jc w:val="both"/>
        <w:rPr>
          <w:lang w:val="fr-CH"/>
        </w:rPr>
      </w:pPr>
      <w:r w:rsidRPr="00CF30EB">
        <w:rPr>
          <w:lang w:val="fr-CH"/>
        </w:rPr>
        <w:t>Vous trouverez une sélection d’images avec copyright</w:t>
      </w:r>
      <w:r w:rsidR="008753B8" w:rsidRPr="00CF30EB">
        <w:rPr>
          <w:lang w:val="fr-CH"/>
        </w:rPr>
        <w:t xml:space="preserve"> </w:t>
      </w:r>
      <w:hyperlink r:id="rId19" w:history="1">
        <w:r w:rsidRPr="00CF30EB">
          <w:rPr>
            <w:rStyle w:val="Hyperlink"/>
            <w:color w:val="auto"/>
            <w:lang w:val="fr-CH"/>
          </w:rPr>
          <w:t>ici</w:t>
        </w:r>
      </w:hyperlink>
      <w:r w:rsidR="008753B8" w:rsidRPr="00CF30EB">
        <w:rPr>
          <w:lang w:val="fr-CH"/>
        </w:rPr>
        <w:t xml:space="preserve">. </w:t>
      </w:r>
    </w:p>
    <w:p w14:paraId="64AF9235" w14:textId="77777777" w:rsidR="00090E93" w:rsidRPr="00CF30EB" w:rsidRDefault="00090E93" w:rsidP="00BF5532">
      <w:pPr>
        <w:spacing w:line="264" w:lineRule="auto"/>
        <w:jc w:val="both"/>
        <w:rPr>
          <w:lang w:val="fr-CH"/>
        </w:rPr>
      </w:pPr>
    </w:p>
    <w:p w14:paraId="15BCB7BF" w14:textId="77777777" w:rsidR="00417353" w:rsidRPr="00CF30EB" w:rsidRDefault="00417353" w:rsidP="00BF5532">
      <w:pPr>
        <w:pBdr>
          <w:top w:val="single" w:sz="4" w:space="1" w:color="000000"/>
          <w:left w:val="single" w:sz="4" w:space="4" w:color="000000"/>
          <w:bottom w:val="single" w:sz="4" w:space="1" w:color="000000"/>
          <w:right w:val="single" w:sz="4" w:space="4" w:color="000000"/>
          <w:between w:val="nil"/>
        </w:pBdr>
        <w:spacing w:line="264" w:lineRule="auto"/>
        <w:ind w:right="-144"/>
        <w:rPr>
          <w:rFonts w:cs="Arial"/>
          <w:b/>
          <w:bCs/>
          <w:sz w:val="18"/>
          <w:szCs w:val="18"/>
          <w:lang w:val="fr-CH"/>
        </w:rPr>
      </w:pPr>
      <w:r w:rsidRPr="00CF30EB">
        <w:rPr>
          <w:rFonts w:cs="Arial"/>
          <w:b/>
          <w:bCs/>
          <w:sz w:val="18"/>
          <w:szCs w:val="18"/>
          <w:lang w:val="fr-CH"/>
        </w:rPr>
        <w:t xml:space="preserve">Pour de plus amples informations (média) </w:t>
      </w:r>
    </w:p>
    <w:p w14:paraId="03E1D848" w14:textId="77777777" w:rsidR="00417353" w:rsidRPr="00CF30EB" w:rsidRDefault="00417353" w:rsidP="00BF5532">
      <w:pPr>
        <w:pBdr>
          <w:top w:val="single" w:sz="4" w:space="1" w:color="000000"/>
          <w:left w:val="single" w:sz="4" w:space="4" w:color="000000"/>
          <w:bottom w:val="single" w:sz="4" w:space="1" w:color="000000"/>
          <w:right w:val="single" w:sz="4" w:space="4" w:color="000000"/>
          <w:between w:val="nil"/>
        </w:pBdr>
        <w:spacing w:line="264" w:lineRule="auto"/>
        <w:ind w:right="-144"/>
        <w:rPr>
          <w:rFonts w:cs="Arial"/>
          <w:sz w:val="18"/>
          <w:szCs w:val="18"/>
          <w:lang w:val="fr-CH"/>
        </w:rPr>
      </w:pPr>
      <w:r w:rsidRPr="00CF30EB">
        <w:rPr>
          <w:rFonts w:cs="Arial"/>
          <w:sz w:val="18"/>
          <w:szCs w:val="18"/>
          <w:lang w:val="fr-CH"/>
        </w:rPr>
        <w:t xml:space="preserve">Benjamin Ponce &amp; Gere Gretz, service de presse Solothurn Tourismus, c/o Gretz Communications AG, </w:t>
      </w:r>
    </w:p>
    <w:p w14:paraId="0A32F6FC" w14:textId="77777777" w:rsidR="00417353" w:rsidRPr="00CF30EB" w:rsidRDefault="00417353" w:rsidP="00BF5532">
      <w:pPr>
        <w:pBdr>
          <w:top w:val="single" w:sz="4" w:space="1" w:color="000000"/>
          <w:left w:val="single" w:sz="4" w:space="4" w:color="000000"/>
          <w:bottom w:val="single" w:sz="4" w:space="1" w:color="000000"/>
          <w:right w:val="single" w:sz="4" w:space="4" w:color="000000"/>
          <w:between w:val="nil"/>
        </w:pBdr>
        <w:spacing w:line="264" w:lineRule="auto"/>
        <w:ind w:right="-144"/>
        <w:rPr>
          <w:rFonts w:cs="Arial"/>
          <w:sz w:val="18"/>
          <w:szCs w:val="18"/>
        </w:rPr>
      </w:pPr>
      <w:r w:rsidRPr="00CF30EB">
        <w:rPr>
          <w:rFonts w:cs="Arial"/>
          <w:sz w:val="18"/>
          <w:szCs w:val="18"/>
        </w:rPr>
        <w:t>Zähringerstrasse 16, 3012 Bern, Tel. 031 300 30 70</w:t>
      </w:r>
    </w:p>
    <w:p w14:paraId="6039D732" w14:textId="77777777" w:rsidR="00417353" w:rsidRPr="00CF30EB" w:rsidRDefault="00417353" w:rsidP="00BF5532">
      <w:pPr>
        <w:pBdr>
          <w:top w:val="single" w:sz="4" w:space="1" w:color="000000"/>
          <w:left w:val="single" w:sz="4" w:space="4" w:color="000000"/>
          <w:bottom w:val="single" w:sz="4" w:space="1" w:color="000000"/>
          <w:right w:val="single" w:sz="4" w:space="4" w:color="000000"/>
          <w:between w:val="nil"/>
        </w:pBdr>
        <w:spacing w:line="264" w:lineRule="auto"/>
        <w:ind w:right="-144"/>
        <w:rPr>
          <w:rFonts w:cs="Arial"/>
          <w:sz w:val="18"/>
          <w:szCs w:val="18"/>
        </w:rPr>
      </w:pPr>
      <w:r w:rsidRPr="00CF30EB">
        <w:rPr>
          <w:rFonts w:cs="Arial"/>
          <w:sz w:val="18"/>
          <w:szCs w:val="18"/>
        </w:rPr>
        <w:t xml:space="preserve">E-Mail: </w:t>
      </w:r>
      <w:hyperlink r:id="rId20" w:history="1">
        <w:r w:rsidRPr="00CF30EB">
          <w:rPr>
            <w:rStyle w:val="Hyperlink"/>
            <w:rFonts w:cs="Arial"/>
            <w:color w:val="auto"/>
            <w:sz w:val="18"/>
            <w:szCs w:val="18"/>
          </w:rPr>
          <w:t>info@gretzcom.ch</w:t>
        </w:r>
      </w:hyperlink>
      <w:r w:rsidRPr="00CF30EB">
        <w:rPr>
          <w:rFonts w:cs="Arial"/>
          <w:sz w:val="18"/>
          <w:szCs w:val="18"/>
        </w:rPr>
        <w:t xml:space="preserve"> </w:t>
      </w:r>
    </w:p>
    <w:p w14:paraId="624EE97F" w14:textId="77777777" w:rsidR="008753B8" w:rsidRPr="00CF30EB" w:rsidRDefault="008753B8" w:rsidP="00BF5532">
      <w:pPr>
        <w:spacing w:line="264" w:lineRule="auto"/>
        <w:ind w:right="-144"/>
        <w:rPr>
          <w:rFonts w:cs="Arial"/>
          <w:sz w:val="20"/>
          <w:szCs w:val="20"/>
        </w:rPr>
      </w:pPr>
    </w:p>
    <w:p w14:paraId="73AB80D5" w14:textId="77777777" w:rsidR="00344840" w:rsidRPr="00CF30EB" w:rsidRDefault="00344840" w:rsidP="00BF5532">
      <w:pPr>
        <w:spacing w:line="264" w:lineRule="auto"/>
        <w:jc w:val="both"/>
        <w:rPr>
          <w:rFonts w:cs="Arial"/>
          <w:sz w:val="18"/>
          <w:szCs w:val="18"/>
          <w:lang w:val="fr-CH"/>
        </w:rPr>
      </w:pPr>
      <w:r w:rsidRPr="00CF30EB">
        <w:rPr>
          <w:b/>
          <w:bCs/>
          <w:sz w:val="18"/>
          <w:szCs w:val="18"/>
          <w:lang w:val="fr-CH"/>
        </w:rPr>
        <w:t xml:space="preserve">À propos de Soleure : </w:t>
      </w:r>
      <w:r w:rsidRPr="00CF30EB">
        <w:rPr>
          <w:sz w:val="18"/>
          <w:szCs w:val="18"/>
          <w:lang w:val="fr-CH"/>
        </w:rPr>
        <w:t xml:space="preserve">Soleure est considérée comme la plus belle ville baroque de Suisse. Une situation idyllique sur l'Aar, une vieille ville sans circulation avec des attractions touristiques à quelques pas, de la gastronomie variée, de petites boutiques ainsi que des musées passionnants, des manifestations culturelles et la populaire Riviera de l'Aar font de Soleure une destination charmante. La région se caractérise par la trinité de la ville, du fleuve et du Jura avec le Weissenstein. Les édifices remarquables de Soleure datent de différentes époques, de la Tour de l'Horloge du XIIe siècle à la cathédrale baroque de Saint-Ours. Depuis le Moyen-Âge, le chiffre sacré 11 est célébré ; Soleure a été le onzième canton à avoir rejoint la Confédération, la ville compte onze églises, la cathédrale onze autels et onze cloches et l'escalier principal fait trois fois onze marches. De 1530 à 1792, les ambassadeurs de la cour de France résidèrent à Soleure, ce qui influença fortement l'architecture de la ville. De magnifiques bâtiments baroques tels que le Palais </w:t>
      </w:r>
      <w:proofErr w:type="spellStart"/>
      <w:r w:rsidRPr="00CF30EB">
        <w:rPr>
          <w:sz w:val="18"/>
          <w:szCs w:val="18"/>
          <w:lang w:val="fr-CH"/>
        </w:rPr>
        <w:t>Besenval</w:t>
      </w:r>
      <w:proofErr w:type="spellEnd"/>
      <w:r w:rsidRPr="00CF30EB">
        <w:rPr>
          <w:sz w:val="18"/>
          <w:szCs w:val="18"/>
          <w:lang w:val="fr-CH"/>
        </w:rPr>
        <w:t xml:space="preserve">, le château de </w:t>
      </w:r>
      <w:proofErr w:type="spellStart"/>
      <w:r w:rsidRPr="00CF30EB">
        <w:rPr>
          <w:sz w:val="18"/>
          <w:szCs w:val="18"/>
          <w:lang w:val="fr-CH"/>
        </w:rPr>
        <w:t>Waldegg</w:t>
      </w:r>
      <w:proofErr w:type="spellEnd"/>
      <w:r w:rsidRPr="00CF30EB">
        <w:rPr>
          <w:sz w:val="18"/>
          <w:szCs w:val="18"/>
          <w:lang w:val="fr-CH"/>
        </w:rPr>
        <w:t xml:space="preserve"> et de nobles maisons patriciennes furent construites pendant cette période. Certains vestiges des fortifications de la vieille ville remontent à l'époque romaine. Sur le chemin d'</w:t>
      </w:r>
      <w:proofErr w:type="spellStart"/>
      <w:r w:rsidRPr="00CF30EB">
        <w:rPr>
          <w:sz w:val="18"/>
          <w:szCs w:val="18"/>
          <w:lang w:val="fr-CH"/>
        </w:rPr>
        <w:t>Aventicum</w:t>
      </w:r>
      <w:proofErr w:type="spellEnd"/>
      <w:r w:rsidRPr="00CF30EB">
        <w:rPr>
          <w:sz w:val="18"/>
          <w:szCs w:val="18"/>
          <w:lang w:val="fr-CH"/>
        </w:rPr>
        <w:t xml:space="preserve"> à </w:t>
      </w:r>
      <w:proofErr w:type="spellStart"/>
      <w:r w:rsidRPr="00CF30EB">
        <w:rPr>
          <w:sz w:val="18"/>
          <w:szCs w:val="18"/>
          <w:lang w:val="fr-CH"/>
        </w:rPr>
        <w:t>Vindonissa</w:t>
      </w:r>
      <w:proofErr w:type="spellEnd"/>
      <w:r w:rsidRPr="00CF30EB">
        <w:rPr>
          <w:sz w:val="18"/>
          <w:szCs w:val="18"/>
          <w:lang w:val="fr-CH"/>
        </w:rPr>
        <w:t xml:space="preserve"> et Augusta </w:t>
      </w:r>
      <w:proofErr w:type="spellStart"/>
      <w:r w:rsidRPr="00CF30EB">
        <w:rPr>
          <w:sz w:val="18"/>
          <w:szCs w:val="18"/>
          <w:lang w:val="fr-CH"/>
        </w:rPr>
        <w:t>Raurica</w:t>
      </w:r>
      <w:proofErr w:type="spellEnd"/>
      <w:r w:rsidRPr="00CF30EB">
        <w:rPr>
          <w:sz w:val="18"/>
          <w:szCs w:val="18"/>
          <w:lang w:val="fr-CH"/>
        </w:rPr>
        <w:t xml:space="preserve">, les Romains construisirent un pont sur l'Aar et fondèrent le village de </w:t>
      </w:r>
      <w:proofErr w:type="spellStart"/>
      <w:r w:rsidRPr="00CF30EB">
        <w:rPr>
          <w:sz w:val="18"/>
          <w:szCs w:val="18"/>
          <w:lang w:val="fr-CH"/>
        </w:rPr>
        <w:t>Salodurum</w:t>
      </w:r>
      <w:proofErr w:type="spellEnd"/>
      <w:r w:rsidRPr="00CF30EB">
        <w:rPr>
          <w:sz w:val="18"/>
          <w:szCs w:val="18"/>
          <w:lang w:val="fr-CH"/>
        </w:rPr>
        <w:t>, qui est aujourd'hui Soleure. Vielle de 2000 ans, Soleure est la deuxième plus ancienne ville de Suisse.</w:t>
      </w:r>
      <w:r w:rsidRPr="00CF30EB">
        <w:rPr>
          <w:b/>
          <w:bCs/>
          <w:sz w:val="18"/>
          <w:szCs w:val="18"/>
          <w:lang w:val="fr-CH"/>
        </w:rPr>
        <w:t xml:space="preserve">   </w:t>
      </w:r>
    </w:p>
    <w:p w14:paraId="7556377A" w14:textId="4FA1223E" w:rsidR="009B4908" w:rsidRPr="00CF30EB" w:rsidRDefault="009B4908" w:rsidP="00BF5532">
      <w:pPr>
        <w:spacing w:line="264" w:lineRule="auto"/>
        <w:ind w:right="-144"/>
        <w:jc w:val="both"/>
        <w:rPr>
          <w:sz w:val="18"/>
          <w:szCs w:val="18"/>
          <w:lang w:val="fr-CH"/>
        </w:rPr>
      </w:pPr>
    </w:p>
    <w:sectPr w:rsidR="009B4908" w:rsidRPr="00CF30EB" w:rsidSect="00B06B36">
      <w:headerReference w:type="default" r:id="rId21"/>
      <w:endnotePr>
        <w:numFmt w:val="decimal"/>
      </w:endnotePr>
      <w:pgSz w:w="11906" w:h="16838"/>
      <w:pgMar w:top="2410" w:right="1418" w:bottom="1134" w:left="1418"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91961" w14:textId="77777777" w:rsidR="00B06B36" w:rsidRDefault="00B06B36">
      <w:r>
        <w:separator/>
      </w:r>
    </w:p>
  </w:endnote>
  <w:endnote w:type="continuationSeparator" w:id="0">
    <w:p w14:paraId="5B2B48C0" w14:textId="77777777" w:rsidR="00B06B36" w:rsidRDefault="00B0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6F422" w14:textId="77777777" w:rsidR="00B06B36" w:rsidRDefault="00B06B36">
      <w:r>
        <w:separator/>
      </w:r>
    </w:p>
  </w:footnote>
  <w:footnote w:type="continuationSeparator" w:id="0">
    <w:p w14:paraId="06B40BF2" w14:textId="77777777" w:rsidR="00B06B36" w:rsidRDefault="00B06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7B4F" w14:textId="4CAC77AC" w:rsidR="009B4908" w:rsidRDefault="0088736F" w:rsidP="00302853">
    <w:pPr>
      <w:pStyle w:val="Kopfzeile"/>
      <w:tabs>
        <w:tab w:val="left" w:pos="2694"/>
      </w:tabs>
    </w:pPr>
    <w:r>
      <w:rPr>
        <w:noProof/>
        <w:lang w:eastAsia="de-CH"/>
      </w:rPr>
      <w:drawing>
        <wp:anchor distT="0" distB="0" distL="114300" distR="114300" simplePos="0" relativeHeight="251658242" behindDoc="1" locked="0" layoutInCell="0" hidden="0" allowOverlap="1" wp14:anchorId="6096451D" wp14:editId="2A2C2AFB">
          <wp:simplePos x="0" y="0"/>
          <wp:positionH relativeFrom="margin">
            <wp:align>right</wp:align>
          </wp:positionH>
          <wp:positionV relativeFrom="paragraph">
            <wp:posOffset>283210</wp:posOffset>
          </wp:positionV>
          <wp:extent cx="5743575" cy="355600"/>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2hgb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gAAAAcAAAAAAAAAAgAAAMABAADFIQAAMAIAAAAAAACRBQAAhQQAACgAAAAIAAAAAQAAAAEAAAA="/>
                      </a:ext>
                    </a:extLst>
                  </pic:cNvPicPr>
                </pic:nvPicPr>
                <pic:blipFill>
                  <a:blip r:embed="rId1"/>
                  <a:stretch>
                    <a:fillRect/>
                  </a:stretch>
                </pic:blipFill>
                <pic:spPr>
                  <a:xfrm>
                    <a:off x="0" y="0"/>
                    <a:ext cx="5743575" cy="355600"/>
                  </a:xfrm>
                  <a:prstGeom prst="rect">
                    <a:avLst/>
                  </a:prstGeom>
                  <a:noFill/>
                  <a:ln w="9525">
                    <a:noFill/>
                  </a:ln>
                </pic:spPr>
              </pic:pic>
            </a:graphicData>
          </a:graphic>
          <wp14:sizeRelH relativeFrom="margin">
            <wp14:pctWidth>0</wp14:pctWidth>
          </wp14:sizeRelH>
        </wp:anchor>
      </w:drawing>
    </w:r>
    <w:bookmarkStart w:id="1" w:name="_Hlk27049851"/>
    <w:bookmarkStart w:id="2" w:name="_Hlk27049852"/>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6C5"/>
    <w:multiLevelType w:val="hybridMultilevel"/>
    <w:tmpl w:val="7DB871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C5B7F8D"/>
    <w:multiLevelType w:val="hybridMultilevel"/>
    <w:tmpl w:val="452E59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E985EB3"/>
    <w:multiLevelType w:val="hybridMultilevel"/>
    <w:tmpl w:val="67E41F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51849A9"/>
    <w:multiLevelType w:val="hybridMultilevel"/>
    <w:tmpl w:val="3634CD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5" w15:restartNumberingAfterBreak="0">
    <w:nsid w:val="68455D89"/>
    <w:multiLevelType w:val="hybridMultilevel"/>
    <w:tmpl w:val="2E3C3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7793B50"/>
    <w:multiLevelType w:val="hybridMultilevel"/>
    <w:tmpl w:val="4FDAF33A"/>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1898784191">
    <w:abstractNumId w:val="4"/>
  </w:num>
  <w:num w:numId="2" w16cid:durableId="1951165347">
    <w:abstractNumId w:val="7"/>
  </w:num>
  <w:num w:numId="3" w16cid:durableId="1840002704">
    <w:abstractNumId w:val="1"/>
  </w:num>
  <w:num w:numId="4" w16cid:durableId="1385255147">
    <w:abstractNumId w:val="2"/>
  </w:num>
  <w:num w:numId="5" w16cid:durableId="261493240">
    <w:abstractNumId w:val="6"/>
  </w:num>
  <w:num w:numId="6" w16cid:durableId="407925182">
    <w:abstractNumId w:val="3"/>
  </w:num>
  <w:num w:numId="7" w16cid:durableId="1298686411">
    <w:abstractNumId w:val="0"/>
  </w:num>
  <w:num w:numId="8" w16cid:durableId="405994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47C8"/>
    <w:rsid w:val="000058ED"/>
    <w:rsid w:val="00006CD5"/>
    <w:rsid w:val="00010F51"/>
    <w:rsid w:val="00010F8F"/>
    <w:rsid w:val="000113E7"/>
    <w:rsid w:val="000117D0"/>
    <w:rsid w:val="00011948"/>
    <w:rsid w:val="00013B1A"/>
    <w:rsid w:val="00014E73"/>
    <w:rsid w:val="00021FC9"/>
    <w:rsid w:val="00035FF1"/>
    <w:rsid w:val="000574DE"/>
    <w:rsid w:val="00060CA9"/>
    <w:rsid w:val="00060ECF"/>
    <w:rsid w:val="0007142A"/>
    <w:rsid w:val="00075C18"/>
    <w:rsid w:val="00076AEA"/>
    <w:rsid w:val="0007763A"/>
    <w:rsid w:val="00086896"/>
    <w:rsid w:val="00090E93"/>
    <w:rsid w:val="000915AB"/>
    <w:rsid w:val="00096E40"/>
    <w:rsid w:val="000A026C"/>
    <w:rsid w:val="000A1ACC"/>
    <w:rsid w:val="000C0E8B"/>
    <w:rsid w:val="000C3C22"/>
    <w:rsid w:val="000C4074"/>
    <w:rsid w:val="000C787A"/>
    <w:rsid w:val="000D28AC"/>
    <w:rsid w:val="000D35BD"/>
    <w:rsid w:val="000D63F5"/>
    <w:rsid w:val="000D7654"/>
    <w:rsid w:val="000D7D68"/>
    <w:rsid w:val="000E3225"/>
    <w:rsid w:val="000E4E67"/>
    <w:rsid w:val="000F4485"/>
    <w:rsid w:val="000F5318"/>
    <w:rsid w:val="000F7567"/>
    <w:rsid w:val="0010168B"/>
    <w:rsid w:val="001046BB"/>
    <w:rsid w:val="00112AA1"/>
    <w:rsid w:val="0012064B"/>
    <w:rsid w:val="00122462"/>
    <w:rsid w:val="00122B0B"/>
    <w:rsid w:val="0012755A"/>
    <w:rsid w:val="00131651"/>
    <w:rsid w:val="00131AEB"/>
    <w:rsid w:val="001344A9"/>
    <w:rsid w:val="00136D9D"/>
    <w:rsid w:val="00136DCA"/>
    <w:rsid w:val="00140AF7"/>
    <w:rsid w:val="00142091"/>
    <w:rsid w:val="00146157"/>
    <w:rsid w:val="00153BD7"/>
    <w:rsid w:val="00153EDD"/>
    <w:rsid w:val="001557DD"/>
    <w:rsid w:val="001578C8"/>
    <w:rsid w:val="00157D04"/>
    <w:rsid w:val="00160454"/>
    <w:rsid w:val="0016435D"/>
    <w:rsid w:val="00166BC0"/>
    <w:rsid w:val="00167163"/>
    <w:rsid w:val="00173AC4"/>
    <w:rsid w:val="001839B6"/>
    <w:rsid w:val="00184E77"/>
    <w:rsid w:val="001955AF"/>
    <w:rsid w:val="001A442F"/>
    <w:rsid w:val="001B44E7"/>
    <w:rsid w:val="001C06F0"/>
    <w:rsid w:val="001C71ED"/>
    <w:rsid w:val="001E1BFA"/>
    <w:rsid w:val="001E482E"/>
    <w:rsid w:val="001E7906"/>
    <w:rsid w:val="001F016D"/>
    <w:rsid w:val="001F40B2"/>
    <w:rsid w:val="0020084D"/>
    <w:rsid w:val="002035B5"/>
    <w:rsid w:val="00203AA7"/>
    <w:rsid w:val="002121EC"/>
    <w:rsid w:val="002121F6"/>
    <w:rsid w:val="00213F27"/>
    <w:rsid w:val="0021664C"/>
    <w:rsid w:val="002214B4"/>
    <w:rsid w:val="002218EB"/>
    <w:rsid w:val="002309DF"/>
    <w:rsid w:val="00232D35"/>
    <w:rsid w:val="00241BAA"/>
    <w:rsid w:val="00244D62"/>
    <w:rsid w:val="002536F7"/>
    <w:rsid w:val="00255369"/>
    <w:rsid w:val="00260A6C"/>
    <w:rsid w:val="00277261"/>
    <w:rsid w:val="002804B8"/>
    <w:rsid w:val="00287A29"/>
    <w:rsid w:val="00287B60"/>
    <w:rsid w:val="002917DD"/>
    <w:rsid w:val="002A3511"/>
    <w:rsid w:val="002A5169"/>
    <w:rsid w:val="002B00EC"/>
    <w:rsid w:val="002B1EE0"/>
    <w:rsid w:val="002C4CC0"/>
    <w:rsid w:val="002D058F"/>
    <w:rsid w:val="002D16DA"/>
    <w:rsid w:val="002D196E"/>
    <w:rsid w:val="002D265A"/>
    <w:rsid w:val="002D3005"/>
    <w:rsid w:val="002D38F9"/>
    <w:rsid w:val="002D51EB"/>
    <w:rsid w:val="002D6057"/>
    <w:rsid w:val="002F09D2"/>
    <w:rsid w:val="002F137B"/>
    <w:rsid w:val="002F6CF7"/>
    <w:rsid w:val="00302853"/>
    <w:rsid w:val="00304649"/>
    <w:rsid w:val="0030501F"/>
    <w:rsid w:val="00314B5B"/>
    <w:rsid w:val="003161F0"/>
    <w:rsid w:val="00327AF6"/>
    <w:rsid w:val="0033352B"/>
    <w:rsid w:val="00336D78"/>
    <w:rsid w:val="003412EE"/>
    <w:rsid w:val="00343A49"/>
    <w:rsid w:val="00344840"/>
    <w:rsid w:val="00352917"/>
    <w:rsid w:val="00355CE9"/>
    <w:rsid w:val="003647E0"/>
    <w:rsid w:val="00365DE5"/>
    <w:rsid w:val="00371171"/>
    <w:rsid w:val="0038494D"/>
    <w:rsid w:val="00387D11"/>
    <w:rsid w:val="00391B1B"/>
    <w:rsid w:val="003A05E0"/>
    <w:rsid w:val="003A0A54"/>
    <w:rsid w:val="003A1715"/>
    <w:rsid w:val="003B216D"/>
    <w:rsid w:val="003C3D39"/>
    <w:rsid w:val="003C46EB"/>
    <w:rsid w:val="003C62D5"/>
    <w:rsid w:val="003D3F11"/>
    <w:rsid w:val="003E00C9"/>
    <w:rsid w:val="003E207B"/>
    <w:rsid w:val="003E318A"/>
    <w:rsid w:val="003E44C4"/>
    <w:rsid w:val="003E4ABF"/>
    <w:rsid w:val="003E5B00"/>
    <w:rsid w:val="003F4F67"/>
    <w:rsid w:val="003F5A40"/>
    <w:rsid w:val="00404B9D"/>
    <w:rsid w:val="00404F7C"/>
    <w:rsid w:val="0040716E"/>
    <w:rsid w:val="004100F7"/>
    <w:rsid w:val="0041431F"/>
    <w:rsid w:val="004168F7"/>
    <w:rsid w:val="00417353"/>
    <w:rsid w:val="00421EA2"/>
    <w:rsid w:val="004325F0"/>
    <w:rsid w:val="00436257"/>
    <w:rsid w:val="00440006"/>
    <w:rsid w:val="0045131E"/>
    <w:rsid w:val="00456F8F"/>
    <w:rsid w:val="0046106B"/>
    <w:rsid w:val="004620BE"/>
    <w:rsid w:val="00462452"/>
    <w:rsid w:val="00462656"/>
    <w:rsid w:val="0046743F"/>
    <w:rsid w:val="00474CAC"/>
    <w:rsid w:val="00475BC7"/>
    <w:rsid w:val="00477EB0"/>
    <w:rsid w:val="0048092B"/>
    <w:rsid w:val="004830CA"/>
    <w:rsid w:val="00485A85"/>
    <w:rsid w:val="00490924"/>
    <w:rsid w:val="004913A1"/>
    <w:rsid w:val="004B1BE0"/>
    <w:rsid w:val="004B3052"/>
    <w:rsid w:val="004B5C05"/>
    <w:rsid w:val="004B5F3D"/>
    <w:rsid w:val="004C4E0A"/>
    <w:rsid w:val="004C5B52"/>
    <w:rsid w:val="004C6921"/>
    <w:rsid w:val="004D441D"/>
    <w:rsid w:val="004D6DD2"/>
    <w:rsid w:val="004E2753"/>
    <w:rsid w:val="004E36C2"/>
    <w:rsid w:val="004E4249"/>
    <w:rsid w:val="004F19A6"/>
    <w:rsid w:val="004F5FF7"/>
    <w:rsid w:val="0050272D"/>
    <w:rsid w:val="005031A5"/>
    <w:rsid w:val="0051048F"/>
    <w:rsid w:val="00511119"/>
    <w:rsid w:val="00513BCF"/>
    <w:rsid w:val="00521570"/>
    <w:rsid w:val="005224F6"/>
    <w:rsid w:val="00530745"/>
    <w:rsid w:val="00532A1E"/>
    <w:rsid w:val="005400AE"/>
    <w:rsid w:val="00540E75"/>
    <w:rsid w:val="0054221E"/>
    <w:rsid w:val="00544369"/>
    <w:rsid w:val="0054508B"/>
    <w:rsid w:val="00552480"/>
    <w:rsid w:val="0055649C"/>
    <w:rsid w:val="00560CCD"/>
    <w:rsid w:val="005611DD"/>
    <w:rsid w:val="00561D05"/>
    <w:rsid w:val="0056208D"/>
    <w:rsid w:val="0056327C"/>
    <w:rsid w:val="00564421"/>
    <w:rsid w:val="005665E0"/>
    <w:rsid w:val="00566603"/>
    <w:rsid w:val="00567FDC"/>
    <w:rsid w:val="0057459C"/>
    <w:rsid w:val="005764BE"/>
    <w:rsid w:val="00576559"/>
    <w:rsid w:val="00576D89"/>
    <w:rsid w:val="005802D9"/>
    <w:rsid w:val="00584390"/>
    <w:rsid w:val="00585518"/>
    <w:rsid w:val="005856A2"/>
    <w:rsid w:val="00586B20"/>
    <w:rsid w:val="00592CED"/>
    <w:rsid w:val="00594BD4"/>
    <w:rsid w:val="005B3F44"/>
    <w:rsid w:val="005C0C81"/>
    <w:rsid w:val="005D42CE"/>
    <w:rsid w:val="005D573C"/>
    <w:rsid w:val="005E6749"/>
    <w:rsid w:val="005F5F2A"/>
    <w:rsid w:val="006001CB"/>
    <w:rsid w:val="00601745"/>
    <w:rsid w:val="00605082"/>
    <w:rsid w:val="006076B8"/>
    <w:rsid w:val="00610329"/>
    <w:rsid w:val="00612D5E"/>
    <w:rsid w:val="00612E2D"/>
    <w:rsid w:val="00616AD4"/>
    <w:rsid w:val="0061797E"/>
    <w:rsid w:val="006219C7"/>
    <w:rsid w:val="00622452"/>
    <w:rsid w:val="00625563"/>
    <w:rsid w:val="00631C02"/>
    <w:rsid w:val="00634354"/>
    <w:rsid w:val="0063517E"/>
    <w:rsid w:val="00637193"/>
    <w:rsid w:val="00637206"/>
    <w:rsid w:val="00640552"/>
    <w:rsid w:val="00645FE9"/>
    <w:rsid w:val="006466AC"/>
    <w:rsid w:val="00651904"/>
    <w:rsid w:val="00662655"/>
    <w:rsid w:val="00663D84"/>
    <w:rsid w:val="00667AA8"/>
    <w:rsid w:val="00670804"/>
    <w:rsid w:val="00673212"/>
    <w:rsid w:val="00674388"/>
    <w:rsid w:val="006756DE"/>
    <w:rsid w:val="006756FC"/>
    <w:rsid w:val="00675C33"/>
    <w:rsid w:val="00680648"/>
    <w:rsid w:val="00684972"/>
    <w:rsid w:val="00685ACC"/>
    <w:rsid w:val="00685FCA"/>
    <w:rsid w:val="00692CC2"/>
    <w:rsid w:val="00696971"/>
    <w:rsid w:val="006A0321"/>
    <w:rsid w:val="006A5E40"/>
    <w:rsid w:val="006A68DE"/>
    <w:rsid w:val="006B16A0"/>
    <w:rsid w:val="006B1E75"/>
    <w:rsid w:val="006B2BBA"/>
    <w:rsid w:val="006B509C"/>
    <w:rsid w:val="006B7316"/>
    <w:rsid w:val="006B7990"/>
    <w:rsid w:val="006D1384"/>
    <w:rsid w:val="006D1C2C"/>
    <w:rsid w:val="006D421B"/>
    <w:rsid w:val="006D4F00"/>
    <w:rsid w:val="006D542F"/>
    <w:rsid w:val="006D74E1"/>
    <w:rsid w:val="006E3041"/>
    <w:rsid w:val="006E4675"/>
    <w:rsid w:val="006E4DBB"/>
    <w:rsid w:val="006F0F3C"/>
    <w:rsid w:val="006F4011"/>
    <w:rsid w:val="006F7B6B"/>
    <w:rsid w:val="007007E3"/>
    <w:rsid w:val="0070159A"/>
    <w:rsid w:val="00701DB5"/>
    <w:rsid w:val="00702966"/>
    <w:rsid w:val="00702EE9"/>
    <w:rsid w:val="00710FD8"/>
    <w:rsid w:val="00713BEF"/>
    <w:rsid w:val="00713ECF"/>
    <w:rsid w:val="00715257"/>
    <w:rsid w:val="00716760"/>
    <w:rsid w:val="00723B68"/>
    <w:rsid w:val="00730713"/>
    <w:rsid w:val="00732A88"/>
    <w:rsid w:val="0074044B"/>
    <w:rsid w:val="0074246E"/>
    <w:rsid w:val="007447A2"/>
    <w:rsid w:val="007465AF"/>
    <w:rsid w:val="0075691A"/>
    <w:rsid w:val="00756F23"/>
    <w:rsid w:val="00761139"/>
    <w:rsid w:val="00761C30"/>
    <w:rsid w:val="00766E1F"/>
    <w:rsid w:val="00767A1B"/>
    <w:rsid w:val="00767C02"/>
    <w:rsid w:val="00780F76"/>
    <w:rsid w:val="00782554"/>
    <w:rsid w:val="00783835"/>
    <w:rsid w:val="00784E13"/>
    <w:rsid w:val="00785FCF"/>
    <w:rsid w:val="007868D6"/>
    <w:rsid w:val="0079110C"/>
    <w:rsid w:val="00796682"/>
    <w:rsid w:val="007B043A"/>
    <w:rsid w:val="007B6C7E"/>
    <w:rsid w:val="007D744C"/>
    <w:rsid w:val="007D77B9"/>
    <w:rsid w:val="007E0301"/>
    <w:rsid w:val="007E77E7"/>
    <w:rsid w:val="007F11D0"/>
    <w:rsid w:val="007F1EA6"/>
    <w:rsid w:val="007F4588"/>
    <w:rsid w:val="007F5EBD"/>
    <w:rsid w:val="00800F07"/>
    <w:rsid w:val="00803A1B"/>
    <w:rsid w:val="00805363"/>
    <w:rsid w:val="00805A7E"/>
    <w:rsid w:val="00807900"/>
    <w:rsid w:val="00812801"/>
    <w:rsid w:val="008252D7"/>
    <w:rsid w:val="00830E98"/>
    <w:rsid w:val="00833E03"/>
    <w:rsid w:val="008343D3"/>
    <w:rsid w:val="00835FE2"/>
    <w:rsid w:val="0083723E"/>
    <w:rsid w:val="00847159"/>
    <w:rsid w:val="00854A20"/>
    <w:rsid w:val="00854BD9"/>
    <w:rsid w:val="0086047D"/>
    <w:rsid w:val="0086200F"/>
    <w:rsid w:val="00862CDE"/>
    <w:rsid w:val="008671E8"/>
    <w:rsid w:val="00870998"/>
    <w:rsid w:val="00870CC7"/>
    <w:rsid w:val="008722A7"/>
    <w:rsid w:val="00873C85"/>
    <w:rsid w:val="008753B8"/>
    <w:rsid w:val="00881A5E"/>
    <w:rsid w:val="008851A2"/>
    <w:rsid w:val="00885540"/>
    <w:rsid w:val="0088736F"/>
    <w:rsid w:val="00894E8C"/>
    <w:rsid w:val="008962AD"/>
    <w:rsid w:val="0089706B"/>
    <w:rsid w:val="008A4382"/>
    <w:rsid w:val="008A7642"/>
    <w:rsid w:val="008B2325"/>
    <w:rsid w:val="008B5BA6"/>
    <w:rsid w:val="008C2B0F"/>
    <w:rsid w:val="008C462C"/>
    <w:rsid w:val="008C634F"/>
    <w:rsid w:val="008D3638"/>
    <w:rsid w:val="008D5E6C"/>
    <w:rsid w:val="008F4181"/>
    <w:rsid w:val="0090493E"/>
    <w:rsid w:val="0090611C"/>
    <w:rsid w:val="00906D5A"/>
    <w:rsid w:val="009123F8"/>
    <w:rsid w:val="009138DB"/>
    <w:rsid w:val="00914F87"/>
    <w:rsid w:val="009154C4"/>
    <w:rsid w:val="00915631"/>
    <w:rsid w:val="009170C3"/>
    <w:rsid w:val="009332BE"/>
    <w:rsid w:val="009343DE"/>
    <w:rsid w:val="00936554"/>
    <w:rsid w:val="00936890"/>
    <w:rsid w:val="00941AAC"/>
    <w:rsid w:val="00941C40"/>
    <w:rsid w:val="00942515"/>
    <w:rsid w:val="00945AA7"/>
    <w:rsid w:val="00947292"/>
    <w:rsid w:val="009524EA"/>
    <w:rsid w:val="00957668"/>
    <w:rsid w:val="009576DC"/>
    <w:rsid w:val="00957958"/>
    <w:rsid w:val="00960E0D"/>
    <w:rsid w:val="009637A7"/>
    <w:rsid w:val="00967756"/>
    <w:rsid w:val="00977931"/>
    <w:rsid w:val="009818EF"/>
    <w:rsid w:val="009825F9"/>
    <w:rsid w:val="00982A7C"/>
    <w:rsid w:val="009830CC"/>
    <w:rsid w:val="0098393A"/>
    <w:rsid w:val="00987BD3"/>
    <w:rsid w:val="00992116"/>
    <w:rsid w:val="00997A58"/>
    <w:rsid w:val="009A3C1D"/>
    <w:rsid w:val="009A5DC3"/>
    <w:rsid w:val="009A5FE8"/>
    <w:rsid w:val="009A730D"/>
    <w:rsid w:val="009B170C"/>
    <w:rsid w:val="009B4908"/>
    <w:rsid w:val="009B72E7"/>
    <w:rsid w:val="009B78DF"/>
    <w:rsid w:val="009C53B9"/>
    <w:rsid w:val="009C5E2F"/>
    <w:rsid w:val="009D1BB0"/>
    <w:rsid w:val="009D2651"/>
    <w:rsid w:val="009E1108"/>
    <w:rsid w:val="009F02E9"/>
    <w:rsid w:val="009F4E60"/>
    <w:rsid w:val="009F5B3C"/>
    <w:rsid w:val="009F769E"/>
    <w:rsid w:val="009F7F0A"/>
    <w:rsid w:val="00A046CA"/>
    <w:rsid w:val="00A12AFB"/>
    <w:rsid w:val="00A12BDB"/>
    <w:rsid w:val="00A13594"/>
    <w:rsid w:val="00A15DE4"/>
    <w:rsid w:val="00A17132"/>
    <w:rsid w:val="00A24AD7"/>
    <w:rsid w:val="00A32BA0"/>
    <w:rsid w:val="00A33847"/>
    <w:rsid w:val="00A36789"/>
    <w:rsid w:val="00A411C4"/>
    <w:rsid w:val="00A42998"/>
    <w:rsid w:val="00A42B6D"/>
    <w:rsid w:val="00A514C4"/>
    <w:rsid w:val="00A517B2"/>
    <w:rsid w:val="00A51AD3"/>
    <w:rsid w:val="00A53738"/>
    <w:rsid w:val="00A57C21"/>
    <w:rsid w:val="00A61263"/>
    <w:rsid w:val="00A627EE"/>
    <w:rsid w:val="00A67254"/>
    <w:rsid w:val="00A67FD4"/>
    <w:rsid w:val="00A71C49"/>
    <w:rsid w:val="00A72592"/>
    <w:rsid w:val="00A73B87"/>
    <w:rsid w:val="00A849B4"/>
    <w:rsid w:val="00A8607C"/>
    <w:rsid w:val="00A9339F"/>
    <w:rsid w:val="00A94305"/>
    <w:rsid w:val="00A95C57"/>
    <w:rsid w:val="00A968BF"/>
    <w:rsid w:val="00AA41A6"/>
    <w:rsid w:val="00AA4F79"/>
    <w:rsid w:val="00AA526F"/>
    <w:rsid w:val="00AB70B9"/>
    <w:rsid w:val="00AB7C67"/>
    <w:rsid w:val="00AB7F72"/>
    <w:rsid w:val="00AC0C17"/>
    <w:rsid w:val="00AC101F"/>
    <w:rsid w:val="00AC2154"/>
    <w:rsid w:val="00AC3AD0"/>
    <w:rsid w:val="00AC7F29"/>
    <w:rsid w:val="00AD06F5"/>
    <w:rsid w:val="00AD1D17"/>
    <w:rsid w:val="00AD21E8"/>
    <w:rsid w:val="00AD4FC6"/>
    <w:rsid w:val="00AD5101"/>
    <w:rsid w:val="00AD51C0"/>
    <w:rsid w:val="00AE018E"/>
    <w:rsid w:val="00AE0B31"/>
    <w:rsid w:val="00AE6466"/>
    <w:rsid w:val="00AF040C"/>
    <w:rsid w:val="00AF189D"/>
    <w:rsid w:val="00AF3830"/>
    <w:rsid w:val="00AF53D3"/>
    <w:rsid w:val="00AF588A"/>
    <w:rsid w:val="00B0042F"/>
    <w:rsid w:val="00B006C3"/>
    <w:rsid w:val="00B059C8"/>
    <w:rsid w:val="00B06B36"/>
    <w:rsid w:val="00B0771D"/>
    <w:rsid w:val="00B07D09"/>
    <w:rsid w:val="00B10B39"/>
    <w:rsid w:val="00B11431"/>
    <w:rsid w:val="00B114E6"/>
    <w:rsid w:val="00B17C16"/>
    <w:rsid w:val="00B22C64"/>
    <w:rsid w:val="00B3009F"/>
    <w:rsid w:val="00B30216"/>
    <w:rsid w:val="00B32560"/>
    <w:rsid w:val="00B325CE"/>
    <w:rsid w:val="00B33F54"/>
    <w:rsid w:val="00B4054E"/>
    <w:rsid w:val="00B47F99"/>
    <w:rsid w:val="00B52C29"/>
    <w:rsid w:val="00B54DBF"/>
    <w:rsid w:val="00B56B50"/>
    <w:rsid w:val="00B5702F"/>
    <w:rsid w:val="00B61495"/>
    <w:rsid w:val="00B6165D"/>
    <w:rsid w:val="00B62561"/>
    <w:rsid w:val="00B64830"/>
    <w:rsid w:val="00B67E02"/>
    <w:rsid w:val="00B70D67"/>
    <w:rsid w:val="00B729DE"/>
    <w:rsid w:val="00B74496"/>
    <w:rsid w:val="00B863AB"/>
    <w:rsid w:val="00B86B8B"/>
    <w:rsid w:val="00B86C66"/>
    <w:rsid w:val="00B86F5D"/>
    <w:rsid w:val="00B87AF4"/>
    <w:rsid w:val="00B87D00"/>
    <w:rsid w:val="00B926A3"/>
    <w:rsid w:val="00B92EAE"/>
    <w:rsid w:val="00B9467E"/>
    <w:rsid w:val="00BA1F8C"/>
    <w:rsid w:val="00BA4548"/>
    <w:rsid w:val="00BA78CB"/>
    <w:rsid w:val="00BA7EE0"/>
    <w:rsid w:val="00BB0040"/>
    <w:rsid w:val="00BB12F5"/>
    <w:rsid w:val="00BB5FA2"/>
    <w:rsid w:val="00BB66B3"/>
    <w:rsid w:val="00BB6745"/>
    <w:rsid w:val="00BB7AE4"/>
    <w:rsid w:val="00BC094E"/>
    <w:rsid w:val="00BC214F"/>
    <w:rsid w:val="00BC41A1"/>
    <w:rsid w:val="00BC4540"/>
    <w:rsid w:val="00BD5592"/>
    <w:rsid w:val="00BD5621"/>
    <w:rsid w:val="00BE4A36"/>
    <w:rsid w:val="00BE52BF"/>
    <w:rsid w:val="00BE6ADE"/>
    <w:rsid w:val="00BF0099"/>
    <w:rsid w:val="00BF1B79"/>
    <w:rsid w:val="00BF2074"/>
    <w:rsid w:val="00BF278B"/>
    <w:rsid w:val="00BF34EB"/>
    <w:rsid w:val="00BF5532"/>
    <w:rsid w:val="00BF593E"/>
    <w:rsid w:val="00C00826"/>
    <w:rsid w:val="00C04D10"/>
    <w:rsid w:val="00C1128C"/>
    <w:rsid w:val="00C12964"/>
    <w:rsid w:val="00C20699"/>
    <w:rsid w:val="00C21EE0"/>
    <w:rsid w:val="00C248F7"/>
    <w:rsid w:val="00C26154"/>
    <w:rsid w:val="00C35725"/>
    <w:rsid w:val="00C35B3F"/>
    <w:rsid w:val="00C424F4"/>
    <w:rsid w:val="00C45383"/>
    <w:rsid w:val="00C47413"/>
    <w:rsid w:val="00C47B6D"/>
    <w:rsid w:val="00C54173"/>
    <w:rsid w:val="00C56819"/>
    <w:rsid w:val="00C605CD"/>
    <w:rsid w:val="00C707B8"/>
    <w:rsid w:val="00C737CF"/>
    <w:rsid w:val="00C76571"/>
    <w:rsid w:val="00C80043"/>
    <w:rsid w:val="00C8261D"/>
    <w:rsid w:val="00C849DD"/>
    <w:rsid w:val="00C853EA"/>
    <w:rsid w:val="00C862F2"/>
    <w:rsid w:val="00C86F31"/>
    <w:rsid w:val="00C87167"/>
    <w:rsid w:val="00C909CE"/>
    <w:rsid w:val="00C91D74"/>
    <w:rsid w:val="00CA0116"/>
    <w:rsid w:val="00CA21F0"/>
    <w:rsid w:val="00CA3BD1"/>
    <w:rsid w:val="00CB037E"/>
    <w:rsid w:val="00CB1B5A"/>
    <w:rsid w:val="00CB4013"/>
    <w:rsid w:val="00CB678D"/>
    <w:rsid w:val="00CC50D1"/>
    <w:rsid w:val="00CD2A38"/>
    <w:rsid w:val="00CD5FC0"/>
    <w:rsid w:val="00CD782A"/>
    <w:rsid w:val="00CE3CBA"/>
    <w:rsid w:val="00CE576A"/>
    <w:rsid w:val="00CE7564"/>
    <w:rsid w:val="00CF268B"/>
    <w:rsid w:val="00CF30EB"/>
    <w:rsid w:val="00CF3634"/>
    <w:rsid w:val="00CF79F7"/>
    <w:rsid w:val="00D01797"/>
    <w:rsid w:val="00D017F5"/>
    <w:rsid w:val="00D075A8"/>
    <w:rsid w:val="00D07EDF"/>
    <w:rsid w:val="00D12753"/>
    <w:rsid w:val="00D142ED"/>
    <w:rsid w:val="00D14D7A"/>
    <w:rsid w:val="00D175AB"/>
    <w:rsid w:val="00D2282F"/>
    <w:rsid w:val="00D32001"/>
    <w:rsid w:val="00D35D3C"/>
    <w:rsid w:val="00D37AD6"/>
    <w:rsid w:val="00D412CB"/>
    <w:rsid w:val="00D427B6"/>
    <w:rsid w:val="00D42CD8"/>
    <w:rsid w:val="00D430D2"/>
    <w:rsid w:val="00D4768C"/>
    <w:rsid w:val="00D50DBB"/>
    <w:rsid w:val="00D51065"/>
    <w:rsid w:val="00D53D51"/>
    <w:rsid w:val="00D652B6"/>
    <w:rsid w:val="00D65807"/>
    <w:rsid w:val="00D70381"/>
    <w:rsid w:val="00D70961"/>
    <w:rsid w:val="00D71370"/>
    <w:rsid w:val="00D72380"/>
    <w:rsid w:val="00D72EBB"/>
    <w:rsid w:val="00D804CA"/>
    <w:rsid w:val="00D86B0B"/>
    <w:rsid w:val="00D9153D"/>
    <w:rsid w:val="00D938FC"/>
    <w:rsid w:val="00D93A2A"/>
    <w:rsid w:val="00D9586E"/>
    <w:rsid w:val="00DA6108"/>
    <w:rsid w:val="00DB011C"/>
    <w:rsid w:val="00DB25EE"/>
    <w:rsid w:val="00DB44DB"/>
    <w:rsid w:val="00DB45A2"/>
    <w:rsid w:val="00DB6D19"/>
    <w:rsid w:val="00DC2627"/>
    <w:rsid w:val="00DC27E3"/>
    <w:rsid w:val="00DC5F92"/>
    <w:rsid w:val="00DD0F04"/>
    <w:rsid w:val="00DD177A"/>
    <w:rsid w:val="00DE0BCD"/>
    <w:rsid w:val="00DE0BFC"/>
    <w:rsid w:val="00DE5403"/>
    <w:rsid w:val="00DE697F"/>
    <w:rsid w:val="00E01D7B"/>
    <w:rsid w:val="00E166EC"/>
    <w:rsid w:val="00E22480"/>
    <w:rsid w:val="00E25A83"/>
    <w:rsid w:val="00E34249"/>
    <w:rsid w:val="00E36E4E"/>
    <w:rsid w:val="00E46BBB"/>
    <w:rsid w:val="00E47205"/>
    <w:rsid w:val="00E50A50"/>
    <w:rsid w:val="00E50CB5"/>
    <w:rsid w:val="00E5359F"/>
    <w:rsid w:val="00E60B05"/>
    <w:rsid w:val="00E6272A"/>
    <w:rsid w:val="00E72BB1"/>
    <w:rsid w:val="00E75758"/>
    <w:rsid w:val="00E75C9E"/>
    <w:rsid w:val="00E81E1C"/>
    <w:rsid w:val="00E93520"/>
    <w:rsid w:val="00E96745"/>
    <w:rsid w:val="00E96EDF"/>
    <w:rsid w:val="00EA68B7"/>
    <w:rsid w:val="00EA6A19"/>
    <w:rsid w:val="00EB12EF"/>
    <w:rsid w:val="00EB1FCE"/>
    <w:rsid w:val="00EB34E2"/>
    <w:rsid w:val="00EB43F8"/>
    <w:rsid w:val="00EC46C6"/>
    <w:rsid w:val="00EC4CB8"/>
    <w:rsid w:val="00EC57DF"/>
    <w:rsid w:val="00EC59FA"/>
    <w:rsid w:val="00ED71FD"/>
    <w:rsid w:val="00EE545E"/>
    <w:rsid w:val="00EE7912"/>
    <w:rsid w:val="00EF3BB2"/>
    <w:rsid w:val="00EF519E"/>
    <w:rsid w:val="00F0336C"/>
    <w:rsid w:val="00F055B2"/>
    <w:rsid w:val="00F06BE9"/>
    <w:rsid w:val="00F06D61"/>
    <w:rsid w:val="00F0715B"/>
    <w:rsid w:val="00F111B4"/>
    <w:rsid w:val="00F22F9F"/>
    <w:rsid w:val="00F26018"/>
    <w:rsid w:val="00F265E3"/>
    <w:rsid w:val="00F273AA"/>
    <w:rsid w:val="00F36BC6"/>
    <w:rsid w:val="00F376CA"/>
    <w:rsid w:val="00F4148C"/>
    <w:rsid w:val="00F4193D"/>
    <w:rsid w:val="00F473FE"/>
    <w:rsid w:val="00F50359"/>
    <w:rsid w:val="00F55649"/>
    <w:rsid w:val="00F601EF"/>
    <w:rsid w:val="00F60438"/>
    <w:rsid w:val="00F61765"/>
    <w:rsid w:val="00F67C0E"/>
    <w:rsid w:val="00F71692"/>
    <w:rsid w:val="00F7178D"/>
    <w:rsid w:val="00F72061"/>
    <w:rsid w:val="00F80383"/>
    <w:rsid w:val="00F80E96"/>
    <w:rsid w:val="00F840B2"/>
    <w:rsid w:val="00F850A8"/>
    <w:rsid w:val="00F85126"/>
    <w:rsid w:val="00F958AD"/>
    <w:rsid w:val="00F95A4C"/>
    <w:rsid w:val="00F97875"/>
    <w:rsid w:val="00FA7A3D"/>
    <w:rsid w:val="00FA7C89"/>
    <w:rsid w:val="00FA7FAB"/>
    <w:rsid w:val="00FB6768"/>
    <w:rsid w:val="00FB6BA4"/>
    <w:rsid w:val="00FC0191"/>
    <w:rsid w:val="00FC1841"/>
    <w:rsid w:val="00FC29AA"/>
    <w:rsid w:val="00FC3CD4"/>
    <w:rsid w:val="00FD10E2"/>
    <w:rsid w:val="00FE1CF4"/>
    <w:rsid w:val="00FE2316"/>
    <w:rsid w:val="00FE3803"/>
    <w:rsid w:val="00FE38B1"/>
    <w:rsid w:val="00FF1B38"/>
    <w:rsid w:val="00FF3D47"/>
    <w:rsid w:val="00FF7BB6"/>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qFormat/>
    <w:rsid w:val="00AD510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styleId="NichtaufgelsteErwhnung">
    <w:name w:val="Unresolved Mention"/>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AD510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6177">
      <w:bodyDiv w:val="1"/>
      <w:marLeft w:val="0"/>
      <w:marRight w:val="0"/>
      <w:marTop w:val="0"/>
      <w:marBottom w:val="0"/>
      <w:divBdr>
        <w:top w:val="none" w:sz="0" w:space="0" w:color="auto"/>
        <w:left w:val="none" w:sz="0" w:space="0" w:color="auto"/>
        <w:bottom w:val="none" w:sz="0" w:space="0" w:color="auto"/>
        <w:right w:val="none" w:sz="0" w:space="0" w:color="auto"/>
      </w:divBdr>
      <w:divsChild>
        <w:div w:id="146090465">
          <w:marLeft w:val="0"/>
          <w:marRight w:val="0"/>
          <w:marTop w:val="0"/>
          <w:marBottom w:val="0"/>
          <w:divBdr>
            <w:top w:val="single" w:sz="2" w:space="0" w:color="D9CFC8"/>
            <w:left w:val="single" w:sz="2" w:space="0" w:color="D9CFC8"/>
            <w:bottom w:val="single" w:sz="2" w:space="0" w:color="D9CFC8"/>
            <w:right w:val="single" w:sz="2" w:space="0" w:color="D9CFC8"/>
          </w:divBdr>
        </w:div>
        <w:div w:id="1347177751">
          <w:marLeft w:val="0"/>
          <w:marRight w:val="0"/>
          <w:marTop w:val="0"/>
          <w:marBottom w:val="0"/>
          <w:divBdr>
            <w:top w:val="single" w:sz="2" w:space="0" w:color="D9CFC8"/>
            <w:left w:val="single" w:sz="2" w:space="0" w:color="D9CFC8"/>
            <w:bottom w:val="single" w:sz="2" w:space="0" w:color="D9CFC8"/>
            <w:right w:val="single" w:sz="2" w:space="0" w:color="D9CFC8"/>
          </w:divBdr>
          <w:divsChild>
            <w:div w:id="12534904">
              <w:marLeft w:val="0"/>
              <w:marRight w:val="0"/>
              <w:marTop w:val="0"/>
              <w:marBottom w:val="0"/>
              <w:divBdr>
                <w:top w:val="single" w:sz="2" w:space="0" w:color="D9CFC8"/>
                <w:left w:val="single" w:sz="2" w:space="0" w:color="D9CFC8"/>
                <w:bottom w:val="single" w:sz="2" w:space="0" w:color="D9CFC8"/>
                <w:right w:val="single" w:sz="2" w:space="0" w:color="D9CFC8"/>
              </w:divBdr>
              <w:divsChild>
                <w:div w:id="1933976245">
                  <w:marLeft w:val="0"/>
                  <w:marRight w:val="0"/>
                  <w:marTop w:val="0"/>
                  <w:marBottom w:val="0"/>
                  <w:divBdr>
                    <w:top w:val="single" w:sz="2" w:space="0" w:color="D9CFC8"/>
                    <w:left w:val="single" w:sz="2" w:space="0" w:color="D9CFC8"/>
                    <w:bottom w:val="single" w:sz="2" w:space="0" w:color="D9CFC8"/>
                    <w:right w:val="single" w:sz="2" w:space="0" w:color="D9CFC8"/>
                  </w:divBdr>
                  <w:divsChild>
                    <w:div w:id="1932667123">
                      <w:marLeft w:val="0"/>
                      <w:marRight w:val="0"/>
                      <w:marTop w:val="0"/>
                      <w:marBottom w:val="0"/>
                      <w:divBdr>
                        <w:top w:val="single" w:sz="2" w:space="0" w:color="D9CFC8"/>
                        <w:left w:val="single" w:sz="2" w:space="0" w:color="D9CFC8"/>
                        <w:bottom w:val="single" w:sz="2" w:space="0" w:color="D9CFC8"/>
                        <w:right w:val="single" w:sz="2" w:space="0" w:color="D9CFC8"/>
                      </w:divBdr>
                      <w:divsChild>
                        <w:div w:id="157963686">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sChild>
            </w:div>
          </w:divsChild>
        </w:div>
      </w:divsChild>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67726262">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468981967">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87157426">
      <w:bodyDiv w:val="1"/>
      <w:marLeft w:val="0"/>
      <w:marRight w:val="0"/>
      <w:marTop w:val="0"/>
      <w:marBottom w:val="0"/>
      <w:divBdr>
        <w:top w:val="none" w:sz="0" w:space="0" w:color="auto"/>
        <w:left w:val="none" w:sz="0" w:space="0" w:color="auto"/>
        <w:bottom w:val="none" w:sz="0" w:space="0" w:color="auto"/>
        <w:right w:val="none" w:sz="0" w:space="0" w:color="auto"/>
      </w:divBdr>
      <w:divsChild>
        <w:div w:id="1561985327">
          <w:marLeft w:val="0"/>
          <w:marRight w:val="0"/>
          <w:marTop w:val="0"/>
          <w:marBottom w:val="0"/>
          <w:divBdr>
            <w:top w:val="none" w:sz="0" w:space="0" w:color="auto"/>
            <w:left w:val="none" w:sz="0" w:space="0" w:color="auto"/>
            <w:bottom w:val="none" w:sz="0" w:space="0" w:color="auto"/>
            <w:right w:val="none" w:sz="0" w:space="0" w:color="auto"/>
          </w:divBdr>
          <w:divsChild>
            <w:div w:id="2095935188">
              <w:marLeft w:val="0"/>
              <w:marRight w:val="0"/>
              <w:marTop w:val="0"/>
              <w:marBottom w:val="0"/>
              <w:divBdr>
                <w:top w:val="none" w:sz="0" w:space="0" w:color="auto"/>
                <w:left w:val="none" w:sz="0" w:space="0" w:color="auto"/>
                <w:bottom w:val="none" w:sz="0" w:space="0" w:color="auto"/>
                <w:right w:val="none" w:sz="0" w:space="0" w:color="auto"/>
              </w:divBdr>
            </w:div>
          </w:divsChild>
        </w:div>
        <w:div w:id="763696466">
          <w:marLeft w:val="0"/>
          <w:marRight w:val="0"/>
          <w:marTop w:val="0"/>
          <w:marBottom w:val="0"/>
          <w:divBdr>
            <w:top w:val="none" w:sz="0" w:space="0" w:color="auto"/>
            <w:left w:val="none" w:sz="0" w:space="0" w:color="auto"/>
            <w:bottom w:val="none" w:sz="0" w:space="0" w:color="auto"/>
            <w:right w:val="none" w:sz="0" w:space="0" w:color="auto"/>
          </w:divBdr>
          <w:divsChild>
            <w:div w:id="2096977897">
              <w:marLeft w:val="0"/>
              <w:marRight w:val="0"/>
              <w:marTop w:val="0"/>
              <w:marBottom w:val="0"/>
              <w:divBdr>
                <w:top w:val="none" w:sz="0" w:space="0" w:color="auto"/>
                <w:left w:val="none" w:sz="0" w:space="0" w:color="auto"/>
                <w:bottom w:val="none" w:sz="0" w:space="0" w:color="auto"/>
                <w:right w:val="none" w:sz="0" w:space="0" w:color="auto"/>
              </w:divBdr>
            </w:div>
          </w:divsChild>
        </w:div>
        <w:div w:id="1065103865">
          <w:marLeft w:val="0"/>
          <w:marRight w:val="0"/>
          <w:marTop w:val="0"/>
          <w:marBottom w:val="0"/>
          <w:divBdr>
            <w:top w:val="none" w:sz="0" w:space="0" w:color="auto"/>
            <w:left w:val="none" w:sz="0" w:space="0" w:color="auto"/>
            <w:bottom w:val="none" w:sz="0" w:space="0" w:color="auto"/>
            <w:right w:val="none" w:sz="0" w:space="0" w:color="auto"/>
          </w:divBdr>
          <w:divsChild>
            <w:div w:id="20058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648245795">
      <w:bodyDiv w:val="1"/>
      <w:marLeft w:val="0"/>
      <w:marRight w:val="0"/>
      <w:marTop w:val="0"/>
      <w:marBottom w:val="0"/>
      <w:divBdr>
        <w:top w:val="none" w:sz="0" w:space="0" w:color="auto"/>
        <w:left w:val="none" w:sz="0" w:space="0" w:color="auto"/>
        <w:bottom w:val="none" w:sz="0" w:space="0" w:color="auto"/>
        <w:right w:val="none" w:sz="0" w:space="0" w:color="auto"/>
      </w:divBdr>
    </w:div>
    <w:div w:id="698508702">
      <w:bodyDiv w:val="1"/>
      <w:marLeft w:val="0"/>
      <w:marRight w:val="0"/>
      <w:marTop w:val="0"/>
      <w:marBottom w:val="0"/>
      <w:divBdr>
        <w:top w:val="none" w:sz="0" w:space="0" w:color="auto"/>
        <w:left w:val="none" w:sz="0" w:space="0" w:color="auto"/>
        <w:bottom w:val="none" w:sz="0" w:space="0" w:color="auto"/>
        <w:right w:val="none" w:sz="0" w:space="0" w:color="auto"/>
      </w:divBdr>
    </w:div>
    <w:div w:id="701638569">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853374032">
      <w:bodyDiv w:val="1"/>
      <w:marLeft w:val="0"/>
      <w:marRight w:val="0"/>
      <w:marTop w:val="0"/>
      <w:marBottom w:val="0"/>
      <w:divBdr>
        <w:top w:val="none" w:sz="0" w:space="0" w:color="auto"/>
        <w:left w:val="none" w:sz="0" w:space="0" w:color="auto"/>
        <w:bottom w:val="none" w:sz="0" w:space="0" w:color="auto"/>
        <w:right w:val="none" w:sz="0" w:space="0" w:color="auto"/>
      </w:divBdr>
    </w:div>
    <w:div w:id="893005363">
      <w:bodyDiv w:val="1"/>
      <w:marLeft w:val="0"/>
      <w:marRight w:val="0"/>
      <w:marTop w:val="0"/>
      <w:marBottom w:val="0"/>
      <w:divBdr>
        <w:top w:val="none" w:sz="0" w:space="0" w:color="auto"/>
        <w:left w:val="none" w:sz="0" w:space="0" w:color="auto"/>
        <w:bottom w:val="none" w:sz="0" w:space="0" w:color="auto"/>
        <w:right w:val="none" w:sz="0" w:space="0" w:color="auto"/>
      </w:divBdr>
      <w:divsChild>
        <w:div w:id="1717007391">
          <w:marLeft w:val="0"/>
          <w:marRight w:val="0"/>
          <w:marTop w:val="0"/>
          <w:marBottom w:val="0"/>
          <w:divBdr>
            <w:top w:val="single" w:sz="2" w:space="0" w:color="D9D9E3"/>
            <w:left w:val="single" w:sz="2" w:space="0" w:color="D9D9E3"/>
            <w:bottom w:val="single" w:sz="2" w:space="0" w:color="D9D9E3"/>
            <w:right w:val="single" w:sz="2" w:space="0" w:color="D9D9E3"/>
          </w:divBdr>
          <w:divsChild>
            <w:div w:id="923149384">
              <w:marLeft w:val="0"/>
              <w:marRight w:val="0"/>
              <w:marTop w:val="0"/>
              <w:marBottom w:val="0"/>
              <w:divBdr>
                <w:top w:val="single" w:sz="2" w:space="0" w:color="D9D9E3"/>
                <w:left w:val="single" w:sz="2" w:space="0" w:color="D9D9E3"/>
                <w:bottom w:val="single" w:sz="2" w:space="0" w:color="D9D9E3"/>
                <w:right w:val="single" w:sz="2" w:space="0" w:color="D9D9E3"/>
              </w:divBdr>
              <w:divsChild>
                <w:div w:id="756829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14907466">
      <w:bodyDiv w:val="1"/>
      <w:marLeft w:val="0"/>
      <w:marRight w:val="0"/>
      <w:marTop w:val="0"/>
      <w:marBottom w:val="0"/>
      <w:divBdr>
        <w:top w:val="none" w:sz="0" w:space="0" w:color="auto"/>
        <w:left w:val="none" w:sz="0" w:space="0" w:color="auto"/>
        <w:bottom w:val="none" w:sz="0" w:space="0" w:color="auto"/>
        <w:right w:val="none" w:sz="0" w:space="0" w:color="auto"/>
      </w:divBdr>
    </w:div>
    <w:div w:id="1175799907">
      <w:bodyDiv w:val="1"/>
      <w:marLeft w:val="0"/>
      <w:marRight w:val="0"/>
      <w:marTop w:val="0"/>
      <w:marBottom w:val="0"/>
      <w:divBdr>
        <w:top w:val="none" w:sz="0" w:space="0" w:color="auto"/>
        <w:left w:val="none" w:sz="0" w:space="0" w:color="auto"/>
        <w:bottom w:val="none" w:sz="0" w:space="0" w:color="auto"/>
        <w:right w:val="none" w:sz="0" w:space="0" w:color="auto"/>
      </w:divBdr>
    </w:div>
    <w:div w:id="1272933962">
      <w:bodyDiv w:val="1"/>
      <w:marLeft w:val="0"/>
      <w:marRight w:val="0"/>
      <w:marTop w:val="0"/>
      <w:marBottom w:val="0"/>
      <w:divBdr>
        <w:top w:val="none" w:sz="0" w:space="0" w:color="auto"/>
        <w:left w:val="none" w:sz="0" w:space="0" w:color="auto"/>
        <w:bottom w:val="none" w:sz="0" w:space="0" w:color="auto"/>
        <w:right w:val="none" w:sz="0" w:space="0" w:color="auto"/>
      </w:divBdr>
      <w:divsChild>
        <w:div w:id="1837961933">
          <w:marLeft w:val="0"/>
          <w:marRight w:val="0"/>
          <w:marTop w:val="0"/>
          <w:marBottom w:val="0"/>
          <w:divBdr>
            <w:top w:val="none" w:sz="0" w:space="0" w:color="auto"/>
            <w:left w:val="none" w:sz="0" w:space="0" w:color="auto"/>
            <w:bottom w:val="none" w:sz="0" w:space="0" w:color="auto"/>
            <w:right w:val="none" w:sz="0" w:space="0" w:color="auto"/>
          </w:divBdr>
          <w:divsChild>
            <w:div w:id="928925106">
              <w:marLeft w:val="0"/>
              <w:marRight w:val="0"/>
              <w:marTop w:val="0"/>
              <w:marBottom w:val="0"/>
              <w:divBdr>
                <w:top w:val="none" w:sz="0" w:space="0" w:color="auto"/>
                <w:left w:val="none" w:sz="0" w:space="0" w:color="auto"/>
                <w:bottom w:val="none" w:sz="0" w:space="0" w:color="auto"/>
                <w:right w:val="none" w:sz="0" w:space="0" w:color="auto"/>
              </w:divBdr>
            </w:div>
          </w:divsChild>
        </w:div>
        <w:div w:id="1433234895">
          <w:marLeft w:val="0"/>
          <w:marRight w:val="0"/>
          <w:marTop w:val="0"/>
          <w:marBottom w:val="0"/>
          <w:divBdr>
            <w:top w:val="none" w:sz="0" w:space="0" w:color="auto"/>
            <w:left w:val="none" w:sz="0" w:space="0" w:color="auto"/>
            <w:bottom w:val="none" w:sz="0" w:space="0" w:color="auto"/>
            <w:right w:val="none" w:sz="0" w:space="0" w:color="auto"/>
          </w:divBdr>
          <w:divsChild>
            <w:div w:id="12541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1018">
      <w:bodyDiv w:val="1"/>
      <w:marLeft w:val="0"/>
      <w:marRight w:val="0"/>
      <w:marTop w:val="0"/>
      <w:marBottom w:val="0"/>
      <w:divBdr>
        <w:top w:val="none" w:sz="0" w:space="0" w:color="auto"/>
        <w:left w:val="none" w:sz="0" w:space="0" w:color="auto"/>
        <w:bottom w:val="none" w:sz="0" w:space="0" w:color="auto"/>
        <w:right w:val="none" w:sz="0" w:space="0" w:color="auto"/>
      </w:divBdr>
    </w:div>
    <w:div w:id="1340814048">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430349641">
      <w:bodyDiv w:val="1"/>
      <w:marLeft w:val="0"/>
      <w:marRight w:val="0"/>
      <w:marTop w:val="0"/>
      <w:marBottom w:val="0"/>
      <w:divBdr>
        <w:top w:val="none" w:sz="0" w:space="0" w:color="auto"/>
        <w:left w:val="none" w:sz="0" w:space="0" w:color="auto"/>
        <w:bottom w:val="none" w:sz="0" w:space="0" w:color="auto"/>
        <w:right w:val="none" w:sz="0" w:space="0" w:color="auto"/>
      </w:divBdr>
    </w:div>
    <w:div w:id="1453286358">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553030762">
      <w:bodyDiv w:val="1"/>
      <w:marLeft w:val="0"/>
      <w:marRight w:val="0"/>
      <w:marTop w:val="0"/>
      <w:marBottom w:val="0"/>
      <w:divBdr>
        <w:top w:val="none" w:sz="0" w:space="0" w:color="auto"/>
        <w:left w:val="none" w:sz="0" w:space="0" w:color="auto"/>
        <w:bottom w:val="none" w:sz="0" w:space="0" w:color="auto"/>
        <w:right w:val="none" w:sz="0" w:space="0" w:color="auto"/>
      </w:divBdr>
    </w:div>
    <w:div w:id="1734157148">
      <w:bodyDiv w:val="1"/>
      <w:marLeft w:val="0"/>
      <w:marRight w:val="0"/>
      <w:marTop w:val="0"/>
      <w:marBottom w:val="0"/>
      <w:divBdr>
        <w:top w:val="none" w:sz="0" w:space="0" w:color="auto"/>
        <w:left w:val="none" w:sz="0" w:space="0" w:color="auto"/>
        <w:bottom w:val="none" w:sz="0" w:space="0" w:color="auto"/>
        <w:right w:val="none" w:sz="0" w:space="0" w:color="auto"/>
      </w:divBdr>
    </w:div>
    <w:div w:id="1769036911">
      <w:bodyDiv w:val="1"/>
      <w:marLeft w:val="0"/>
      <w:marRight w:val="0"/>
      <w:marTop w:val="0"/>
      <w:marBottom w:val="0"/>
      <w:divBdr>
        <w:top w:val="none" w:sz="0" w:space="0" w:color="auto"/>
        <w:left w:val="none" w:sz="0" w:space="0" w:color="auto"/>
        <w:bottom w:val="none" w:sz="0" w:space="0" w:color="auto"/>
        <w:right w:val="none" w:sz="0" w:space="0" w:color="auto"/>
      </w:divBdr>
    </w:div>
    <w:div w:id="1782407701">
      <w:bodyDiv w:val="1"/>
      <w:marLeft w:val="0"/>
      <w:marRight w:val="0"/>
      <w:marTop w:val="0"/>
      <w:marBottom w:val="0"/>
      <w:divBdr>
        <w:top w:val="none" w:sz="0" w:space="0" w:color="auto"/>
        <w:left w:val="none" w:sz="0" w:space="0" w:color="auto"/>
        <w:bottom w:val="none" w:sz="0" w:space="0" w:color="auto"/>
        <w:right w:val="none" w:sz="0" w:space="0" w:color="auto"/>
      </w:divBdr>
    </w:div>
    <w:div w:id="1807509814">
      <w:bodyDiv w:val="1"/>
      <w:marLeft w:val="0"/>
      <w:marRight w:val="0"/>
      <w:marTop w:val="0"/>
      <w:marBottom w:val="0"/>
      <w:divBdr>
        <w:top w:val="none" w:sz="0" w:space="0" w:color="auto"/>
        <w:left w:val="none" w:sz="0" w:space="0" w:color="auto"/>
        <w:bottom w:val="none" w:sz="0" w:space="0" w:color="auto"/>
        <w:right w:val="none" w:sz="0" w:space="0" w:color="auto"/>
      </w:divBdr>
    </w:div>
    <w:div w:id="1847935216">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918319950">
      <w:bodyDiv w:val="1"/>
      <w:marLeft w:val="0"/>
      <w:marRight w:val="0"/>
      <w:marTop w:val="0"/>
      <w:marBottom w:val="0"/>
      <w:divBdr>
        <w:top w:val="none" w:sz="0" w:space="0" w:color="auto"/>
        <w:left w:val="none" w:sz="0" w:space="0" w:color="auto"/>
        <w:bottom w:val="none" w:sz="0" w:space="0" w:color="auto"/>
        <w:right w:val="none" w:sz="0" w:space="0" w:color="auto"/>
      </w:divBdr>
    </w:div>
    <w:div w:id="21237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lothurn-city.ch/fr/evenements/visite-guidee-a-theme-special-journees-de-soleure-un-coup-doeil-dans-les-coulisses-e852724ec5" TargetMode="External"/><Relationship Id="rId18" Type="http://schemas.openxmlformats.org/officeDocument/2006/relationships/hyperlink" Target="https://www.solothurn-city.ch/fr/decouvrir-soleure/excursions/weissenstein/le-weissenstein-en-hive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olothurnerfilmtage.ch/fr/festival/programme" TargetMode="External"/><Relationship Id="rId17" Type="http://schemas.openxmlformats.org/officeDocument/2006/relationships/hyperlink" Target="https://naturmuseum-so.ch/une-visite-au-musee-dhistoire-naturelle-de-soleure/" TargetMode="External"/><Relationship Id="rId2" Type="http://schemas.openxmlformats.org/officeDocument/2006/relationships/customXml" Target="../customXml/item2.xml"/><Relationship Id="rId16" Type="http://schemas.openxmlformats.org/officeDocument/2006/relationships/hyperlink" Target="https://www.solothurn-city.ch/fr/attractions/enter-monde-de-la-technique-soleure-5a8dd88a9e" TargetMode="External"/><Relationship Id="rId20" Type="http://schemas.openxmlformats.org/officeDocument/2006/relationships/hyperlink" Target="mailto:info@gretzcom.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lothurnerfilmtage.ch/fr/festival/programme" TargetMode="External"/><Relationship Id="rId5" Type="http://schemas.openxmlformats.org/officeDocument/2006/relationships/numbering" Target="numbering.xml"/><Relationship Id="rId15" Type="http://schemas.openxmlformats.org/officeDocument/2006/relationships/hyperlink" Target="https://www.festival-solothurn-salzburg.c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e.tl/t-Pxy4l0awA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lothurn-city.ch/fr/evenements/festival-mozart-solothurn-chefs-doeuvre-sacres-de-mozart-dfd0ce5105"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74CD9DD37BC6B48AD628BBD85643A42" ma:contentTypeVersion="3" ma:contentTypeDescription="Ein neues Dokument erstellen." ma:contentTypeScope="" ma:versionID="a12c2c83047098b794e1820405505692">
  <xsd:schema xmlns:xsd="http://www.w3.org/2001/XMLSchema" xmlns:xs="http://www.w3.org/2001/XMLSchema" xmlns:p="http://schemas.microsoft.com/office/2006/metadata/properties" xmlns:ns3="3277dbc9-1f05-4469-9441-716065f0e7c5" targetNamespace="http://schemas.microsoft.com/office/2006/metadata/properties" ma:root="true" ma:fieldsID="9910d709a28ff259ca5ff1769594d254" ns3:_="">
    <xsd:import namespace="3277dbc9-1f05-4469-9441-716065f0e7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7dbc9-1f05-4469-9441-716065f0e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2FE283-6B3C-4733-A913-CA22843A61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B27940-8CDB-4E6E-88C9-DA9E65ABB4DC}">
  <ds:schemaRefs>
    <ds:schemaRef ds:uri="http://schemas.openxmlformats.org/officeDocument/2006/bibliography"/>
  </ds:schemaRefs>
</ds:datastoreItem>
</file>

<file path=customXml/itemProps3.xml><?xml version="1.0" encoding="utf-8"?>
<ds:datastoreItem xmlns:ds="http://schemas.openxmlformats.org/officeDocument/2006/customXml" ds:itemID="{B419DA49-58EE-45A5-BEB5-A35521FC8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7dbc9-1f05-4469-9441-716065f0e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DC90B2-79C0-468C-8CF4-E6E39F0C05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1052</Words>
  <Characters>6632</Characters>
  <Application>Microsoft Office Word</Application>
  <DocSecurity>4</DocSecurity>
  <Lines>55</Lines>
  <Paragraphs>15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MM Solothurn Tourismus Oktober 2023</vt:lpstr>
      <vt:lpstr>MM Solothurn Tourismus Oktober 2023</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 Solothurn Tourismus Oktober 2023</dc:title>
  <dc:subject/>
  <dc:creator>Ramona Bergmann</dc:creator>
  <cp:keywords/>
  <dc:description/>
  <cp:lastModifiedBy>Gretz</cp:lastModifiedBy>
  <cp:revision>2</cp:revision>
  <cp:lastPrinted>2023-10-12T14:06:00Z</cp:lastPrinted>
  <dcterms:created xsi:type="dcterms:W3CDTF">2024-01-10T12:04:00Z</dcterms:created>
  <dcterms:modified xsi:type="dcterms:W3CDTF">2024-01-10T12:04:00Z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0x010100174CD9DD37BC6B48AD628BBD85643A42</vt:lpwstr>
  </property>
</Properties>
</file>