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DE1C" w14:textId="77777777" w:rsidR="00C21BC3" w:rsidRDefault="00C21BC3" w:rsidP="002129A7">
      <w:pPr>
        <w:spacing w:line="360" w:lineRule="auto"/>
        <w:jc w:val="both"/>
        <w:rPr>
          <w:rFonts w:cstheme="minorHAnsi"/>
          <w:b/>
          <w:sz w:val="30"/>
          <w:szCs w:val="30"/>
          <w:u w:val="single"/>
        </w:rPr>
      </w:pPr>
    </w:p>
    <w:p w14:paraId="497F9C50" w14:textId="6102A578" w:rsidR="002129A7" w:rsidRPr="00D43AC0" w:rsidRDefault="002129A7" w:rsidP="002129A7">
      <w:pPr>
        <w:spacing w:line="360" w:lineRule="auto"/>
        <w:jc w:val="both"/>
        <w:rPr>
          <w:rFonts w:cstheme="minorHAnsi"/>
          <w:b/>
          <w:sz w:val="30"/>
          <w:szCs w:val="30"/>
          <w:u w:val="single"/>
        </w:rPr>
      </w:pPr>
      <w:bookmarkStart w:id="0" w:name="_Hlk146483935"/>
      <w:r w:rsidRPr="00D43AC0">
        <w:rPr>
          <w:rFonts w:cstheme="minorHAnsi"/>
          <w:b/>
          <w:sz w:val="30"/>
          <w:szCs w:val="30"/>
          <w:u w:val="single"/>
        </w:rPr>
        <w:t>COMMUNIQUÉ DE PRESSE</w:t>
      </w:r>
    </w:p>
    <w:p w14:paraId="065BDED4" w14:textId="77777777" w:rsidR="00260FF5" w:rsidRPr="00A172D4" w:rsidRDefault="00260FF5" w:rsidP="00260FF5">
      <w:pPr>
        <w:spacing w:line="360" w:lineRule="auto"/>
        <w:jc w:val="both"/>
        <w:rPr>
          <w:rFonts w:cstheme="minorHAnsi"/>
          <w:b/>
          <w:iCs/>
          <w:sz w:val="24"/>
          <w:szCs w:val="24"/>
        </w:rPr>
      </w:pPr>
      <w:r w:rsidRPr="00293259">
        <w:rPr>
          <w:rFonts w:cstheme="minorHAnsi"/>
          <w:b/>
          <w:iCs/>
          <w:sz w:val="24"/>
          <w:szCs w:val="24"/>
        </w:rPr>
        <w:t>Enchantements hivernaux dans la région Jura &amp; Trois-Lacs</w:t>
      </w:r>
    </w:p>
    <w:p w14:paraId="451DE889" w14:textId="1B9029D9" w:rsidR="00A10395" w:rsidRDefault="002129A7" w:rsidP="00A10395">
      <w:pPr>
        <w:spacing w:line="360" w:lineRule="auto"/>
        <w:jc w:val="both"/>
        <w:rPr>
          <w:rFonts w:cstheme="minorHAnsi"/>
          <w:b/>
          <w:iCs/>
          <w:sz w:val="24"/>
          <w:szCs w:val="24"/>
        </w:rPr>
      </w:pPr>
      <w:r w:rsidRPr="00A172D4">
        <w:rPr>
          <w:rFonts w:cstheme="minorHAnsi"/>
          <w:b/>
          <w:iCs/>
          <w:sz w:val="24"/>
          <w:szCs w:val="24"/>
        </w:rPr>
        <w:t xml:space="preserve">Berne, le </w:t>
      </w:r>
      <w:r w:rsidR="00850377">
        <w:rPr>
          <w:rFonts w:cstheme="minorHAnsi"/>
          <w:b/>
          <w:iCs/>
          <w:sz w:val="24"/>
          <w:szCs w:val="24"/>
        </w:rPr>
        <w:t xml:space="preserve">19 </w:t>
      </w:r>
      <w:r w:rsidR="00D61749">
        <w:rPr>
          <w:rFonts w:cstheme="minorHAnsi"/>
          <w:b/>
          <w:iCs/>
          <w:sz w:val="24"/>
          <w:szCs w:val="24"/>
        </w:rPr>
        <w:t xml:space="preserve">décembre </w:t>
      </w:r>
      <w:r w:rsidRPr="00A172D4">
        <w:rPr>
          <w:rFonts w:cstheme="minorHAnsi"/>
          <w:b/>
          <w:iCs/>
          <w:sz w:val="24"/>
          <w:szCs w:val="24"/>
        </w:rPr>
        <w:t xml:space="preserve">2023 : </w:t>
      </w:r>
      <w:r w:rsidR="001F5007" w:rsidRPr="001F5007">
        <w:rPr>
          <w:rFonts w:cstheme="minorHAnsi"/>
          <w:b/>
          <w:iCs/>
          <w:sz w:val="24"/>
          <w:szCs w:val="24"/>
        </w:rPr>
        <w:t>Sous la douce lumière hivernale, les lumières des villages et la neige tant attendue transforment les coteaux de vignes et les sapins de la région des Trois-Lacs en un paysage féerique. De jour comme de nuit, ski de fond, randonnées hivernales, sorties en raquettes et fondues originales invitent les visiteurs à découvrir les charmes hivernaux de la destination Jura &amp; Trois-Lacs.</w:t>
      </w:r>
      <w:r w:rsidR="001F5007">
        <w:rPr>
          <w:rFonts w:cstheme="minorHAnsi"/>
          <w:b/>
          <w:iCs/>
          <w:sz w:val="24"/>
          <w:szCs w:val="24"/>
        </w:rPr>
        <w:t xml:space="preserve"> </w:t>
      </w:r>
    </w:p>
    <w:p w14:paraId="276EB36D" w14:textId="713792CE" w:rsidR="00A10395" w:rsidRPr="00DD5014" w:rsidRDefault="00A10395" w:rsidP="00A10395">
      <w:pPr>
        <w:pStyle w:val="Listenabsatz"/>
        <w:numPr>
          <w:ilvl w:val="0"/>
          <w:numId w:val="8"/>
        </w:numPr>
        <w:spacing w:after="0" w:line="360" w:lineRule="auto"/>
        <w:ind w:left="0" w:firstLine="0"/>
        <w:contextualSpacing w:val="0"/>
        <w:jc w:val="both"/>
        <w:rPr>
          <w:rFonts w:cstheme="minorHAnsi"/>
          <w:b/>
          <w:iCs/>
          <w:color w:val="FF0000"/>
          <w:sz w:val="24"/>
          <w:szCs w:val="24"/>
        </w:rPr>
      </w:pPr>
      <w:r>
        <w:rPr>
          <w:rFonts w:cstheme="minorHAnsi"/>
          <w:b/>
          <w:iCs/>
          <w:color w:val="FF0000"/>
          <w:sz w:val="24"/>
          <w:szCs w:val="24"/>
        </w:rPr>
        <w:t>Ski de fond</w:t>
      </w:r>
      <w:r w:rsidR="00B55A63">
        <w:rPr>
          <w:rFonts w:cstheme="minorHAnsi"/>
          <w:b/>
          <w:iCs/>
          <w:color w:val="FF0000"/>
          <w:sz w:val="24"/>
          <w:szCs w:val="24"/>
        </w:rPr>
        <w:t xml:space="preserve"> enchanteur</w:t>
      </w:r>
    </w:p>
    <w:p w14:paraId="434C0D06" w14:textId="04AA8BAF" w:rsidR="00A915D5" w:rsidRPr="001F5007" w:rsidRDefault="001F5007" w:rsidP="004F3777">
      <w:pPr>
        <w:pStyle w:val="Listenabsatz"/>
        <w:spacing w:line="360" w:lineRule="auto"/>
        <w:ind w:left="0"/>
        <w:contextualSpacing w:val="0"/>
        <w:jc w:val="both"/>
        <w:rPr>
          <w:rFonts w:cstheme="minorHAnsi"/>
          <w:bCs/>
          <w:iCs/>
          <w:sz w:val="24"/>
          <w:szCs w:val="24"/>
        </w:rPr>
      </w:pPr>
      <w:r w:rsidRPr="001F5007">
        <w:rPr>
          <w:rFonts w:cstheme="minorHAnsi"/>
          <w:bCs/>
          <w:iCs/>
          <w:sz w:val="24"/>
          <w:szCs w:val="24"/>
        </w:rPr>
        <w:t xml:space="preserve">Lorsque la neige enveloppe les paysages, les amateurs de </w:t>
      </w:r>
      <w:hyperlink r:id="rId10" w:history="1">
        <w:r w:rsidRPr="00A915D5">
          <w:rPr>
            <w:rStyle w:val="Hyperlink"/>
            <w:rFonts w:cstheme="minorHAnsi"/>
            <w:bCs/>
            <w:iCs/>
            <w:sz w:val="24"/>
            <w:szCs w:val="24"/>
          </w:rPr>
          <w:t>ski de fond</w:t>
        </w:r>
      </w:hyperlink>
      <w:r w:rsidRPr="001F5007">
        <w:rPr>
          <w:rFonts w:cstheme="minorHAnsi"/>
          <w:bCs/>
          <w:iCs/>
          <w:sz w:val="24"/>
          <w:szCs w:val="24"/>
        </w:rPr>
        <w:t xml:space="preserve">, quels que soient leur niveau, trouvent leur bonheur sur les 3000 km de pistes variées des différentes régions de Jura &amp; Trois-Lacs. Parmi les itinéraires les plus attrayants, citons la </w:t>
      </w:r>
      <w:hyperlink r:id="rId11" w:history="1">
        <w:r w:rsidRPr="0021025A">
          <w:rPr>
            <w:rStyle w:val="Hyperlink"/>
            <w:rFonts w:cstheme="minorHAnsi"/>
            <w:bCs/>
            <w:iCs/>
            <w:sz w:val="24"/>
            <w:szCs w:val="24"/>
          </w:rPr>
          <w:t xml:space="preserve">piste des </w:t>
        </w:r>
        <w:r>
          <w:rPr>
            <w:rStyle w:val="Hyperlink"/>
            <w:rFonts w:cstheme="minorHAnsi"/>
            <w:bCs/>
            <w:iCs/>
            <w:sz w:val="24"/>
            <w:szCs w:val="24"/>
          </w:rPr>
          <w:t>« </w:t>
        </w:r>
        <w:r w:rsidRPr="0021025A">
          <w:rPr>
            <w:rStyle w:val="Hyperlink"/>
            <w:rFonts w:cstheme="minorHAnsi"/>
            <w:bCs/>
            <w:iCs/>
            <w:sz w:val="24"/>
            <w:szCs w:val="24"/>
          </w:rPr>
          <w:t>Milles Sapin</w:t>
        </w:r>
        <w:r>
          <w:rPr>
            <w:rStyle w:val="Hyperlink"/>
            <w:rFonts w:cstheme="minorHAnsi"/>
            <w:bCs/>
            <w:iCs/>
            <w:sz w:val="24"/>
            <w:szCs w:val="24"/>
          </w:rPr>
          <w:t xml:space="preserve">s » </w:t>
        </w:r>
      </w:hyperlink>
      <w:r w:rsidRPr="001F5007">
        <w:rPr>
          <w:rFonts w:cstheme="minorHAnsi"/>
          <w:bCs/>
          <w:iCs/>
          <w:sz w:val="24"/>
          <w:szCs w:val="24"/>
        </w:rPr>
        <w:t xml:space="preserve">aux Breuleux, sinuant parmi les sapins emblématiques. Les plus sportifs pourront se défier sur la piste « </w:t>
      </w:r>
      <w:hyperlink r:id="rId12" w:history="1">
        <w:r w:rsidRPr="009C28B3">
          <w:rPr>
            <w:rStyle w:val="Hyperlink"/>
            <w:rFonts w:cstheme="minorHAnsi"/>
            <w:bCs/>
            <w:iCs/>
            <w:sz w:val="24"/>
            <w:szCs w:val="24"/>
          </w:rPr>
          <w:t>La Grande Randonnée</w:t>
        </w:r>
      </w:hyperlink>
      <w:r w:rsidRPr="001F5007">
        <w:rPr>
          <w:rFonts w:cstheme="minorHAnsi"/>
          <w:bCs/>
          <w:iCs/>
          <w:sz w:val="24"/>
          <w:szCs w:val="24"/>
        </w:rPr>
        <w:t xml:space="preserve"> » de 42 km du côté de La Sagne ou lors de la montée jusqu’au </w:t>
      </w:r>
      <w:hyperlink r:id="rId13" w:history="1">
        <w:r w:rsidRPr="009C28B3">
          <w:rPr>
            <w:rStyle w:val="Hyperlink"/>
            <w:rFonts w:cstheme="minorHAnsi"/>
            <w:bCs/>
            <w:iCs/>
            <w:sz w:val="24"/>
            <w:szCs w:val="24"/>
          </w:rPr>
          <w:t>Chasseral</w:t>
        </w:r>
      </w:hyperlink>
      <w:r w:rsidRPr="001F5007">
        <w:rPr>
          <w:rFonts w:cstheme="minorHAnsi"/>
          <w:bCs/>
          <w:iCs/>
          <w:sz w:val="24"/>
          <w:szCs w:val="24"/>
        </w:rPr>
        <w:t>. Aux Près-</w:t>
      </w:r>
      <w:proofErr w:type="spellStart"/>
      <w:r w:rsidRPr="001F5007">
        <w:rPr>
          <w:rFonts w:cstheme="minorHAnsi"/>
          <w:bCs/>
          <w:iCs/>
          <w:sz w:val="24"/>
          <w:szCs w:val="24"/>
        </w:rPr>
        <w:t>d’Orvin</w:t>
      </w:r>
      <w:proofErr w:type="spellEnd"/>
      <w:r w:rsidRPr="001F5007">
        <w:rPr>
          <w:rFonts w:cstheme="minorHAnsi"/>
          <w:bCs/>
          <w:iCs/>
          <w:sz w:val="24"/>
          <w:szCs w:val="24"/>
        </w:rPr>
        <w:t xml:space="preserve">, une piste éclairée offre aux passionnés la possibilité de s’adonner à ce sport de nuit. </w:t>
      </w:r>
      <w:hyperlink r:id="rId14" w:history="1">
        <w:proofErr w:type="spellStart"/>
        <w:r w:rsidRPr="009C28B3">
          <w:rPr>
            <w:rStyle w:val="Hyperlink"/>
            <w:rFonts w:cstheme="minorHAnsi"/>
            <w:bCs/>
            <w:iCs/>
            <w:sz w:val="24"/>
            <w:szCs w:val="24"/>
          </w:rPr>
          <w:t>Macolin</w:t>
        </w:r>
        <w:proofErr w:type="spellEnd"/>
      </w:hyperlink>
      <w:r w:rsidRPr="001F5007">
        <w:rPr>
          <w:rFonts w:cstheme="minorHAnsi"/>
          <w:bCs/>
          <w:iCs/>
          <w:sz w:val="24"/>
          <w:szCs w:val="24"/>
        </w:rPr>
        <w:t xml:space="preserve"> propose également 15 km de pistes pittoresques.</w:t>
      </w:r>
      <w:r w:rsidR="00A915D5">
        <w:rPr>
          <w:rFonts w:cstheme="minorHAnsi"/>
          <w:bCs/>
          <w:iCs/>
          <w:sz w:val="24"/>
          <w:szCs w:val="24"/>
        </w:rPr>
        <w:fldChar w:fldCharType="begin"/>
      </w:r>
      <w:r w:rsidR="00A915D5" w:rsidRPr="001F5007">
        <w:rPr>
          <w:rFonts w:cstheme="minorHAnsi"/>
          <w:bCs/>
          <w:iCs/>
          <w:sz w:val="24"/>
          <w:szCs w:val="24"/>
        </w:rPr>
        <w:instrText>HYPERLINK "https://www.j3l.ch/fr/P12993/a-faire/sport-loisirs/activites-hivernales/chasse-au-tresor-fondue-au-choc"</w:instrText>
      </w:r>
      <w:r w:rsidR="00A915D5">
        <w:rPr>
          <w:rFonts w:cstheme="minorHAnsi"/>
          <w:bCs/>
          <w:iCs/>
          <w:sz w:val="24"/>
          <w:szCs w:val="24"/>
        </w:rPr>
      </w:r>
      <w:r w:rsidR="00A915D5">
        <w:rPr>
          <w:rFonts w:cstheme="minorHAnsi"/>
          <w:bCs/>
          <w:iCs/>
          <w:sz w:val="24"/>
          <w:szCs w:val="24"/>
        </w:rPr>
        <w:fldChar w:fldCharType="separate"/>
      </w:r>
    </w:p>
    <w:p w14:paraId="6D152EA0" w14:textId="60F116BF" w:rsidR="00A915D5" w:rsidRDefault="00A915D5" w:rsidP="004F3777">
      <w:pPr>
        <w:pStyle w:val="Listenabsatz"/>
        <w:numPr>
          <w:ilvl w:val="0"/>
          <w:numId w:val="8"/>
        </w:numPr>
        <w:spacing w:line="360" w:lineRule="auto"/>
        <w:ind w:left="0" w:firstLine="0"/>
        <w:contextualSpacing w:val="0"/>
        <w:jc w:val="both"/>
        <w:rPr>
          <w:rFonts w:cstheme="minorHAnsi"/>
          <w:b/>
          <w:iCs/>
          <w:color w:val="FF0000"/>
          <w:sz w:val="24"/>
          <w:szCs w:val="24"/>
        </w:rPr>
      </w:pPr>
      <w:r>
        <w:fldChar w:fldCharType="end"/>
      </w:r>
      <w:r>
        <w:rPr>
          <w:rFonts w:cstheme="minorHAnsi"/>
          <w:b/>
          <w:iCs/>
          <w:color w:val="FF0000"/>
          <w:sz w:val="24"/>
          <w:szCs w:val="24"/>
        </w:rPr>
        <w:t xml:space="preserve">Randonnées hivernales et chemins de raquettes </w:t>
      </w:r>
      <w:r w:rsidR="001F5007">
        <w:rPr>
          <w:rFonts w:cstheme="minorHAnsi"/>
          <w:b/>
          <w:iCs/>
          <w:color w:val="FF0000"/>
          <w:sz w:val="24"/>
          <w:szCs w:val="24"/>
        </w:rPr>
        <w:t>féériques</w:t>
      </w:r>
    </w:p>
    <w:p w14:paraId="3A612FB8" w14:textId="379B7997" w:rsidR="001F5007" w:rsidRDefault="001F5007" w:rsidP="004F3777">
      <w:pPr>
        <w:pStyle w:val="Listenabsatz"/>
        <w:spacing w:line="360" w:lineRule="auto"/>
        <w:ind w:left="0"/>
        <w:contextualSpacing w:val="0"/>
        <w:jc w:val="both"/>
        <w:rPr>
          <w:rFonts w:cstheme="minorHAnsi"/>
          <w:bCs/>
          <w:iCs/>
          <w:sz w:val="24"/>
          <w:szCs w:val="24"/>
        </w:rPr>
      </w:pPr>
      <w:r w:rsidRPr="001F5007">
        <w:rPr>
          <w:rFonts w:cstheme="minorHAnsi"/>
          <w:bCs/>
          <w:iCs/>
          <w:sz w:val="24"/>
          <w:szCs w:val="24"/>
        </w:rPr>
        <w:t xml:space="preserve">La vallée de la </w:t>
      </w:r>
      <w:proofErr w:type="spellStart"/>
      <w:r w:rsidRPr="001F5007">
        <w:rPr>
          <w:rFonts w:cstheme="minorHAnsi"/>
          <w:bCs/>
          <w:iCs/>
          <w:sz w:val="24"/>
          <w:szCs w:val="24"/>
        </w:rPr>
        <w:t>Brévine</w:t>
      </w:r>
      <w:proofErr w:type="spellEnd"/>
      <w:r w:rsidRPr="001F5007">
        <w:rPr>
          <w:rFonts w:cstheme="minorHAnsi"/>
          <w:bCs/>
          <w:iCs/>
          <w:sz w:val="24"/>
          <w:szCs w:val="24"/>
        </w:rPr>
        <w:t xml:space="preserve">, la plus froide de Suisse, séduit les amateurs de raquettes notamment </w:t>
      </w:r>
      <w:r w:rsidR="003472F1">
        <w:rPr>
          <w:rFonts w:cstheme="minorHAnsi"/>
          <w:bCs/>
          <w:iCs/>
          <w:sz w:val="24"/>
          <w:szCs w:val="24"/>
        </w:rPr>
        <w:t xml:space="preserve">grâce </w:t>
      </w:r>
      <w:r w:rsidRPr="001F5007">
        <w:rPr>
          <w:rFonts w:cstheme="minorHAnsi"/>
          <w:bCs/>
          <w:iCs/>
          <w:sz w:val="24"/>
          <w:szCs w:val="24"/>
        </w:rPr>
        <w:t xml:space="preserve">à </w:t>
      </w:r>
      <w:hyperlink r:id="rId15" w:history="1">
        <w:r w:rsidRPr="009C28B3">
          <w:rPr>
            <w:rStyle w:val="Hyperlink"/>
            <w:rFonts w:cstheme="minorHAnsi"/>
            <w:bCs/>
            <w:iCs/>
            <w:sz w:val="24"/>
            <w:szCs w:val="24"/>
          </w:rPr>
          <w:t>son parcours familial</w:t>
        </w:r>
      </w:hyperlink>
      <w:r w:rsidRPr="001F5007">
        <w:rPr>
          <w:rFonts w:cstheme="minorHAnsi"/>
          <w:bCs/>
          <w:iCs/>
          <w:sz w:val="24"/>
          <w:szCs w:val="24"/>
        </w:rPr>
        <w:t xml:space="preserve"> de 3 km au cœur de la </w:t>
      </w:r>
      <w:r w:rsidR="003472F1">
        <w:rPr>
          <w:rFonts w:cstheme="minorHAnsi"/>
          <w:bCs/>
          <w:iCs/>
          <w:sz w:val="24"/>
          <w:szCs w:val="24"/>
        </w:rPr>
        <w:t>« </w:t>
      </w:r>
      <w:r w:rsidRPr="001F5007">
        <w:rPr>
          <w:rFonts w:cstheme="minorHAnsi"/>
          <w:bCs/>
          <w:iCs/>
          <w:sz w:val="24"/>
          <w:szCs w:val="24"/>
        </w:rPr>
        <w:t>Sibérie suisse</w:t>
      </w:r>
      <w:r w:rsidR="003472F1">
        <w:rPr>
          <w:rFonts w:cstheme="minorHAnsi"/>
          <w:bCs/>
          <w:iCs/>
          <w:sz w:val="24"/>
          <w:szCs w:val="24"/>
        </w:rPr>
        <w:t> »</w:t>
      </w:r>
      <w:r w:rsidRPr="001F5007">
        <w:rPr>
          <w:rFonts w:cstheme="minorHAnsi"/>
          <w:bCs/>
          <w:iCs/>
          <w:sz w:val="24"/>
          <w:szCs w:val="24"/>
        </w:rPr>
        <w:t xml:space="preserve">. Aux Franches-Montagnes, le parcours « </w:t>
      </w:r>
      <w:hyperlink r:id="rId16" w:history="1">
        <w:r w:rsidRPr="009C28B3">
          <w:rPr>
            <w:rStyle w:val="Hyperlink"/>
            <w:rFonts w:cstheme="minorHAnsi"/>
            <w:bCs/>
            <w:iCs/>
            <w:sz w:val="24"/>
            <w:szCs w:val="24"/>
          </w:rPr>
          <w:t>by night</w:t>
        </w:r>
      </w:hyperlink>
      <w:r w:rsidRPr="001F5007">
        <w:rPr>
          <w:rFonts w:cstheme="minorHAnsi"/>
          <w:bCs/>
          <w:iCs/>
          <w:sz w:val="24"/>
          <w:szCs w:val="24"/>
        </w:rPr>
        <w:t xml:space="preserve"> » promet des instants inoubliables au clair de la lune. </w:t>
      </w:r>
      <w:r w:rsidR="003472F1">
        <w:rPr>
          <w:rFonts w:cstheme="minorHAnsi"/>
          <w:bCs/>
          <w:iCs/>
          <w:sz w:val="24"/>
          <w:szCs w:val="24"/>
        </w:rPr>
        <w:t>Pour les</w:t>
      </w:r>
      <w:r w:rsidR="00DD2C45">
        <w:rPr>
          <w:rFonts w:cstheme="minorHAnsi"/>
          <w:bCs/>
          <w:iCs/>
          <w:sz w:val="24"/>
          <w:szCs w:val="24"/>
        </w:rPr>
        <w:t xml:space="preserve"> randonneurs ne disposant pas de raquettes </w:t>
      </w:r>
      <w:r w:rsidRPr="001F5007">
        <w:rPr>
          <w:rFonts w:cstheme="minorHAnsi"/>
          <w:bCs/>
          <w:iCs/>
          <w:sz w:val="24"/>
          <w:szCs w:val="24"/>
        </w:rPr>
        <w:t xml:space="preserve">ou </w:t>
      </w:r>
      <w:r>
        <w:rPr>
          <w:rFonts w:cstheme="minorHAnsi"/>
          <w:bCs/>
          <w:iCs/>
          <w:sz w:val="24"/>
          <w:szCs w:val="24"/>
        </w:rPr>
        <w:t>lorsque la neige se fait rare</w:t>
      </w:r>
      <w:r w:rsidR="00DD2C45">
        <w:rPr>
          <w:rFonts w:cstheme="minorHAnsi"/>
          <w:bCs/>
          <w:iCs/>
          <w:sz w:val="24"/>
          <w:szCs w:val="24"/>
        </w:rPr>
        <w:t xml:space="preserve">, les randonnées hivernales sont idéales et gagnent en popularité. </w:t>
      </w:r>
      <w:r w:rsidRPr="001F5007">
        <w:rPr>
          <w:rFonts w:cstheme="minorHAnsi"/>
          <w:bCs/>
          <w:iCs/>
          <w:sz w:val="24"/>
          <w:szCs w:val="24"/>
        </w:rPr>
        <w:t xml:space="preserve">Le </w:t>
      </w:r>
      <w:hyperlink r:id="rId17" w:history="1">
        <w:r w:rsidRPr="009C28B3">
          <w:rPr>
            <w:rStyle w:val="Hyperlink"/>
            <w:rFonts w:cstheme="minorHAnsi"/>
            <w:bCs/>
            <w:iCs/>
            <w:sz w:val="24"/>
            <w:szCs w:val="24"/>
          </w:rPr>
          <w:t>chemin de randonnée hivernale N°660</w:t>
        </w:r>
      </w:hyperlink>
      <w:r>
        <w:rPr>
          <w:rFonts w:cstheme="minorHAnsi"/>
          <w:bCs/>
          <w:iCs/>
          <w:sz w:val="24"/>
          <w:szCs w:val="24"/>
        </w:rPr>
        <w:t xml:space="preserve">, par exemple, </w:t>
      </w:r>
      <w:r w:rsidRPr="001F5007">
        <w:rPr>
          <w:rFonts w:cstheme="minorHAnsi"/>
          <w:bCs/>
          <w:iCs/>
          <w:sz w:val="24"/>
          <w:szCs w:val="24"/>
        </w:rPr>
        <w:t>propose une boucle de 6 km au pied du Chasseral</w:t>
      </w:r>
      <w:r w:rsidR="003472F1">
        <w:rPr>
          <w:rFonts w:cstheme="minorHAnsi"/>
          <w:bCs/>
          <w:iCs/>
          <w:sz w:val="24"/>
          <w:szCs w:val="24"/>
        </w:rPr>
        <w:t xml:space="preserve"> tout en </w:t>
      </w:r>
      <w:r w:rsidRPr="001F5007">
        <w:rPr>
          <w:rFonts w:cstheme="minorHAnsi"/>
          <w:bCs/>
          <w:iCs/>
          <w:sz w:val="24"/>
          <w:szCs w:val="24"/>
        </w:rPr>
        <w:t>offrant une vue à couper le souffle sur les Alpes.</w:t>
      </w:r>
    </w:p>
    <w:p w14:paraId="1B9CF7BE" w14:textId="22A1F5D8" w:rsidR="004C33C4" w:rsidRPr="001F5007" w:rsidRDefault="00A915D5" w:rsidP="001F5007">
      <w:pPr>
        <w:pStyle w:val="Listenabsatz"/>
        <w:numPr>
          <w:ilvl w:val="0"/>
          <w:numId w:val="8"/>
        </w:numPr>
        <w:spacing w:after="0" w:line="360" w:lineRule="auto"/>
        <w:ind w:left="0" w:firstLine="0"/>
        <w:contextualSpacing w:val="0"/>
        <w:jc w:val="both"/>
        <w:rPr>
          <w:rFonts w:cstheme="minorHAnsi"/>
          <w:b/>
          <w:iCs/>
          <w:color w:val="FF0000"/>
          <w:sz w:val="24"/>
          <w:szCs w:val="24"/>
        </w:rPr>
      </w:pPr>
      <w:r w:rsidRPr="001F5007">
        <w:rPr>
          <w:rFonts w:cstheme="minorHAnsi"/>
          <w:b/>
          <w:iCs/>
          <w:color w:val="FF0000"/>
          <w:sz w:val="24"/>
          <w:szCs w:val="24"/>
        </w:rPr>
        <w:t>Fondue</w:t>
      </w:r>
      <w:r w:rsidR="00B55A63" w:rsidRPr="001F5007">
        <w:rPr>
          <w:rFonts w:cstheme="minorHAnsi"/>
          <w:b/>
          <w:iCs/>
          <w:color w:val="FF0000"/>
          <w:sz w:val="24"/>
          <w:szCs w:val="24"/>
        </w:rPr>
        <w:t>s</w:t>
      </w:r>
      <w:r w:rsidRPr="001F5007">
        <w:rPr>
          <w:rFonts w:cstheme="minorHAnsi"/>
          <w:b/>
          <w:iCs/>
          <w:color w:val="FF0000"/>
          <w:sz w:val="24"/>
          <w:szCs w:val="24"/>
        </w:rPr>
        <w:t xml:space="preserve"> </w:t>
      </w:r>
      <w:r w:rsidR="007743AF" w:rsidRPr="001F5007">
        <w:rPr>
          <w:rFonts w:cstheme="minorHAnsi"/>
          <w:b/>
          <w:iCs/>
          <w:color w:val="FF0000"/>
          <w:sz w:val="24"/>
          <w:szCs w:val="24"/>
        </w:rPr>
        <w:t>insolite</w:t>
      </w:r>
      <w:r w:rsidR="00B55A63" w:rsidRPr="001F5007">
        <w:rPr>
          <w:rFonts w:cstheme="minorHAnsi"/>
          <w:b/>
          <w:iCs/>
          <w:color w:val="FF0000"/>
          <w:sz w:val="24"/>
          <w:szCs w:val="24"/>
        </w:rPr>
        <w:t>s</w:t>
      </w:r>
    </w:p>
    <w:p w14:paraId="4C6A3DCA" w14:textId="743F7256" w:rsidR="007743AF" w:rsidRDefault="00A915D5" w:rsidP="007743AF">
      <w:pPr>
        <w:spacing w:line="360" w:lineRule="auto"/>
        <w:jc w:val="both"/>
        <w:rPr>
          <w:rFonts w:cstheme="minorHAnsi"/>
          <w:bCs/>
          <w:iCs/>
          <w:sz w:val="24"/>
          <w:szCs w:val="24"/>
        </w:rPr>
      </w:pPr>
      <w:r w:rsidRPr="00A915D5">
        <w:rPr>
          <w:rFonts w:cstheme="minorHAnsi"/>
          <w:bCs/>
          <w:iCs/>
          <w:sz w:val="24"/>
          <w:szCs w:val="24"/>
        </w:rPr>
        <w:t xml:space="preserve">Quoi de mieux, </w:t>
      </w:r>
      <w:r w:rsidR="007743AF">
        <w:rPr>
          <w:rFonts w:cstheme="minorHAnsi"/>
          <w:bCs/>
          <w:iCs/>
          <w:sz w:val="24"/>
          <w:szCs w:val="24"/>
        </w:rPr>
        <w:t>lors d’</w:t>
      </w:r>
      <w:r w:rsidRPr="00A915D5">
        <w:rPr>
          <w:rFonts w:cstheme="minorHAnsi"/>
          <w:bCs/>
          <w:iCs/>
          <w:sz w:val="24"/>
          <w:szCs w:val="24"/>
        </w:rPr>
        <w:t xml:space="preserve">une journée d'hiver, que de déguster une fondue </w:t>
      </w:r>
      <w:r w:rsidR="001353B2">
        <w:rPr>
          <w:rFonts w:cstheme="minorHAnsi"/>
          <w:bCs/>
          <w:iCs/>
          <w:sz w:val="24"/>
          <w:szCs w:val="24"/>
        </w:rPr>
        <w:t>pour se réchauffer</w:t>
      </w:r>
      <w:r w:rsidR="007743AF">
        <w:rPr>
          <w:rFonts w:cstheme="minorHAnsi"/>
          <w:bCs/>
          <w:iCs/>
          <w:sz w:val="24"/>
          <w:szCs w:val="24"/>
        </w:rPr>
        <w:t xml:space="preserve">, le tout dans un cadre atypique ? C’est ce que propose la région Jura &amp; Trois-Lacs grâce à sa </w:t>
      </w:r>
      <w:hyperlink r:id="rId18" w:anchor="/" w:history="1">
        <w:r w:rsidR="007743AF" w:rsidRPr="007743AF">
          <w:rPr>
            <w:rStyle w:val="Hyperlink"/>
            <w:rFonts w:cstheme="minorHAnsi"/>
            <w:bCs/>
            <w:iCs/>
            <w:sz w:val="24"/>
            <w:szCs w:val="24"/>
          </w:rPr>
          <w:t xml:space="preserve">visite de </w:t>
        </w:r>
        <w:r w:rsidR="000D2B64">
          <w:rPr>
            <w:rStyle w:val="Hyperlink"/>
            <w:rFonts w:cstheme="minorHAnsi"/>
            <w:bCs/>
            <w:iCs/>
            <w:sz w:val="24"/>
            <w:szCs w:val="24"/>
          </w:rPr>
          <w:t>L</w:t>
        </w:r>
        <w:r w:rsidR="007743AF" w:rsidRPr="007743AF">
          <w:rPr>
            <w:rStyle w:val="Hyperlink"/>
            <w:rFonts w:cstheme="minorHAnsi"/>
            <w:bCs/>
            <w:iCs/>
            <w:sz w:val="24"/>
            <w:szCs w:val="24"/>
          </w:rPr>
          <w:t>a Neuveville aux lanternes</w:t>
        </w:r>
      </w:hyperlink>
      <w:r w:rsidR="007743AF">
        <w:rPr>
          <w:rFonts w:cstheme="minorHAnsi"/>
          <w:bCs/>
          <w:iCs/>
          <w:sz w:val="24"/>
          <w:szCs w:val="24"/>
        </w:rPr>
        <w:t xml:space="preserve">, sa </w:t>
      </w:r>
      <w:hyperlink r:id="rId19" w:history="1">
        <w:r w:rsidR="007743AF" w:rsidRPr="007743AF">
          <w:rPr>
            <w:rStyle w:val="Hyperlink"/>
            <w:rFonts w:cstheme="minorHAnsi"/>
            <w:bCs/>
            <w:iCs/>
            <w:sz w:val="24"/>
            <w:szCs w:val="24"/>
          </w:rPr>
          <w:t>sortie</w:t>
        </w:r>
        <w:r w:rsidR="000D2B64">
          <w:rPr>
            <w:rStyle w:val="Hyperlink"/>
            <w:rFonts w:cstheme="minorHAnsi"/>
            <w:bCs/>
            <w:iCs/>
            <w:sz w:val="24"/>
            <w:szCs w:val="24"/>
          </w:rPr>
          <w:t xml:space="preserve"> en</w:t>
        </w:r>
        <w:r w:rsidR="007743AF" w:rsidRPr="007743AF">
          <w:rPr>
            <w:rStyle w:val="Hyperlink"/>
            <w:rFonts w:cstheme="minorHAnsi"/>
            <w:bCs/>
            <w:iCs/>
            <w:sz w:val="24"/>
            <w:szCs w:val="24"/>
          </w:rPr>
          <w:t xml:space="preserve"> raquettes avec torche</w:t>
        </w:r>
      </w:hyperlink>
      <w:r w:rsidR="007743AF">
        <w:rPr>
          <w:rFonts w:cstheme="minorHAnsi"/>
          <w:bCs/>
          <w:iCs/>
          <w:sz w:val="24"/>
          <w:szCs w:val="24"/>
        </w:rPr>
        <w:t xml:space="preserve"> ainsi que sa </w:t>
      </w:r>
      <w:hyperlink r:id="rId20" w:anchor="/" w:history="1">
        <w:r w:rsidR="007743AF" w:rsidRPr="007743AF">
          <w:rPr>
            <w:rStyle w:val="Hyperlink"/>
            <w:rFonts w:cstheme="minorHAnsi"/>
            <w:bCs/>
            <w:iCs/>
            <w:sz w:val="24"/>
            <w:szCs w:val="24"/>
          </w:rPr>
          <w:t>croisière gourmande</w:t>
        </w:r>
      </w:hyperlink>
      <w:r w:rsidR="007743AF">
        <w:rPr>
          <w:rFonts w:cstheme="minorHAnsi"/>
          <w:bCs/>
          <w:iCs/>
          <w:sz w:val="24"/>
          <w:szCs w:val="24"/>
        </w:rPr>
        <w:t xml:space="preserve">.  </w:t>
      </w:r>
      <w:r w:rsidR="003472F1">
        <w:rPr>
          <w:rFonts w:cstheme="minorHAnsi"/>
          <w:bCs/>
          <w:iCs/>
          <w:sz w:val="24"/>
          <w:szCs w:val="24"/>
        </w:rPr>
        <w:t>Les aventuriers et les plus gourmands</w:t>
      </w:r>
      <w:r w:rsidR="007743AF">
        <w:rPr>
          <w:rFonts w:cstheme="minorHAnsi"/>
          <w:bCs/>
          <w:iCs/>
          <w:sz w:val="24"/>
          <w:szCs w:val="24"/>
        </w:rPr>
        <w:t xml:space="preserve"> auron</w:t>
      </w:r>
      <w:r w:rsidR="003472F1">
        <w:rPr>
          <w:rFonts w:cstheme="minorHAnsi"/>
          <w:bCs/>
          <w:iCs/>
          <w:sz w:val="24"/>
          <w:szCs w:val="24"/>
        </w:rPr>
        <w:t>t</w:t>
      </w:r>
      <w:r w:rsidR="007743AF">
        <w:rPr>
          <w:rFonts w:cstheme="minorHAnsi"/>
          <w:bCs/>
          <w:iCs/>
          <w:sz w:val="24"/>
          <w:szCs w:val="24"/>
        </w:rPr>
        <w:t xml:space="preserve"> également le plaisir de déguster </w:t>
      </w:r>
      <w:r w:rsidR="007743AF">
        <w:rPr>
          <w:rFonts w:cstheme="minorHAnsi"/>
          <w:bCs/>
          <w:iCs/>
          <w:sz w:val="24"/>
          <w:szCs w:val="24"/>
        </w:rPr>
        <w:lastRenderedPageBreak/>
        <w:t xml:space="preserve">des fondues au chocolats combinées à une </w:t>
      </w:r>
      <w:hyperlink r:id="rId21" w:history="1">
        <w:r w:rsidR="007743AF" w:rsidRPr="00A915D5">
          <w:rPr>
            <w:rStyle w:val="Hyperlink"/>
            <w:rFonts w:cstheme="minorHAnsi"/>
            <w:bCs/>
            <w:iCs/>
            <w:sz w:val="24"/>
            <w:szCs w:val="24"/>
          </w:rPr>
          <w:t>chasse au trésor</w:t>
        </w:r>
      </w:hyperlink>
      <w:r w:rsidR="007743AF">
        <w:rPr>
          <w:rFonts w:cstheme="minorHAnsi"/>
          <w:bCs/>
          <w:iCs/>
          <w:sz w:val="24"/>
          <w:szCs w:val="24"/>
        </w:rPr>
        <w:t xml:space="preserve">. Après avoir résolu les différentes énigmes, les efforts seront récompensés par une </w:t>
      </w:r>
      <w:r w:rsidR="000D2B64">
        <w:rPr>
          <w:rFonts w:cstheme="minorHAnsi"/>
          <w:bCs/>
          <w:iCs/>
          <w:sz w:val="24"/>
          <w:szCs w:val="24"/>
        </w:rPr>
        <w:t>savoureuse</w:t>
      </w:r>
      <w:r w:rsidR="007743AF">
        <w:rPr>
          <w:rFonts w:cstheme="minorHAnsi"/>
          <w:bCs/>
          <w:iCs/>
          <w:sz w:val="24"/>
          <w:szCs w:val="24"/>
        </w:rPr>
        <w:t xml:space="preserve"> fondue au chocolat dans une métairie de la région. Pour ce faire, il suffit de choisir l’</w:t>
      </w:r>
      <w:r w:rsidR="007743AF" w:rsidRPr="00A915D5">
        <w:rPr>
          <w:rFonts w:cstheme="minorHAnsi"/>
          <w:bCs/>
          <w:iCs/>
          <w:sz w:val="24"/>
          <w:szCs w:val="24"/>
        </w:rPr>
        <w:t>un des parcours proposés,</w:t>
      </w:r>
      <w:r w:rsidR="007743AF">
        <w:rPr>
          <w:rFonts w:cstheme="minorHAnsi"/>
          <w:bCs/>
          <w:iCs/>
          <w:sz w:val="24"/>
          <w:szCs w:val="24"/>
        </w:rPr>
        <w:t xml:space="preserve"> de</w:t>
      </w:r>
      <w:r w:rsidR="007743AF" w:rsidRPr="00A915D5">
        <w:rPr>
          <w:rFonts w:cstheme="minorHAnsi"/>
          <w:bCs/>
          <w:iCs/>
          <w:sz w:val="24"/>
          <w:szCs w:val="24"/>
        </w:rPr>
        <w:t xml:space="preserve"> télécharge</w:t>
      </w:r>
      <w:r w:rsidR="007743AF">
        <w:rPr>
          <w:rFonts w:cstheme="minorHAnsi"/>
          <w:bCs/>
          <w:iCs/>
          <w:sz w:val="24"/>
          <w:szCs w:val="24"/>
        </w:rPr>
        <w:t>r</w:t>
      </w:r>
      <w:r w:rsidR="007743AF" w:rsidRPr="00A915D5">
        <w:rPr>
          <w:rFonts w:cstheme="minorHAnsi"/>
          <w:bCs/>
          <w:iCs/>
          <w:sz w:val="24"/>
          <w:szCs w:val="24"/>
        </w:rPr>
        <w:t xml:space="preserve"> la documentation nécessaire et</w:t>
      </w:r>
      <w:r w:rsidR="007743AF">
        <w:rPr>
          <w:rFonts w:cstheme="minorHAnsi"/>
          <w:bCs/>
          <w:iCs/>
          <w:sz w:val="24"/>
          <w:szCs w:val="24"/>
        </w:rPr>
        <w:t xml:space="preserve"> d’</w:t>
      </w:r>
      <w:r w:rsidR="007743AF" w:rsidRPr="00A915D5">
        <w:rPr>
          <w:rFonts w:cstheme="minorHAnsi"/>
          <w:bCs/>
          <w:iCs/>
          <w:sz w:val="24"/>
          <w:szCs w:val="24"/>
        </w:rPr>
        <w:t>annonce</w:t>
      </w:r>
      <w:r w:rsidR="007743AF">
        <w:rPr>
          <w:rFonts w:cstheme="minorHAnsi"/>
          <w:bCs/>
          <w:iCs/>
          <w:sz w:val="24"/>
          <w:szCs w:val="24"/>
        </w:rPr>
        <w:t xml:space="preserve">r sa </w:t>
      </w:r>
      <w:r w:rsidR="007743AF" w:rsidRPr="00A915D5">
        <w:rPr>
          <w:rFonts w:cstheme="minorHAnsi"/>
          <w:bCs/>
          <w:iCs/>
          <w:sz w:val="24"/>
          <w:szCs w:val="24"/>
        </w:rPr>
        <w:t xml:space="preserve">venue à </w:t>
      </w:r>
      <w:r w:rsidR="007743AF">
        <w:rPr>
          <w:rFonts w:cstheme="minorHAnsi"/>
          <w:bCs/>
          <w:iCs/>
          <w:sz w:val="24"/>
          <w:szCs w:val="24"/>
        </w:rPr>
        <w:t>la métairie</w:t>
      </w:r>
      <w:r w:rsidR="007743AF" w:rsidRPr="00A915D5">
        <w:rPr>
          <w:rFonts w:cstheme="minorHAnsi"/>
          <w:bCs/>
          <w:iCs/>
          <w:sz w:val="24"/>
          <w:szCs w:val="24"/>
        </w:rPr>
        <w:t xml:space="preserve"> concernée. </w:t>
      </w:r>
      <w:r w:rsidR="007743AF">
        <w:rPr>
          <w:rFonts w:cstheme="minorHAnsi"/>
          <w:bCs/>
          <w:iCs/>
          <w:sz w:val="24"/>
          <w:szCs w:val="24"/>
        </w:rPr>
        <w:t xml:space="preserve"> </w:t>
      </w:r>
    </w:p>
    <w:p w14:paraId="40EC4F1B" w14:textId="499B0FBC" w:rsidR="002129A7" w:rsidRPr="009E6664" w:rsidRDefault="002129A7" w:rsidP="002129A7">
      <w:pPr>
        <w:pStyle w:val="Listenabsatz"/>
        <w:spacing w:line="360" w:lineRule="auto"/>
        <w:ind w:left="0"/>
        <w:jc w:val="both"/>
        <w:rPr>
          <w:rStyle w:val="Fett"/>
          <w:rFonts w:cstheme="minorHAnsi"/>
          <w:color w:val="FF0000"/>
          <w:sz w:val="24"/>
          <w:szCs w:val="24"/>
        </w:rPr>
      </w:pPr>
      <w:r w:rsidRPr="009E6664">
        <w:rPr>
          <w:rStyle w:val="Fett"/>
          <w:rFonts w:cstheme="minorHAnsi"/>
          <w:color w:val="FF0000"/>
          <w:sz w:val="24"/>
          <w:szCs w:val="24"/>
        </w:rPr>
        <w:t>Manifestations à venir</w:t>
      </w:r>
    </w:p>
    <w:p w14:paraId="04FD33E9" w14:textId="4490456F" w:rsidR="00A915D5" w:rsidRDefault="002129A7" w:rsidP="00865B4A">
      <w:pPr>
        <w:spacing w:line="360" w:lineRule="auto"/>
        <w:jc w:val="both"/>
        <w:rPr>
          <w:rFonts w:cstheme="minorHAnsi"/>
          <w:bCs/>
          <w:iCs/>
          <w:sz w:val="24"/>
          <w:szCs w:val="24"/>
        </w:rPr>
      </w:pPr>
      <w:r w:rsidRPr="00850377">
        <w:rPr>
          <w:rFonts w:cstheme="minorHAnsi"/>
          <w:bCs/>
          <w:iCs/>
          <w:sz w:val="24"/>
          <w:szCs w:val="24"/>
        </w:rPr>
        <w:t xml:space="preserve">Au cœur de cette </w:t>
      </w:r>
      <w:r w:rsidR="009E6664" w:rsidRPr="00850377">
        <w:rPr>
          <w:rFonts w:cstheme="minorHAnsi"/>
          <w:bCs/>
          <w:iCs/>
          <w:sz w:val="24"/>
          <w:szCs w:val="24"/>
        </w:rPr>
        <w:t>destination</w:t>
      </w:r>
      <w:r w:rsidRPr="00850377">
        <w:rPr>
          <w:rFonts w:cstheme="minorHAnsi"/>
          <w:bCs/>
          <w:iCs/>
          <w:sz w:val="24"/>
          <w:szCs w:val="24"/>
        </w:rPr>
        <w:t xml:space="preserve"> culturelle et animée que représente Jura &amp; Trois-Lacs, </w:t>
      </w:r>
      <w:hyperlink r:id="rId22" w:history="1">
        <w:r w:rsidRPr="00850377">
          <w:rPr>
            <w:rFonts w:cstheme="minorHAnsi"/>
            <w:bCs/>
            <w:iCs/>
            <w:sz w:val="24"/>
            <w:szCs w:val="24"/>
          </w:rPr>
          <w:t>différentes manifestations</w:t>
        </w:r>
      </w:hyperlink>
      <w:r w:rsidRPr="00850377">
        <w:rPr>
          <w:rFonts w:cstheme="minorHAnsi"/>
          <w:bCs/>
          <w:iCs/>
          <w:sz w:val="24"/>
          <w:szCs w:val="24"/>
        </w:rPr>
        <w:t xml:space="preserve"> sportives, culturelles ou festives prennent place toute l’année.</w:t>
      </w:r>
      <w:bookmarkStart w:id="1" w:name="_Hlk89425288"/>
      <w:r w:rsidR="00B55A63" w:rsidRPr="00850377">
        <w:rPr>
          <w:rFonts w:cstheme="minorHAnsi"/>
          <w:bCs/>
          <w:iCs/>
          <w:sz w:val="24"/>
          <w:szCs w:val="24"/>
        </w:rPr>
        <w:t xml:space="preserve"> Jusqu'à la fin de décembre, la région</w:t>
      </w:r>
      <w:r w:rsidR="00B55A63" w:rsidRPr="00B55A63">
        <w:rPr>
          <w:rFonts w:cstheme="minorHAnsi"/>
          <w:bCs/>
          <w:iCs/>
          <w:sz w:val="24"/>
          <w:szCs w:val="24"/>
        </w:rPr>
        <w:t xml:space="preserve"> Jura &amp; Trois-Lacs offre une série </w:t>
      </w:r>
      <w:r w:rsidR="00B55A63">
        <w:rPr>
          <w:rFonts w:cstheme="minorHAnsi"/>
          <w:bCs/>
          <w:iCs/>
          <w:sz w:val="24"/>
          <w:szCs w:val="24"/>
        </w:rPr>
        <w:t>d’</w:t>
      </w:r>
      <w:hyperlink r:id="rId23" w:anchor="nbrResults" w:history="1">
        <w:r w:rsidR="00B55A63" w:rsidRPr="008A64D8">
          <w:rPr>
            <w:rStyle w:val="Hyperlink"/>
            <w:rFonts w:cstheme="minorHAnsi"/>
            <w:bCs/>
            <w:iCs/>
            <w:sz w:val="24"/>
            <w:szCs w:val="24"/>
          </w:rPr>
          <w:t>événements et de marchés</w:t>
        </w:r>
      </w:hyperlink>
      <w:r w:rsidR="00B55A63" w:rsidRPr="00B55A63">
        <w:rPr>
          <w:rFonts w:cstheme="minorHAnsi"/>
          <w:bCs/>
          <w:iCs/>
          <w:sz w:val="24"/>
          <w:szCs w:val="24"/>
        </w:rPr>
        <w:t xml:space="preserve"> qui plongeront les visiteurs dans l'esprit festif de fin d'année.</w:t>
      </w:r>
      <w:r w:rsidR="00B55A63">
        <w:rPr>
          <w:rFonts w:cstheme="minorHAnsi"/>
          <w:bCs/>
          <w:iCs/>
          <w:sz w:val="24"/>
          <w:szCs w:val="24"/>
        </w:rPr>
        <w:t xml:space="preserve"> </w:t>
      </w:r>
      <w:r w:rsidR="00B55A63" w:rsidRPr="00B55A63">
        <w:rPr>
          <w:rFonts w:cstheme="minorHAnsi"/>
          <w:bCs/>
          <w:iCs/>
          <w:sz w:val="24"/>
          <w:szCs w:val="24"/>
        </w:rPr>
        <w:t>À</w:t>
      </w:r>
      <w:r w:rsidR="00D61749">
        <w:rPr>
          <w:rFonts w:cstheme="minorHAnsi"/>
          <w:bCs/>
          <w:iCs/>
          <w:sz w:val="24"/>
          <w:szCs w:val="24"/>
        </w:rPr>
        <w:t xml:space="preserve"> Bienne, les visiteurs auront également l’occasion de profiter de la patinoire </w:t>
      </w:r>
      <w:hyperlink r:id="rId24" w:history="1">
        <w:proofErr w:type="spellStart"/>
        <w:r w:rsidR="00D61749" w:rsidRPr="00D61749">
          <w:rPr>
            <w:rStyle w:val="Hyperlink"/>
            <w:rFonts w:cstheme="minorHAnsi"/>
            <w:bCs/>
            <w:iCs/>
            <w:sz w:val="24"/>
            <w:szCs w:val="24"/>
          </w:rPr>
          <w:t>Paradice</w:t>
        </w:r>
        <w:proofErr w:type="spellEnd"/>
        <w:r w:rsidR="00D61749" w:rsidRPr="00D61749">
          <w:rPr>
            <w:rStyle w:val="Hyperlink"/>
            <w:rFonts w:cstheme="minorHAnsi"/>
            <w:bCs/>
            <w:iCs/>
            <w:sz w:val="24"/>
            <w:szCs w:val="24"/>
          </w:rPr>
          <w:t xml:space="preserve"> Biel-Bienne</w:t>
        </w:r>
      </w:hyperlink>
      <w:r w:rsidR="00D61749">
        <w:rPr>
          <w:rFonts w:cstheme="minorHAnsi"/>
          <w:bCs/>
          <w:iCs/>
          <w:sz w:val="24"/>
          <w:szCs w:val="24"/>
        </w:rPr>
        <w:t xml:space="preserve"> jusqu’au 04 février</w:t>
      </w:r>
      <w:r w:rsidR="00B55A63">
        <w:rPr>
          <w:rFonts w:cstheme="minorHAnsi"/>
          <w:bCs/>
          <w:iCs/>
          <w:sz w:val="24"/>
          <w:szCs w:val="24"/>
        </w:rPr>
        <w:t xml:space="preserve"> 2024</w:t>
      </w:r>
      <w:r w:rsidR="00D61749">
        <w:rPr>
          <w:rFonts w:cstheme="minorHAnsi"/>
          <w:bCs/>
          <w:iCs/>
          <w:sz w:val="24"/>
          <w:szCs w:val="24"/>
        </w:rPr>
        <w:t xml:space="preserve">. </w:t>
      </w:r>
      <w:r w:rsidR="00A915D5">
        <w:rPr>
          <w:rFonts w:cstheme="minorHAnsi"/>
          <w:bCs/>
          <w:iCs/>
          <w:sz w:val="24"/>
          <w:szCs w:val="24"/>
        </w:rPr>
        <w:t xml:space="preserve">Du côté de Morat, </w:t>
      </w:r>
      <w:r w:rsidR="00B55A63">
        <w:rPr>
          <w:rFonts w:cstheme="minorHAnsi"/>
          <w:bCs/>
          <w:iCs/>
          <w:sz w:val="24"/>
          <w:szCs w:val="24"/>
        </w:rPr>
        <w:t xml:space="preserve">le rendez-vous à ne pas manquer sera </w:t>
      </w:r>
      <w:r w:rsidR="00A915D5">
        <w:rPr>
          <w:rFonts w:cstheme="minorHAnsi"/>
          <w:bCs/>
          <w:iCs/>
          <w:sz w:val="24"/>
          <w:szCs w:val="24"/>
        </w:rPr>
        <w:t xml:space="preserve">le </w:t>
      </w:r>
      <w:hyperlink r:id="rId25" w:history="1">
        <w:r w:rsidR="00A915D5" w:rsidRPr="00A915D5">
          <w:rPr>
            <w:rStyle w:val="Hyperlink"/>
            <w:rFonts w:cstheme="minorHAnsi"/>
            <w:bCs/>
            <w:iCs/>
            <w:sz w:val="24"/>
            <w:szCs w:val="24"/>
          </w:rPr>
          <w:t>Festival des Lumières</w:t>
        </w:r>
      </w:hyperlink>
      <w:r w:rsidR="00A915D5">
        <w:rPr>
          <w:rFonts w:cstheme="minorHAnsi"/>
          <w:bCs/>
          <w:iCs/>
          <w:sz w:val="24"/>
          <w:szCs w:val="24"/>
        </w:rPr>
        <w:t xml:space="preserve"> </w:t>
      </w:r>
      <w:r w:rsidR="00B55A63">
        <w:rPr>
          <w:rFonts w:cstheme="minorHAnsi"/>
          <w:bCs/>
          <w:iCs/>
          <w:sz w:val="24"/>
          <w:szCs w:val="24"/>
        </w:rPr>
        <w:t xml:space="preserve">qui se déroulera du 17 au 28 janvier 2024. </w:t>
      </w:r>
      <w:r w:rsidR="00B55A63" w:rsidRPr="00B55A63">
        <w:rPr>
          <w:rFonts w:cstheme="minorHAnsi"/>
          <w:bCs/>
          <w:iCs/>
          <w:sz w:val="24"/>
          <w:szCs w:val="24"/>
        </w:rPr>
        <w:t xml:space="preserve">Enfin, </w:t>
      </w:r>
      <w:proofErr w:type="spellStart"/>
      <w:r w:rsidR="00B55A63" w:rsidRPr="00B55A63">
        <w:rPr>
          <w:rFonts w:cstheme="minorHAnsi"/>
          <w:bCs/>
          <w:iCs/>
          <w:sz w:val="24"/>
          <w:szCs w:val="24"/>
        </w:rPr>
        <w:t>Saignelégier</w:t>
      </w:r>
      <w:proofErr w:type="spellEnd"/>
      <w:r w:rsidR="00B55A63" w:rsidRPr="00B55A63">
        <w:rPr>
          <w:rFonts w:cstheme="minorHAnsi"/>
          <w:bCs/>
          <w:iCs/>
          <w:sz w:val="24"/>
          <w:szCs w:val="24"/>
        </w:rPr>
        <w:t xml:space="preserve"> accueillera les passionnés de </w:t>
      </w:r>
      <w:hyperlink r:id="rId26" w:history="1">
        <w:r w:rsidR="00B55A63" w:rsidRPr="00A915D5">
          <w:rPr>
            <w:rStyle w:val="Hyperlink"/>
            <w:rFonts w:cstheme="minorHAnsi"/>
            <w:bCs/>
            <w:iCs/>
            <w:sz w:val="24"/>
            <w:szCs w:val="24"/>
          </w:rPr>
          <w:t>courses de chien de traineaux</w:t>
        </w:r>
      </w:hyperlink>
      <w:r w:rsidR="00B55A63">
        <w:rPr>
          <w:rFonts w:cstheme="minorHAnsi"/>
          <w:bCs/>
          <w:iCs/>
          <w:sz w:val="24"/>
          <w:szCs w:val="24"/>
        </w:rPr>
        <w:t xml:space="preserve"> </w:t>
      </w:r>
      <w:r w:rsidR="00B55A63" w:rsidRPr="00B55A63">
        <w:rPr>
          <w:rFonts w:cstheme="minorHAnsi"/>
          <w:bCs/>
          <w:iCs/>
          <w:sz w:val="24"/>
          <w:szCs w:val="24"/>
        </w:rPr>
        <w:t xml:space="preserve">dans une atmosphère sibérienne du 27 au 28 janvier 2024. </w:t>
      </w:r>
    </w:p>
    <w:p w14:paraId="708E16F1" w14:textId="1F15B3F7" w:rsidR="002129A7" w:rsidRPr="0019702C" w:rsidRDefault="002129A7" w:rsidP="00FF033F">
      <w:pPr>
        <w:spacing w:line="360" w:lineRule="auto"/>
        <w:jc w:val="both"/>
        <w:rPr>
          <w:rFonts w:cstheme="minorHAnsi"/>
          <w:sz w:val="24"/>
          <w:szCs w:val="24"/>
        </w:rPr>
      </w:pPr>
      <w:r w:rsidRPr="0019702C">
        <w:rPr>
          <w:rFonts w:cstheme="minorHAnsi"/>
          <w:sz w:val="24"/>
          <w:szCs w:val="24"/>
        </w:rPr>
        <w:t xml:space="preserve">Vous trouverez </w:t>
      </w:r>
      <w:hyperlink r:id="rId27" w:history="1">
        <w:r w:rsidRPr="00D61749">
          <w:rPr>
            <w:rStyle w:val="Hyperlink"/>
            <w:rFonts w:cstheme="minorHAnsi"/>
            <w:sz w:val="24"/>
            <w:szCs w:val="24"/>
          </w:rPr>
          <w:t>ici</w:t>
        </w:r>
      </w:hyperlink>
      <w:r w:rsidRPr="0019702C">
        <w:rPr>
          <w:rFonts w:cstheme="minorHAnsi"/>
          <w:sz w:val="24"/>
          <w:szCs w:val="24"/>
        </w:rPr>
        <w:t xml:space="preserve"> des photos avec leur Copyright respectif</w:t>
      </w:r>
      <w:bookmarkEnd w:id="1"/>
      <w:r w:rsidRPr="0019702C">
        <w:rPr>
          <w:rFonts w:cstheme="minorHAnsi"/>
          <w:sz w:val="24"/>
          <w:szCs w:val="24"/>
        </w:rPr>
        <w:t>.</w:t>
      </w:r>
    </w:p>
    <w:p w14:paraId="768F87AF" w14:textId="690630E8" w:rsidR="002129A7" w:rsidRPr="0019702C" w:rsidRDefault="002129A7" w:rsidP="002129A7">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19702C">
        <w:rPr>
          <w:rFonts w:asciiTheme="minorHAnsi" w:hAnsiTheme="minorHAnsi" w:cstheme="minorHAnsi"/>
          <w:b/>
          <w:sz w:val="20"/>
          <w:szCs w:val="20"/>
          <w:lang w:val="fr-CH"/>
        </w:rPr>
        <w:t>Pour de plus amples informations (média) :</w:t>
      </w:r>
      <w:r w:rsidRPr="0019702C">
        <w:rPr>
          <w:rFonts w:asciiTheme="minorHAnsi" w:hAnsiTheme="minorHAnsi" w:cstheme="minorHAnsi"/>
          <w:sz w:val="20"/>
          <w:szCs w:val="20"/>
          <w:lang w:val="fr-CH"/>
        </w:rPr>
        <w:br/>
        <w:t>Chloé Vorpe</w:t>
      </w:r>
      <w:r w:rsidR="001D2DAE">
        <w:rPr>
          <w:rFonts w:asciiTheme="minorHAnsi" w:hAnsiTheme="minorHAnsi" w:cstheme="minorHAnsi"/>
          <w:sz w:val="20"/>
          <w:szCs w:val="20"/>
          <w:lang w:val="fr-CH"/>
        </w:rPr>
        <w:t xml:space="preserve"> &amp; Gere Gretz</w:t>
      </w:r>
      <w:r w:rsidRPr="0019702C">
        <w:rPr>
          <w:rFonts w:asciiTheme="minorHAnsi" w:hAnsiTheme="minorHAnsi" w:cstheme="minorHAnsi"/>
          <w:sz w:val="20"/>
          <w:szCs w:val="20"/>
          <w:lang w:val="fr-CH"/>
        </w:rPr>
        <w:t xml:space="preserve">, service de presse Jura &amp; Trois-Lacs </w:t>
      </w:r>
    </w:p>
    <w:p w14:paraId="7B553FE7" w14:textId="77777777" w:rsidR="002129A7" w:rsidRPr="0019702C" w:rsidRDefault="002129A7" w:rsidP="002129A7">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19702C">
        <w:rPr>
          <w:rFonts w:asciiTheme="minorHAnsi" w:hAnsiTheme="minorHAnsi" w:cstheme="minorHAnsi"/>
          <w:sz w:val="20"/>
          <w:szCs w:val="20"/>
          <w:lang w:val="de-CH"/>
        </w:rPr>
        <w:t xml:space="preserve">c/o Gretz Communications AG, Zähringerstr. </w:t>
      </w:r>
      <w:r w:rsidRPr="0019702C">
        <w:rPr>
          <w:rFonts w:asciiTheme="minorHAnsi" w:hAnsiTheme="minorHAnsi" w:cstheme="minorHAnsi"/>
          <w:sz w:val="20"/>
          <w:szCs w:val="20"/>
          <w:lang w:val="fr-CH"/>
        </w:rPr>
        <w:t xml:space="preserve">16, 3012 Berne, </w:t>
      </w:r>
      <w:r w:rsidRPr="0019702C">
        <w:rPr>
          <w:rFonts w:asciiTheme="minorHAnsi" w:hAnsiTheme="minorHAnsi" w:cstheme="minorHAnsi"/>
          <w:sz w:val="20"/>
          <w:szCs w:val="20"/>
          <w:lang w:val="fr-CH"/>
        </w:rPr>
        <w:br/>
        <w:t xml:space="preserve">Téléphone 031 300 30 70, E-Mail: </w:t>
      </w:r>
      <w:hyperlink r:id="rId28" w:history="1">
        <w:r w:rsidRPr="0019702C">
          <w:rPr>
            <w:rStyle w:val="Hyperlink"/>
            <w:rFonts w:asciiTheme="minorHAnsi" w:hAnsiTheme="minorHAnsi" w:cstheme="minorHAnsi"/>
            <w:bCs/>
            <w:color w:val="auto"/>
            <w:sz w:val="20"/>
            <w:szCs w:val="20"/>
            <w:lang w:val="fr-CH"/>
          </w:rPr>
          <w:t>info@gretzcom.ch</w:t>
        </w:r>
      </w:hyperlink>
      <w:r w:rsidRPr="0019702C">
        <w:rPr>
          <w:rFonts w:asciiTheme="minorHAnsi" w:hAnsiTheme="minorHAnsi" w:cstheme="minorHAnsi"/>
          <w:sz w:val="20"/>
          <w:szCs w:val="20"/>
          <w:lang w:val="fr-CH"/>
        </w:rPr>
        <w:t xml:space="preserve"> </w:t>
      </w:r>
      <w:r w:rsidRPr="0019702C">
        <w:rPr>
          <w:rFonts w:asciiTheme="minorHAnsi" w:hAnsiTheme="minorHAnsi" w:cstheme="minorHAnsi"/>
          <w:sz w:val="20"/>
          <w:szCs w:val="20"/>
          <w:lang w:val="fr-CH"/>
        </w:rPr>
        <w:br/>
        <w:t xml:space="preserve">Internet: </w:t>
      </w:r>
      <w:hyperlink r:id="rId29" w:history="1">
        <w:r w:rsidRPr="0019702C">
          <w:rPr>
            <w:rStyle w:val="Hyperlink"/>
            <w:rFonts w:asciiTheme="minorHAnsi" w:hAnsiTheme="minorHAnsi" w:cstheme="minorHAnsi"/>
            <w:sz w:val="20"/>
            <w:szCs w:val="20"/>
            <w:lang w:val="fr-CH"/>
          </w:rPr>
          <w:t>j3l.ch</w:t>
        </w:r>
      </w:hyperlink>
      <w:r w:rsidRPr="0019702C">
        <w:rPr>
          <w:rFonts w:asciiTheme="minorHAnsi" w:hAnsiTheme="minorHAnsi" w:cstheme="minorHAnsi"/>
          <w:sz w:val="20"/>
          <w:szCs w:val="20"/>
          <w:lang w:val="fr-CH"/>
        </w:rPr>
        <w:t xml:space="preserve"> </w:t>
      </w:r>
    </w:p>
    <w:p w14:paraId="10818086" w14:textId="77777777" w:rsidR="002129A7" w:rsidRPr="0019702C" w:rsidRDefault="002129A7" w:rsidP="002129A7">
      <w:pPr>
        <w:rPr>
          <w:rFonts w:eastAsia="Times New Roman" w:cstheme="minorHAnsi"/>
          <w:sz w:val="20"/>
          <w:szCs w:val="20"/>
        </w:rPr>
      </w:pPr>
    </w:p>
    <w:p w14:paraId="775A111C" w14:textId="43F9DA1A" w:rsidR="007743AF" w:rsidRPr="00D43AC0" w:rsidRDefault="002129A7" w:rsidP="002129A7">
      <w:pPr>
        <w:jc w:val="both"/>
        <w:rPr>
          <w:rFonts w:eastAsia="Times New Roman" w:cstheme="minorHAnsi"/>
          <w:sz w:val="20"/>
          <w:szCs w:val="20"/>
        </w:rPr>
      </w:pPr>
      <w:bookmarkStart w:id="2" w:name="_Hlk140675629"/>
      <w:r w:rsidRPr="0019702C">
        <w:rPr>
          <w:rFonts w:eastAsia="Times New Roman" w:cstheme="minorHAnsi"/>
          <w:sz w:val="20"/>
          <w:szCs w:val="20"/>
          <w:u w:val="single"/>
        </w:rPr>
        <w:t>Au sujet de Jura &amp; Trois-Lacs</w:t>
      </w:r>
      <w:r w:rsidRPr="0019702C">
        <w:rPr>
          <w:rFonts w:eastAsia="Times New Roman" w:cstheme="minorHAnsi"/>
          <w:sz w:val="20"/>
          <w:szCs w:val="20"/>
        </w:rPr>
        <w:t> </w:t>
      </w:r>
      <w:bookmarkEnd w:id="2"/>
      <w:r w:rsidRPr="0019702C">
        <w:rPr>
          <w:rFonts w:eastAsia="Times New Roman" w:cstheme="minorHAnsi"/>
          <w:sz w:val="20"/>
          <w:szCs w:val="20"/>
        </w:rPr>
        <w:t xml:space="preserve">: Grâce à ses montagnes verdoyantes, ses forêts luxuriantes et ses lacs paisibles, la destination Jura &amp; Trois-Lacs crée un cadre idéal pour les activités en plein air que ce soit en été ou en hiver. Mais les visiteurs avides de culture et d’histoire ne seront pas en reste grâce à son patrimoine horloger riche, ses villes médiévales, ses châteaux et ses musées fascinants. Quant aux plus gourmands ils seront également comblés par le terroir riche de la région et sa cuisine raffinée. De plus, des </w:t>
      </w:r>
      <w:hyperlink r:id="rId30" w:history="1">
        <w:r w:rsidRPr="0019702C">
          <w:rPr>
            <w:rStyle w:val="Hyperlink"/>
            <w:rFonts w:eastAsia="Times New Roman" w:cstheme="minorHAnsi"/>
            <w:sz w:val="20"/>
            <w:szCs w:val="20"/>
          </w:rPr>
          <w:t>cartes d’hôtes</w:t>
        </w:r>
      </w:hyperlink>
      <w:r w:rsidRPr="0019702C">
        <w:rPr>
          <w:rFonts w:eastAsia="Times New Roman" w:cstheme="minorHAnsi"/>
          <w:sz w:val="20"/>
          <w:szCs w:val="20"/>
        </w:rPr>
        <w:t xml:space="preserve"> elle permettent de découvrir de nombreuses activités à prix tout doux voire offertes. Quant aux </w:t>
      </w:r>
      <w:hyperlink r:id="rId31" w:history="1">
        <w:r w:rsidRPr="0019702C">
          <w:rPr>
            <w:rStyle w:val="Hyperlink"/>
            <w:rFonts w:eastAsia="Times New Roman" w:cstheme="minorHAnsi"/>
            <w:sz w:val="20"/>
            <w:szCs w:val="20"/>
          </w:rPr>
          <w:t>offres combinées</w:t>
        </w:r>
      </w:hyperlink>
      <w:r w:rsidRPr="0019702C">
        <w:rPr>
          <w:rFonts w:eastAsia="Times New Roman" w:cstheme="minorHAnsi"/>
          <w:sz w:val="20"/>
          <w:szCs w:val="20"/>
        </w:rPr>
        <w:t xml:space="preserve"> elles sauront ravir les visiteurs en recherche d’inspiration. Ces offres ainsi que de nombreuses activités et hébergements sont disponibles en ligne sur le </w:t>
      </w:r>
      <w:hyperlink r:id="rId32" w:history="1">
        <w:r w:rsidRPr="0019702C">
          <w:rPr>
            <w:rStyle w:val="Hyperlink"/>
            <w:rFonts w:eastAsia="Times New Roman" w:cstheme="minorHAnsi"/>
            <w:sz w:val="20"/>
            <w:szCs w:val="20"/>
          </w:rPr>
          <w:t>shop</w:t>
        </w:r>
      </w:hyperlink>
      <w:r w:rsidRPr="0019702C">
        <w:rPr>
          <w:rFonts w:eastAsia="Times New Roman" w:cstheme="minorHAnsi"/>
          <w:sz w:val="20"/>
          <w:szCs w:val="20"/>
        </w:rPr>
        <w:t xml:space="preserve"> de la destination.</w:t>
      </w:r>
      <w:bookmarkEnd w:id="0"/>
    </w:p>
    <w:sectPr w:rsidR="007743AF" w:rsidRPr="00D43AC0">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652C" w14:textId="77777777" w:rsidR="00092DC8" w:rsidRDefault="00092DC8" w:rsidP="008C03D5">
      <w:pPr>
        <w:spacing w:after="0" w:line="240" w:lineRule="auto"/>
      </w:pPr>
      <w:r>
        <w:separator/>
      </w:r>
    </w:p>
  </w:endnote>
  <w:endnote w:type="continuationSeparator" w:id="0">
    <w:p w14:paraId="6B6A6E13" w14:textId="77777777" w:rsidR="00092DC8" w:rsidRDefault="00092DC8" w:rsidP="008C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A7F6" w14:textId="77777777" w:rsidR="00092DC8" w:rsidRDefault="00092DC8" w:rsidP="008C03D5">
      <w:pPr>
        <w:spacing w:after="0" w:line="240" w:lineRule="auto"/>
      </w:pPr>
      <w:r>
        <w:separator/>
      </w:r>
    </w:p>
  </w:footnote>
  <w:footnote w:type="continuationSeparator" w:id="0">
    <w:p w14:paraId="7CC1EC1D" w14:textId="77777777" w:rsidR="00092DC8" w:rsidRDefault="00092DC8" w:rsidP="008C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9FBC" w14:textId="777CA88A" w:rsidR="00C21BC3" w:rsidRDefault="008C03D5" w:rsidP="00C21BC3">
    <w:pPr>
      <w:pStyle w:val="Kopfzeile"/>
      <w:jc w:val="right"/>
    </w:pPr>
    <w:r>
      <w:rPr>
        <w:noProof/>
        <w:lang w:eastAsia="fr-CH"/>
      </w:rPr>
      <w:drawing>
        <wp:inline distT="0" distB="0" distL="0" distR="0" wp14:anchorId="7C6AFE3D" wp14:editId="26CD0515">
          <wp:extent cx="1680210" cy="382546"/>
          <wp:effectExtent l="0" t="0" r="0" b="0"/>
          <wp:docPr id="11" name="Image 0" descr="J3l_VERSION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l_VERSION_DEF.jpg"/>
                  <pic:cNvPicPr/>
                </pic:nvPicPr>
                <pic:blipFill>
                  <a:blip r:embed="rId1"/>
                  <a:stretch>
                    <a:fillRect/>
                  </a:stretch>
                </pic:blipFill>
                <pic:spPr>
                  <a:xfrm>
                    <a:off x="0" y="0"/>
                    <a:ext cx="1693378" cy="385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037"/>
    <w:multiLevelType w:val="hybridMultilevel"/>
    <w:tmpl w:val="BED8D43A"/>
    <w:lvl w:ilvl="0" w:tplc="FFFFFFFF">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C72AAF"/>
    <w:multiLevelType w:val="hybridMultilevel"/>
    <w:tmpl w:val="8FAE8F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9767BA"/>
    <w:multiLevelType w:val="multilevel"/>
    <w:tmpl w:val="0B16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1CEE"/>
    <w:multiLevelType w:val="multilevel"/>
    <w:tmpl w:val="404A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73F5E"/>
    <w:multiLevelType w:val="hybridMultilevel"/>
    <w:tmpl w:val="67D248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C8F1F76"/>
    <w:multiLevelType w:val="multilevel"/>
    <w:tmpl w:val="641E2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6A57ED"/>
    <w:multiLevelType w:val="hybridMultilevel"/>
    <w:tmpl w:val="F73076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E9F54AF"/>
    <w:multiLevelType w:val="multilevel"/>
    <w:tmpl w:val="106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241C8"/>
    <w:multiLevelType w:val="hybridMultilevel"/>
    <w:tmpl w:val="BCC8D1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50666324">
    <w:abstractNumId w:val="8"/>
  </w:num>
  <w:num w:numId="2" w16cid:durableId="1167137509">
    <w:abstractNumId w:val="0"/>
  </w:num>
  <w:num w:numId="3" w16cid:durableId="599141942">
    <w:abstractNumId w:val="6"/>
  </w:num>
  <w:num w:numId="4" w16cid:durableId="936132651">
    <w:abstractNumId w:val="3"/>
  </w:num>
  <w:num w:numId="5" w16cid:durableId="1841312304">
    <w:abstractNumId w:val="5"/>
  </w:num>
  <w:num w:numId="6" w16cid:durableId="808934373">
    <w:abstractNumId w:val="7"/>
  </w:num>
  <w:num w:numId="7" w16cid:durableId="1749573329">
    <w:abstractNumId w:val="4"/>
  </w:num>
  <w:num w:numId="8" w16cid:durableId="328947422">
    <w:abstractNumId w:val="1"/>
  </w:num>
  <w:num w:numId="9" w16cid:durableId="1524905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F8"/>
    <w:rsid w:val="00015CF6"/>
    <w:rsid w:val="00015D63"/>
    <w:rsid w:val="00025FE6"/>
    <w:rsid w:val="00030479"/>
    <w:rsid w:val="00033090"/>
    <w:rsid w:val="000400CC"/>
    <w:rsid w:val="00041E81"/>
    <w:rsid w:val="000506BD"/>
    <w:rsid w:val="00064C09"/>
    <w:rsid w:val="00067CD6"/>
    <w:rsid w:val="00070444"/>
    <w:rsid w:val="000724CA"/>
    <w:rsid w:val="000771A3"/>
    <w:rsid w:val="0008093A"/>
    <w:rsid w:val="00085664"/>
    <w:rsid w:val="00087A4F"/>
    <w:rsid w:val="000911C6"/>
    <w:rsid w:val="00092DC8"/>
    <w:rsid w:val="000A2281"/>
    <w:rsid w:val="000A3328"/>
    <w:rsid w:val="000A3767"/>
    <w:rsid w:val="000B4A6C"/>
    <w:rsid w:val="000B690C"/>
    <w:rsid w:val="000C23B5"/>
    <w:rsid w:val="000C55AC"/>
    <w:rsid w:val="000D2B64"/>
    <w:rsid w:val="000F6258"/>
    <w:rsid w:val="0010016D"/>
    <w:rsid w:val="00113BF4"/>
    <w:rsid w:val="00113DF7"/>
    <w:rsid w:val="00115FAB"/>
    <w:rsid w:val="0012101A"/>
    <w:rsid w:val="0013309E"/>
    <w:rsid w:val="00133775"/>
    <w:rsid w:val="001353B2"/>
    <w:rsid w:val="001433BE"/>
    <w:rsid w:val="00145324"/>
    <w:rsid w:val="0015682F"/>
    <w:rsid w:val="0017373E"/>
    <w:rsid w:val="00177F8E"/>
    <w:rsid w:val="00186DD7"/>
    <w:rsid w:val="001933FE"/>
    <w:rsid w:val="00196525"/>
    <w:rsid w:val="0019702C"/>
    <w:rsid w:val="001D0C33"/>
    <w:rsid w:val="001D2B9D"/>
    <w:rsid w:val="001D2DAE"/>
    <w:rsid w:val="001D639C"/>
    <w:rsid w:val="001E0DBA"/>
    <w:rsid w:val="001E1D8C"/>
    <w:rsid w:val="001E4CBE"/>
    <w:rsid w:val="001F5007"/>
    <w:rsid w:val="001F5457"/>
    <w:rsid w:val="0020135E"/>
    <w:rsid w:val="00202AFE"/>
    <w:rsid w:val="00202EFD"/>
    <w:rsid w:val="0021025A"/>
    <w:rsid w:val="002129A7"/>
    <w:rsid w:val="00215D0F"/>
    <w:rsid w:val="00216680"/>
    <w:rsid w:val="00220823"/>
    <w:rsid w:val="00222DF7"/>
    <w:rsid w:val="0023101A"/>
    <w:rsid w:val="00232BC7"/>
    <w:rsid w:val="002360E3"/>
    <w:rsid w:val="00246045"/>
    <w:rsid w:val="002541D1"/>
    <w:rsid w:val="00260FF5"/>
    <w:rsid w:val="00271A88"/>
    <w:rsid w:val="002832D1"/>
    <w:rsid w:val="00287C14"/>
    <w:rsid w:val="00295752"/>
    <w:rsid w:val="0029755D"/>
    <w:rsid w:val="002B3B60"/>
    <w:rsid w:val="002B50DC"/>
    <w:rsid w:val="002B5FD9"/>
    <w:rsid w:val="002C2C84"/>
    <w:rsid w:val="002D4866"/>
    <w:rsid w:val="002D7DF5"/>
    <w:rsid w:val="002E4DE8"/>
    <w:rsid w:val="002F2E0F"/>
    <w:rsid w:val="002F7199"/>
    <w:rsid w:val="00307200"/>
    <w:rsid w:val="00311A75"/>
    <w:rsid w:val="003202DD"/>
    <w:rsid w:val="00320705"/>
    <w:rsid w:val="00330BB8"/>
    <w:rsid w:val="00345CBE"/>
    <w:rsid w:val="003472F1"/>
    <w:rsid w:val="003555AE"/>
    <w:rsid w:val="00364332"/>
    <w:rsid w:val="00382B13"/>
    <w:rsid w:val="00386A89"/>
    <w:rsid w:val="00386F4F"/>
    <w:rsid w:val="00390B80"/>
    <w:rsid w:val="00392EAE"/>
    <w:rsid w:val="003975D1"/>
    <w:rsid w:val="003C103F"/>
    <w:rsid w:val="003C167D"/>
    <w:rsid w:val="003C1EBE"/>
    <w:rsid w:val="003C5C5E"/>
    <w:rsid w:val="003D0625"/>
    <w:rsid w:val="003D6EDF"/>
    <w:rsid w:val="003E102A"/>
    <w:rsid w:val="003F0DAD"/>
    <w:rsid w:val="003F7E70"/>
    <w:rsid w:val="004001E7"/>
    <w:rsid w:val="004025B7"/>
    <w:rsid w:val="004049A1"/>
    <w:rsid w:val="004065D9"/>
    <w:rsid w:val="0042067D"/>
    <w:rsid w:val="0042668E"/>
    <w:rsid w:val="00446D09"/>
    <w:rsid w:val="00470D94"/>
    <w:rsid w:val="00485872"/>
    <w:rsid w:val="004879C8"/>
    <w:rsid w:val="00494472"/>
    <w:rsid w:val="004A051A"/>
    <w:rsid w:val="004A6BBF"/>
    <w:rsid w:val="004B1B0B"/>
    <w:rsid w:val="004C33C4"/>
    <w:rsid w:val="004C715B"/>
    <w:rsid w:val="004D312A"/>
    <w:rsid w:val="004F3777"/>
    <w:rsid w:val="004F7DD5"/>
    <w:rsid w:val="00514EB9"/>
    <w:rsid w:val="00514ECC"/>
    <w:rsid w:val="00526828"/>
    <w:rsid w:val="00537CEB"/>
    <w:rsid w:val="0054236D"/>
    <w:rsid w:val="0054559C"/>
    <w:rsid w:val="00547CCA"/>
    <w:rsid w:val="00550904"/>
    <w:rsid w:val="0055619B"/>
    <w:rsid w:val="005776DB"/>
    <w:rsid w:val="00582AA9"/>
    <w:rsid w:val="0058318E"/>
    <w:rsid w:val="005A7C9C"/>
    <w:rsid w:val="005B0952"/>
    <w:rsid w:val="005C484E"/>
    <w:rsid w:val="005D36C3"/>
    <w:rsid w:val="005D7FC0"/>
    <w:rsid w:val="005E203B"/>
    <w:rsid w:val="005F7017"/>
    <w:rsid w:val="005F7FD5"/>
    <w:rsid w:val="00617F34"/>
    <w:rsid w:val="0063324E"/>
    <w:rsid w:val="00662062"/>
    <w:rsid w:val="00663E39"/>
    <w:rsid w:val="00680612"/>
    <w:rsid w:val="00692CC4"/>
    <w:rsid w:val="006A2117"/>
    <w:rsid w:val="006A5DA9"/>
    <w:rsid w:val="006B1F4A"/>
    <w:rsid w:val="006C0DD4"/>
    <w:rsid w:val="006C46F7"/>
    <w:rsid w:val="006E2EE2"/>
    <w:rsid w:val="006E5D88"/>
    <w:rsid w:val="006F0760"/>
    <w:rsid w:val="006F63B9"/>
    <w:rsid w:val="00700277"/>
    <w:rsid w:val="00706A5C"/>
    <w:rsid w:val="0071009A"/>
    <w:rsid w:val="007227A8"/>
    <w:rsid w:val="0072673C"/>
    <w:rsid w:val="007275AA"/>
    <w:rsid w:val="007325A8"/>
    <w:rsid w:val="007339D9"/>
    <w:rsid w:val="00736B99"/>
    <w:rsid w:val="00747BE5"/>
    <w:rsid w:val="007633E5"/>
    <w:rsid w:val="007743AF"/>
    <w:rsid w:val="00777F32"/>
    <w:rsid w:val="00781D4E"/>
    <w:rsid w:val="0078489B"/>
    <w:rsid w:val="00796262"/>
    <w:rsid w:val="007A42FE"/>
    <w:rsid w:val="007B5A77"/>
    <w:rsid w:val="007C1481"/>
    <w:rsid w:val="007C5295"/>
    <w:rsid w:val="007E223A"/>
    <w:rsid w:val="007E5D13"/>
    <w:rsid w:val="0080272A"/>
    <w:rsid w:val="00806D7E"/>
    <w:rsid w:val="00824AF7"/>
    <w:rsid w:val="00826DCF"/>
    <w:rsid w:val="0084212D"/>
    <w:rsid w:val="00842393"/>
    <w:rsid w:val="008430CF"/>
    <w:rsid w:val="00844EA0"/>
    <w:rsid w:val="00846282"/>
    <w:rsid w:val="00846619"/>
    <w:rsid w:val="00850377"/>
    <w:rsid w:val="008527CB"/>
    <w:rsid w:val="008634BA"/>
    <w:rsid w:val="008642AD"/>
    <w:rsid w:val="00865B4A"/>
    <w:rsid w:val="00895447"/>
    <w:rsid w:val="008A07D4"/>
    <w:rsid w:val="008A4122"/>
    <w:rsid w:val="008A64D8"/>
    <w:rsid w:val="008B2748"/>
    <w:rsid w:val="008C03D5"/>
    <w:rsid w:val="008C705E"/>
    <w:rsid w:val="008E4207"/>
    <w:rsid w:val="008F7E1E"/>
    <w:rsid w:val="00904A87"/>
    <w:rsid w:val="00912508"/>
    <w:rsid w:val="00913599"/>
    <w:rsid w:val="009138A2"/>
    <w:rsid w:val="009333AD"/>
    <w:rsid w:val="009359E9"/>
    <w:rsid w:val="0093675C"/>
    <w:rsid w:val="00940533"/>
    <w:rsid w:val="00944F82"/>
    <w:rsid w:val="00957FE5"/>
    <w:rsid w:val="00961B59"/>
    <w:rsid w:val="00962654"/>
    <w:rsid w:val="00967257"/>
    <w:rsid w:val="00986284"/>
    <w:rsid w:val="00987744"/>
    <w:rsid w:val="00994756"/>
    <w:rsid w:val="009C066B"/>
    <w:rsid w:val="009C28B3"/>
    <w:rsid w:val="009C779F"/>
    <w:rsid w:val="009D5FF3"/>
    <w:rsid w:val="009E6664"/>
    <w:rsid w:val="00A046E5"/>
    <w:rsid w:val="00A0700A"/>
    <w:rsid w:val="00A10395"/>
    <w:rsid w:val="00A1529A"/>
    <w:rsid w:val="00A16325"/>
    <w:rsid w:val="00A172D4"/>
    <w:rsid w:val="00A22457"/>
    <w:rsid w:val="00A258BB"/>
    <w:rsid w:val="00A35103"/>
    <w:rsid w:val="00A373D9"/>
    <w:rsid w:val="00A42930"/>
    <w:rsid w:val="00A47FC1"/>
    <w:rsid w:val="00A711C5"/>
    <w:rsid w:val="00A7540A"/>
    <w:rsid w:val="00A84E45"/>
    <w:rsid w:val="00A87F02"/>
    <w:rsid w:val="00A915D5"/>
    <w:rsid w:val="00AA447B"/>
    <w:rsid w:val="00AC3EA5"/>
    <w:rsid w:val="00AD216D"/>
    <w:rsid w:val="00AE3845"/>
    <w:rsid w:val="00B35897"/>
    <w:rsid w:val="00B42E3E"/>
    <w:rsid w:val="00B55A63"/>
    <w:rsid w:val="00B6442D"/>
    <w:rsid w:val="00B66A30"/>
    <w:rsid w:val="00B96213"/>
    <w:rsid w:val="00B97812"/>
    <w:rsid w:val="00BA085B"/>
    <w:rsid w:val="00BA34D8"/>
    <w:rsid w:val="00BA679A"/>
    <w:rsid w:val="00BB0EAF"/>
    <w:rsid w:val="00BB41D9"/>
    <w:rsid w:val="00BC2D77"/>
    <w:rsid w:val="00BC3FF6"/>
    <w:rsid w:val="00BF02AD"/>
    <w:rsid w:val="00C01A17"/>
    <w:rsid w:val="00C073F4"/>
    <w:rsid w:val="00C215F2"/>
    <w:rsid w:val="00C21BC3"/>
    <w:rsid w:val="00C2495F"/>
    <w:rsid w:val="00C26313"/>
    <w:rsid w:val="00C32F3E"/>
    <w:rsid w:val="00C4755F"/>
    <w:rsid w:val="00C719D0"/>
    <w:rsid w:val="00C77231"/>
    <w:rsid w:val="00C80507"/>
    <w:rsid w:val="00C844DA"/>
    <w:rsid w:val="00C879D2"/>
    <w:rsid w:val="00CA40D6"/>
    <w:rsid w:val="00CA66E5"/>
    <w:rsid w:val="00CB46F8"/>
    <w:rsid w:val="00CC5CCD"/>
    <w:rsid w:val="00CC6867"/>
    <w:rsid w:val="00D04E80"/>
    <w:rsid w:val="00D058CE"/>
    <w:rsid w:val="00D126EE"/>
    <w:rsid w:val="00D20CDE"/>
    <w:rsid w:val="00D21269"/>
    <w:rsid w:val="00D27227"/>
    <w:rsid w:val="00D33992"/>
    <w:rsid w:val="00D607CC"/>
    <w:rsid w:val="00D61749"/>
    <w:rsid w:val="00D63430"/>
    <w:rsid w:val="00D65B7C"/>
    <w:rsid w:val="00D7108E"/>
    <w:rsid w:val="00D721FE"/>
    <w:rsid w:val="00D82FEB"/>
    <w:rsid w:val="00D93652"/>
    <w:rsid w:val="00D975ED"/>
    <w:rsid w:val="00DA5FE8"/>
    <w:rsid w:val="00DB04EA"/>
    <w:rsid w:val="00DC2F10"/>
    <w:rsid w:val="00DD2C45"/>
    <w:rsid w:val="00DD5014"/>
    <w:rsid w:val="00DF45C0"/>
    <w:rsid w:val="00E00D43"/>
    <w:rsid w:val="00E01711"/>
    <w:rsid w:val="00E06743"/>
    <w:rsid w:val="00E1722E"/>
    <w:rsid w:val="00E2375A"/>
    <w:rsid w:val="00E26908"/>
    <w:rsid w:val="00E303B9"/>
    <w:rsid w:val="00E32841"/>
    <w:rsid w:val="00E3744C"/>
    <w:rsid w:val="00E43083"/>
    <w:rsid w:val="00E443E2"/>
    <w:rsid w:val="00E5663F"/>
    <w:rsid w:val="00E633B2"/>
    <w:rsid w:val="00E73128"/>
    <w:rsid w:val="00E87B78"/>
    <w:rsid w:val="00EA2CEF"/>
    <w:rsid w:val="00EA5604"/>
    <w:rsid w:val="00EB1730"/>
    <w:rsid w:val="00EB2D1E"/>
    <w:rsid w:val="00EC58C4"/>
    <w:rsid w:val="00EC5C0D"/>
    <w:rsid w:val="00ED36B0"/>
    <w:rsid w:val="00ED7B1F"/>
    <w:rsid w:val="00EE2126"/>
    <w:rsid w:val="00EF0CAC"/>
    <w:rsid w:val="00EF2F2C"/>
    <w:rsid w:val="00F03FDA"/>
    <w:rsid w:val="00F10CFF"/>
    <w:rsid w:val="00F24D6C"/>
    <w:rsid w:val="00F52931"/>
    <w:rsid w:val="00F54E23"/>
    <w:rsid w:val="00F63496"/>
    <w:rsid w:val="00F64CAC"/>
    <w:rsid w:val="00F70A6E"/>
    <w:rsid w:val="00F71267"/>
    <w:rsid w:val="00F73B5E"/>
    <w:rsid w:val="00F74B69"/>
    <w:rsid w:val="00F77160"/>
    <w:rsid w:val="00F7739F"/>
    <w:rsid w:val="00F80F81"/>
    <w:rsid w:val="00F850EE"/>
    <w:rsid w:val="00F977BD"/>
    <w:rsid w:val="00FA6ACE"/>
    <w:rsid w:val="00FB11BF"/>
    <w:rsid w:val="00FB4750"/>
    <w:rsid w:val="00FC1CA9"/>
    <w:rsid w:val="00FC3542"/>
    <w:rsid w:val="00FC7DBA"/>
    <w:rsid w:val="00FD051A"/>
    <w:rsid w:val="00FD2BC2"/>
    <w:rsid w:val="00FE2656"/>
    <w:rsid w:val="00FE4B31"/>
    <w:rsid w:val="00FF033F"/>
    <w:rsid w:val="00FF0696"/>
    <w:rsid w:val="00FF3E51"/>
    <w:rsid w:val="00FF7FC6"/>
    <w:rsid w:val="019FB90B"/>
    <w:rsid w:val="046D7CAE"/>
    <w:rsid w:val="052D638F"/>
    <w:rsid w:val="082FC1B3"/>
    <w:rsid w:val="08330EA1"/>
    <w:rsid w:val="09CEDF02"/>
    <w:rsid w:val="0BAD7B43"/>
    <w:rsid w:val="0BF0A80A"/>
    <w:rsid w:val="0C828633"/>
    <w:rsid w:val="0E42F19F"/>
    <w:rsid w:val="0ECBAA20"/>
    <w:rsid w:val="1288746B"/>
    <w:rsid w:val="135A8FEF"/>
    <w:rsid w:val="15EFB9F9"/>
    <w:rsid w:val="15F550E2"/>
    <w:rsid w:val="160055C1"/>
    <w:rsid w:val="170D5BF3"/>
    <w:rsid w:val="18B4868F"/>
    <w:rsid w:val="18E2E9BC"/>
    <w:rsid w:val="1B62E573"/>
    <w:rsid w:val="1C8D6373"/>
    <w:rsid w:val="203D84DD"/>
    <w:rsid w:val="25380575"/>
    <w:rsid w:val="255F6C9F"/>
    <w:rsid w:val="31D9671D"/>
    <w:rsid w:val="3B9E9BC4"/>
    <w:rsid w:val="3C084D16"/>
    <w:rsid w:val="40DD0D1B"/>
    <w:rsid w:val="4150A93E"/>
    <w:rsid w:val="419862B4"/>
    <w:rsid w:val="42E40352"/>
    <w:rsid w:val="46967F0C"/>
    <w:rsid w:val="46E0FA0E"/>
    <w:rsid w:val="4AC892CE"/>
    <w:rsid w:val="4ACD4945"/>
    <w:rsid w:val="4BA694F1"/>
    <w:rsid w:val="4E339FAF"/>
    <w:rsid w:val="4F8E10A1"/>
    <w:rsid w:val="50B99596"/>
    <w:rsid w:val="51312445"/>
    <w:rsid w:val="52625EA3"/>
    <w:rsid w:val="54087014"/>
    <w:rsid w:val="55077991"/>
    <w:rsid w:val="55F79DD8"/>
    <w:rsid w:val="5697DAC6"/>
    <w:rsid w:val="5E09D2FE"/>
    <w:rsid w:val="5F907FA9"/>
    <w:rsid w:val="62E61D2D"/>
    <w:rsid w:val="635159B1"/>
    <w:rsid w:val="6476EF3E"/>
    <w:rsid w:val="64FCEAFF"/>
    <w:rsid w:val="651E34D3"/>
    <w:rsid w:val="675E2226"/>
    <w:rsid w:val="69BF4EE8"/>
    <w:rsid w:val="6B27BEDD"/>
    <w:rsid w:val="6CC38F3E"/>
    <w:rsid w:val="6D613149"/>
    <w:rsid w:val="6EEC868A"/>
    <w:rsid w:val="70D8DAD0"/>
    <w:rsid w:val="712E37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E67A"/>
  <w15:chartTrackingRefBased/>
  <w15:docId w15:val="{A770CDA4-FEA9-47FE-82A7-20AB0AF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C3FF6"/>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8E4207"/>
  </w:style>
  <w:style w:type="character" w:customStyle="1" w:styleId="eop">
    <w:name w:val="eop"/>
    <w:basedOn w:val="Absatz-Standardschriftart"/>
    <w:rsid w:val="00537CEB"/>
  </w:style>
  <w:style w:type="character" w:styleId="Hyperlink">
    <w:name w:val="Hyperlink"/>
    <w:basedOn w:val="Absatz-Standardschriftart"/>
    <w:uiPriority w:val="99"/>
    <w:unhideWhenUsed/>
    <w:rsid w:val="007E223A"/>
    <w:rPr>
      <w:color w:val="0563C1" w:themeColor="hyperlink"/>
      <w:u w:val="single"/>
    </w:rPr>
  </w:style>
  <w:style w:type="character" w:styleId="NichtaufgelsteErwhnung">
    <w:name w:val="Unresolved Mention"/>
    <w:basedOn w:val="Absatz-Standardschriftart"/>
    <w:uiPriority w:val="99"/>
    <w:semiHidden/>
    <w:unhideWhenUsed/>
    <w:rsid w:val="007E223A"/>
    <w:rPr>
      <w:color w:val="605E5C"/>
      <w:shd w:val="clear" w:color="auto" w:fill="E1DFDD"/>
    </w:rPr>
  </w:style>
  <w:style w:type="paragraph" w:styleId="KeinLeerraum">
    <w:name w:val="No Spacing"/>
    <w:uiPriority w:val="1"/>
    <w:qFormat/>
    <w:rsid w:val="0008093A"/>
    <w:pPr>
      <w:spacing w:after="0" w:line="240" w:lineRule="auto"/>
    </w:pPr>
    <w:rPr>
      <w:rFonts w:ascii="Times New Roman" w:eastAsia="Times New Roman" w:hAnsi="Times New Roman" w:cs="Times New Roman"/>
      <w:sz w:val="24"/>
      <w:szCs w:val="24"/>
      <w:lang w:val="hr-HR"/>
    </w:rPr>
  </w:style>
  <w:style w:type="character" w:styleId="Fett">
    <w:name w:val="Strong"/>
    <w:basedOn w:val="Absatz-Standardschriftart"/>
    <w:uiPriority w:val="22"/>
    <w:qFormat/>
    <w:rsid w:val="0008093A"/>
    <w:rPr>
      <w:b/>
      <w:bCs/>
    </w:rPr>
  </w:style>
  <w:style w:type="paragraph" w:styleId="Listenabsatz">
    <w:name w:val="List Paragraph"/>
    <w:basedOn w:val="Standard"/>
    <w:uiPriority w:val="34"/>
    <w:qFormat/>
    <w:rsid w:val="004B1B0B"/>
    <w:pPr>
      <w:ind w:left="720"/>
      <w:contextualSpacing/>
    </w:pPr>
  </w:style>
  <w:style w:type="character" w:styleId="BesuchterLink">
    <w:name w:val="FollowedHyperlink"/>
    <w:basedOn w:val="Absatz-Standardschriftart"/>
    <w:uiPriority w:val="99"/>
    <w:semiHidden/>
    <w:unhideWhenUsed/>
    <w:rsid w:val="0078489B"/>
    <w:rPr>
      <w:color w:val="954F72" w:themeColor="followedHyperlink"/>
      <w:u w:val="single"/>
    </w:rPr>
  </w:style>
  <w:style w:type="paragraph" w:styleId="Kopfzeile">
    <w:name w:val="header"/>
    <w:basedOn w:val="Standard"/>
    <w:link w:val="KopfzeileZchn"/>
    <w:uiPriority w:val="99"/>
    <w:unhideWhenUsed/>
    <w:rsid w:val="008C03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03D5"/>
  </w:style>
  <w:style w:type="paragraph" w:styleId="Fuzeile">
    <w:name w:val="footer"/>
    <w:basedOn w:val="Standard"/>
    <w:link w:val="FuzeileZchn"/>
    <w:uiPriority w:val="99"/>
    <w:unhideWhenUsed/>
    <w:rsid w:val="008C03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3D5"/>
  </w:style>
  <w:style w:type="paragraph" w:styleId="StandardWeb">
    <w:name w:val="Normal (Web)"/>
    <w:basedOn w:val="Standard"/>
    <w:uiPriority w:val="99"/>
    <w:unhideWhenUsed/>
    <w:rsid w:val="00E633B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berschrift2Zchn">
    <w:name w:val="Überschrift 2 Zchn"/>
    <w:basedOn w:val="Absatz-Standardschriftart"/>
    <w:link w:val="berschrift2"/>
    <w:uiPriority w:val="9"/>
    <w:rsid w:val="00BC3FF6"/>
    <w:rPr>
      <w:rFonts w:ascii="Times New Roman" w:eastAsia="Times New Roman" w:hAnsi="Times New Roman" w:cs="Times New Roman"/>
      <w:b/>
      <w:bCs/>
      <w:sz w:val="36"/>
      <w:szCs w:val="36"/>
      <w:lang w:val="de-CH" w:eastAsia="de-CH"/>
    </w:rPr>
  </w:style>
  <w:style w:type="character" w:styleId="Kommentarzeichen">
    <w:name w:val="annotation reference"/>
    <w:basedOn w:val="Absatz-Standardschriftart"/>
    <w:uiPriority w:val="99"/>
    <w:semiHidden/>
    <w:unhideWhenUsed/>
    <w:rsid w:val="00E1722E"/>
    <w:rPr>
      <w:sz w:val="16"/>
      <w:szCs w:val="16"/>
    </w:rPr>
  </w:style>
  <w:style w:type="paragraph" w:styleId="Kommentartext">
    <w:name w:val="annotation text"/>
    <w:basedOn w:val="Standard"/>
    <w:link w:val="KommentartextZchn"/>
    <w:uiPriority w:val="99"/>
    <w:semiHidden/>
    <w:unhideWhenUsed/>
    <w:rsid w:val="00E172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22E"/>
    <w:rPr>
      <w:sz w:val="20"/>
      <w:szCs w:val="20"/>
    </w:rPr>
  </w:style>
  <w:style w:type="paragraph" w:styleId="Kommentarthema">
    <w:name w:val="annotation subject"/>
    <w:basedOn w:val="Kommentartext"/>
    <w:next w:val="Kommentartext"/>
    <w:link w:val="KommentarthemaZchn"/>
    <w:uiPriority w:val="99"/>
    <w:semiHidden/>
    <w:unhideWhenUsed/>
    <w:rsid w:val="00E1722E"/>
    <w:rPr>
      <w:b/>
      <w:bCs/>
    </w:rPr>
  </w:style>
  <w:style w:type="character" w:customStyle="1" w:styleId="KommentarthemaZchn">
    <w:name w:val="Kommentarthema Zchn"/>
    <w:basedOn w:val="KommentartextZchn"/>
    <w:link w:val="Kommentarthema"/>
    <w:uiPriority w:val="99"/>
    <w:semiHidden/>
    <w:rsid w:val="00E1722E"/>
    <w:rPr>
      <w:b/>
      <w:bCs/>
      <w:sz w:val="20"/>
      <w:szCs w:val="20"/>
    </w:rPr>
  </w:style>
  <w:style w:type="paragraph" w:customStyle="1" w:styleId="m-paragraph-extendedtext">
    <w:name w:val="m-paragraph-extended__text"/>
    <w:basedOn w:val="Standard"/>
    <w:rsid w:val="00A915D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item">
    <w:name w:val="item"/>
    <w:basedOn w:val="Standard"/>
    <w:rsid w:val="00A915D5"/>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3660">
      <w:bodyDiv w:val="1"/>
      <w:marLeft w:val="0"/>
      <w:marRight w:val="0"/>
      <w:marTop w:val="0"/>
      <w:marBottom w:val="0"/>
      <w:divBdr>
        <w:top w:val="none" w:sz="0" w:space="0" w:color="auto"/>
        <w:left w:val="none" w:sz="0" w:space="0" w:color="auto"/>
        <w:bottom w:val="none" w:sz="0" w:space="0" w:color="auto"/>
        <w:right w:val="none" w:sz="0" w:space="0" w:color="auto"/>
      </w:divBdr>
      <w:divsChild>
        <w:div w:id="2083331992">
          <w:marLeft w:val="0"/>
          <w:marRight w:val="0"/>
          <w:marTop w:val="0"/>
          <w:marBottom w:val="0"/>
          <w:divBdr>
            <w:top w:val="single" w:sz="2" w:space="0" w:color="auto"/>
            <w:left w:val="single" w:sz="2" w:space="0" w:color="auto"/>
            <w:bottom w:val="single" w:sz="6" w:space="0" w:color="auto"/>
            <w:right w:val="single" w:sz="2" w:space="0" w:color="auto"/>
          </w:divBdr>
          <w:divsChild>
            <w:div w:id="966199890">
              <w:marLeft w:val="0"/>
              <w:marRight w:val="0"/>
              <w:marTop w:val="100"/>
              <w:marBottom w:val="100"/>
              <w:divBdr>
                <w:top w:val="single" w:sz="2" w:space="0" w:color="D9D9E3"/>
                <w:left w:val="single" w:sz="2" w:space="0" w:color="D9D9E3"/>
                <w:bottom w:val="single" w:sz="2" w:space="0" w:color="D9D9E3"/>
                <w:right w:val="single" w:sz="2" w:space="0" w:color="D9D9E3"/>
              </w:divBdr>
              <w:divsChild>
                <w:div w:id="471677424">
                  <w:marLeft w:val="0"/>
                  <w:marRight w:val="0"/>
                  <w:marTop w:val="0"/>
                  <w:marBottom w:val="0"/>
                  <w:divBdr>
                    <w:top w:val="single" w:sz="2" w:space="0" w:color="D9D9E3"/>
                    <w:left w:val="single" w:sz="2" w:space="0" w:color="D9D9E3"/>
                    <w:bottom w:val="single" w:sz="2" w:space="0" w:color="D9D9E3"/>
                    <w:right w:val="single" w:sz="2" w:space="0" w:color="D9D9E3"/>
                  </w:divBdr>
                  <w:divsChild>
                    <w:div w:id="1590000012">
                      <w:marLeft w:val="0"/>
                      <w:marRight w:val="0"/>
                      <w:marTop w:val="0"/>
                      <w:marBottom w:val="0"/>
                      <w:divBdr>
                        <w:top w:val="single" w:sz="2" w:space="0" w:color="D9D9E3"/>
                        <w:left w:val="single" w:sz="2" w:space="0" w:color="D9D9E3"/>
                        <w:bottom w:val="single" w:sz="2" w:space="0" w:color="D9D9E3"/>
                        <w:right w:val="single" w:sz="2" w:space="0" w:color="D9D9E3"/>
                      </w:divBdr>
                      <w:divsChild>
                        <w:div w:id="756025083">
                          <w:marLeft w:val="0"/>
                          <w:marRight w:val="0"/>
                          <w:marTop w:val="0"/>
                          <w:marBottom w:val="0"/>
                          <w:divBdr>
                            <w:top w:val="single" w:sz="2" w:space="0" w:color="D9D9E3"/>
                            <w:left w:val="single" w:sz="2" w:space="0" w:color="D9D9E3"/>
                            <w:bottom w:val="single" w:sz="2" w:space="0" w:color="D9D9E3"/>
                            <w:right w:val="single" w:sz="2" w:space="0" w:color="D9D9E3"/>
                          </w:divBdr>
                          <w:divsChild>
                            <w:div w:id="1935362324">
                              <w:marLeft w:val="0"/>
                              <w:marRight w:val="0"/>
                              <w:marTop w:val="0"/>
                              <w:marBottom w:val="0"/>
                              <w:divBdr>
                                <w:top w:val="single" w:sz="2" w:space="0" w:color="D9D9E3"/>
                                <w:left w:val="single" w:sz="2" w:space="0" w:color="D9D9E3"/>
                                <w:bottom w:val="single" w:sz="2" w:space="0" w:color="D9D9E3"/>
                                <w:right w:val="single" w:sz="2" w:space="0" w:color="D9D9E3"/>
                              </w:divBdr>
                              <w:divsChild>
                                <w:div w:id="544369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7641397">
      <w:bodyDiv w:val="1"/>
      <w:marLeft w:val="0"/>
      <w:marRight w:val="0"/>
      <w:marTop w:val="0"/>
      <w:marBottom w:val="0"/>
      <w:divBdr>
        <w:top w:val="none" w:sz="0" w:space="0" w:color="auto"/>
        <w:left w:val="none" w:sz="0" w:space="0" w:color="auto"/>
        <w:bottom w:val="none" w:sz="0" w:space="0" w:color="auto"/>
        <w:right w:val="none" w:sz="0" w:space="0" w:color="auto"/>
      </w:divBdr>
      <w:divsChild>
        <w:div w:id="1385056471">
          <w:marLeft w:val="0"/>
          <w:marRight w:val="0"/>
          <w:marTop w:val="0"/>
          <w:marBottom w:val="0"/>
          <w:divBdr>
            <w:top w:val="none" w:sz="0" w:space="0" w:color="auto"/>
            <w:left w:val="none" w:sz="0" w:space="0" w:color="auto"/>
            <w:bottom w:val="none" w:sz="0" w:space="0" w:color="auto"/>
            <w:right w:val="none" w:sz="0" w:space="0" w:color="auto"/>
          </w:divBdr>
        </w:div>
        <w:div w:id="1312714900">
          <w:marLeft w:val="0"/>
          <w:marRight w:val="0"/>
          <w:marTop w:val="0"/>
          <w:marBottom w:val="0"/>
          <w:divBdr>
            <w:top w:val="none" w:sz="0" w:space="0" w:color="auto"/>
            <w:left w:val="none" w:sz="0" w:space="0" w:color="auto"/>
            <w:bottom w:val="none" w:sz="0" w:space="0" w:color="auto"/>
            <w:right w:val="none" w:sz="0" w:space="0" w:color="auto"/>
          </w:divBdr>
          <w:divsChild>
            <w:div w:id="888810027">
              <w:marLeft w:val="0"/>
              <w:marRight w:val="0"/>
              <w:marTop w:val="0"/>
              <w:marBottom w:val="0"/>
              <w:divBdr>
                <w:top w:val="none" w:sz="0" w:space="0" w:color="auto"/>
                <w:left w:val="none" w:sz="0" w:space="0" w:color="auto"/>
                <w:bottom w:val="none" w:sz="0" w:space="0" w:color="auto"/>
                <w:right w:val="none" w:sz="0" w:space="0" w:color="auto"/>
              </w:divBdr>
              <w:divsChild>
                <w:div w:id="1693192231">
                  <w:marLeft w:val="0"/>
                  <w:marRight w:val="0"/>
                  <w:marTop w:val="0"/>
                  <w:marBottom w:val="0"/>
                  <w:divBdr>
                    <w:top w:val="none" w:sz="0" w:space="0" w:color="auto"/>
                    <w:left w:val="none" w:sz="0" w:space="0" w:color="auto"/>
                    <w:bottom w:val="none" w:sz="0" w:space="0" w:color="auto"/>
                    <w:right w:val="none" w:sz="0" w:space="0" w:color="auto"/>
                  </w:divBdr>
                  <w:divsChild>
                    <w:div w:id="1933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338056">
      <w:bodyDiv w:val="1"/>
      <w:marLeft w:val="0"/>
      <w:marRight w:val="0"/>
      <w:marTop w:val="0"/>
      <w:marBottom w:val="0"/>
      <w:divBdr>
        <w:top w:val="none" w:sz="0" w:space="0" w:color="auto"/>
        <w:left w:val="none" w:sz="0" w:space="0" w:color="auto"/>
        <w:bottom w:val="none" w:sz="0" w:space="0" w:color="auto"/>
        <w:right w:val="none" w:sz="0" w:space="0" w:color="auto"/>
      </w:divBdr>
    </w:div>
    <w:div w:id="600339091">
      <w:bodyDiv w:val="1"/>
      <w:marLeft w:val="0"/>
      <w:marRight w:val="0"/>
      <w:marTop w:val="0"/>
      <w:marBottom w:val="0"/>
      <w:divBdr>
        <w:top w:val="none" w:sz="0" w:space="0" w:color="auto"/>
        <w:left w:val="none" w:sz="0" w:space="0" w:color="auto"/>
        <w:bottom w:val="none" w:sz="0" w:space="0" w:color="auto"/>
        <w:right w:val="none" w:sz="0" w:space="0" w:color="auto"/>
      </w:divBdr>
      <w:divsChild>
        <w:div w:id="1311640007">
          <w:marLeft w:val="0"/>
          <w:marRight w:val="0"/>
          <w:marTop w:val="0"/>
          <w:marBottom w:val="0"/>
          <w:divBdr>
            <w:top w:val="none" w:sz="0" w:space="0" w:color="auto"/>
            <w:left w:val="none" w:sz="0" w:space="0" w:color="auto"/>
            <w:bottom w:val="none" w:sz="0" w:space="0" w:color="auto"/>
            <w:right w:val="none" w:sz="0" w:space="0" w:color="auto"/>
          </w:divBdr>
        </w:div>
      </w:divsChild>
    </w:div>
    <w:div w:id="1022055103">
      <w:bodyDiv w:val="1"/>
      <w:marLeft w:val="0"/>
      <w:marRight w:val="0"/>
      <w:marTop w:val="0"/>
      <w:marBottom w:val="0"/>
      <w:divBdr>
        <w:top w:val="none" w:sz="0" w:space="0" w:color="auto"/>
        <w:left w:val="none" w:sz="0" w:space="0" w:color="auto"/>
        <w:bottom w:val="none" w:sz="0" w:space="0" w:color="auto"/>
        <w:right w:val="none" w:sz="0" w:space="0" w:color="auto"/>
      </w:divBdr>
      <w:divsChild>
        <w:div w:id="148795540">
          <w:marLeft w:val="0"/>
          <w:marRight w:val="0"/>
          <w:marTop w:val="0"/>
          <w:marBottom w:val="0"/>
          <w:divBdr>
            <w:top w:val="none" w:sz="0" w:space="0" w:color="auto"/>
            <w:left w:val="none" w:sz="0" w:space="0" w:color="auto"/>
            <w:bottom w:val="none" w:sz="0" w:space="0" w:color="auto"/>
            <w:right w:val="none" w:sz="0" w:space="0" w:color="auto"/>
          </w:divBdr>
        </w:div>
      </w:divsChild>
    </w:div>
    <w:div w:id="1219780001">
      <w:bodyDiv w:val="1"/>
      <w:marLeft w:val="0"/>
      <w:marRight w:val="0"/>
      <w:marTop w:val="0"/>
      <w:marBottom w:val="0"/>
      <w:divBdr>
        <w:top w:val="none" w:sz="0" w:space="0" w:color="auto"/>
        <w:left w:val="none" w:sz="0" w:space="0" w:color="auto"/>
        <w:bottom w:val="none" w:sz="0" w:space="0" w:color="auto"/>
        <w:right w:val="none" w:sz="0" w:space="0" w:color="auto"/>
      </w:divBdr>
    </w:div>
    <w:div w:id="1332217730">
      <w:bodyDiv w:val="1"/>
      <w:marLeft w:val="0"/>
      <w:marRight w:val="0"/>
      <w:marTop w:val="0"/>
      <w:marBottom w:val="0"/>
      <w:divBdr>
        <w:top w:val="none" w:sz="0" w:space="0" w:color="auto"/>
        <w:left w:val="none" w:sz="0" w:space="0" w:color="auto"/>
        <w:bottom w:val="none" w:sz="0" w:space="0" w:color="auto"/>
        <w:right w:val="none" w:sz="0" w:space="0" w:color="auto"/>
      </w:divBdr>
      <w:divsChild>
        <w:div w:id="2059937385">
          <w:marLeft w:val="0"/>
          <w:marRight w:val="0"/>
          <w:marTop w:val="0"/>
          <w:marBottom w:val="0"/>
          <w:divBdr>
            <w:top w:val="none" w:sz="0" w:space="0" w:color="auto"/>
            <w:left w:val="none" w:sz="0" w:space="0" w:color="auto"/>
            <w:bottom w:val="none" w:sz="0" w:space="0" w:color="auto"/>
            <w:right w:val="none" w:sz="0" w:space="0" w:color="auto"/>
          </w:divBdr>
        </w:div>
        <w:div w:id="1889032137">
          <w:marLeft w:val="0"/>
          <w:marRight w:val="0"/>
          <w:marTop w:val="0"/>
          <w:marBottom w:val="0"/>
          <w:divBdr>
            <w:top w:val="none" w:sz="0" w:space="0" w:color="auto"/>
            <w:left w:val="none" w:sz="0" w:space="0" w:color="auto"/>
            <w:bottom w:val="none" w:sz="0" w:space="0" w:color="auto"/>
            <w:right w:val="none" w:sz="0" w:space="0" w:color="auto"/>
          </w:divBdr>
          <w:divsChild>
            <w:div w:id="1657026637">
              <w:marLeft w:val="0"/>
              <w:marRight w:val="0"/>
              <w:marTop w:val="0"/>
              <w:marBottom w:val="0"/>
              <w:divBdr>
                <w:top w:val="none" w:sz="0" w:space="0" w:color="auto"/>
                <w:left w:val="none" w:sz="0" w:space="0" w:color="auto"/>
                <w:bottom w:val="none" w:sz="0" w:space="0" w:color="auto"/>
                <w:right w:val="none" w:sz="0" w:space="0" w:color="auto"/>
              </w:divBdr>
              <w:divsChild>
                <w:div w:id="1923488052">
                  <w:marLeft w:val="0"/>
                  <w:marRight w:val="0"/>
                  <w:marTop w:val="0"/>
                  <w:marBottom w:val="0"/>
                  <w:divBdr>
                    <w:top w:val="none" w:sz="0" w:space="0" w:color="auto"/>
                    <w:left w:val="none" w:sz="0" w:space="0" w:color="auto"/>
                    <w:bottom w:val="none" w:sz="0" w:space="0" w:color="auto"/>
                    <w:right w:val="none" w:sz="0" w:space="0" w:color="auto"/>
                  </w:divBdr>
                  <w:divsChild>
                    <w:div w:id="1906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7029">
      <w:bodyDiv w:val="1"/>
      <w:marLeft w:val="0"/>
      <w:marRight w:val="0"/>
      <w:marTop w:val="0"/>
      <w:marBottom w:val="0"/>
      <w:divBdr>
        <w:top w:val="none" w:sz="0" w:space="0" w:color="auto"/>
        <w:left w:val="none" w:sz="0" w:space="0" w:color="auto"/>
        <w:bottom w:val="none" w:sz="0" w:space="0" w:color="auto"/>
        <w:right w:val="none" w:sz="0" w:space="0" w:color="auto"/>
      </w:divBdr>
      <w:divsChild>
        <w:div w:id="407315134">
          <w:marLeft w:val="0"/>
          <w:marRight w:val="0"/>
          <w:marTop w:val="0"/>
          <w:marBottom w:val="0"/>
          <w:divBdr>
            <w:top w:val="single" w:sz="2" w:space="0" w:color="auto"/>
            <w:left w:val="single" w:sz="2" w:space="0" w:color="auto"/>
            <w:bottom w:val="single" w:sz="6" w:space="0" w:color="auto"/>
            <w:right w:val="single" w:sz="2" w:space="0" w:color="auto"/>
          </w:divBdr>
          <w:divsChild>
            <w:div w:id="2120756845">
              <w:marLeft w:val="0"/>
              <w:marRight w:val="0"/>
              <w:marTop w:val="100"/>
              <w:marBottom w:val="100"/>
              <w:divBdr>
                <w:top w:val="single" w:sz="2" w:space="0" w:color="D9D9E3"/>
                <w:left w:val="single" w:sz="2" w:space="0" w:color="D9D9E3"/>
                <w:bottom w:val="single" w:sz="2" w:space="0" w:color="D9D9E3"/>
                <w:right w:val="single" w:sz="2" w:space="0" w:color="D9D9E3"/>
              </w:divBdr>
              <w:divsChild>
                <w:div w:id="297881969">
                  <w:marLeft w:val="0"/>
                  <w:marRight w:val="0"/>
                  <w:marTop w:val="0"/>
                  <w:marBottom w:val="0"/>
                  <w:divBdr>
                    <w:top w:val="single" w:sz="2" w:space="0" w:color="D9D9E3"/>
                    <w:left w:val="single" w:sz="2" w:space="0" w:color="D9D9E3"/>
                    <w:bottom w:val="single" w:sz="2" w:space="0" w:color="D9D9E3"/>
                    <w:right w:val="single" w:sz="2" w:space="0" w:color="D9D9E3"/>
                  </w:divBdr>
                  <w:divsChild>
                    <w:div w:id="1166358933">
                      <w:marLeft w:val="0"/>
                      <w:marRight w:val="0"/>
                      <w:marTop w:val="0"/>
                      <w:marBottom w:val="0"/>
                      <w:divBdr>
                        <w:top w:val="single" w:sz="2" w:space="0" w:color="D9D9E3"/>
                        <w:left w:val="single" w:sz="2" w:space="0" w:color="D9D9E3"/>
                        <w:bottom w:val="single" w:sz="2" w:space="0" w:color="D9D9E3"/>
                        <w:right w:val="single" w:sz="2" w:space="0" w:color="D9D9E3"/>
                      </w:divBdr>
                      <w:divsChild>
                        <w:div w:id="1048995572">
                          <w:marLeft w:val="0"/>
                          <w:marRight w:val="0"/>
                          <w:marTop w:val="0"/>
                          <w:marBottom w:val="0"/>
                          <w:divBdr>
                            <w:top w:val="single" w:sz="2" w:space="0" w:color="D9D9E3"/>
                            <w:left w:val="single" w:sz="2" w:space="0" w:color="D9D9E3"/>
                            <w:bottom w:val="single" w:sz="2" w:space="0" w:color="D9D9E3"/>
                            <w:right w:val="single" w:sz="2" w:space="0" w:color="D9D9E3"/>
                          </w:divBdr>
                          <w:divsChild>
                            <w:div w:id="1647935305">
                              <w:marLeft w:val="0"/>
                              <w:marRight w:val="0"/>
                              <w:marTop w:val="0"/>
                              <w:marBottom w:val="0"/>
                              <w:divBdr>
                                <w:top w:val="single" w:sz="2" w:space="0" w:color="D9D9E3"/>
                                <w:left w:val="single" w:sz="2" w:space="0" w:color="D9D9E3"/>
                                <w:bottom w:val="single" w:sz="2" w:space="0" w:color="D9D9E3"/>
                                <w:right w:val="single" w:sz="2" w:space="0" w:color="D9D9E3"/>
                              </w:divBdr>
                              <w:divsChild>
                                <w:div w:id="639384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7977133">
      <w:bodyDiv w:val="1"/>
      <w:marLeft w:val="0"/>
      <w:marRight w:val="0"/>
      <w:marTop w:val="0"/>
      <w:marBottom w:val="0"/>
      <w:divBdr>
        <w:top w:val="none" w:sz="0" w:space="0" w:color="auto"/>
        <w:left w:val="none" w:sz="0" w:space="0" w:color="auto"/>
        <w:bottom w:val="none" w:sz="0" w:space="0" w:color="auto"/>
        <w:right w:val="none" w:sz="0" w:space="0" w:color="auto"/>
      </w:divBdr>
      <w:divsChild>
        <w:div w:id="107706250">
          <w:marLeft w:val="0"/>
          <w:marRight w:val="0"/>
          <w:marTop w:val="0"/>
          <w:marBottom w:val="0"/>
          <w:divBdr>
            <w:top w:val="none" w:sz="0" w:space="0" w:color="auto"/>
            <w:left w:val="none" w:sz="0" w:space="0" w:color="auto"/>
            <w:bottom w:val="none" w:sz="0" w:space="0" w:color="auto"/>
            <w:right w:val="none" w:sz="0" w:space="0" w:color="auto"/>
          </w:divBdr>
        </w:div>
      </w:divsChild>
    </w:div>
    <w:div w:id="1722972560">
      <w:bodyDiv w:val="1"/>
      <w:marLeft w:val="0"/>
      <w:marRight w:val="0"/>
      <w:marTop w:val="0"/>
      <w:marBottom w:val="0"/>
      <w:divBdr>
        <w:top w:val="none" w:sz="0" w:space="0" w:color="auto"/>
        <w:left w:val="none" w:sz="0" w:space="0" w:color="auto"/>
        <w:bottom w:val="none" w:sz="0" w:space="0" w:color="auto"/>
        <w:right w:val="none" w:sz="0" w:space="0" w:color="auto"/>
      </w:divBdr>
    </w:div>
    <w:div w:id="1864661463">
      <w:bodyDiv w:val="1"/>
      <w:marLeft w:val="0"/>
      <w:marRight w:val="0"/>
      <w:marTop w:val="0"/>
      <w:marBottom w:val="0"/>
      <w:divBdr>
        <w:top w:val="none" w:sz="0" w:space="0" w:color="auto"/>
        <w:left w:val="none" w:sz="0" w:space="0" w:color="auto"/>
        <w:bottom w:val="none" w:sz="0" w:space="0" w:color="auto"/>
        <w:right w:val="none" w:sz="0" w:space="0" w:color="auto"/>
      </w:divBdr>
    </w:div>
    <w:div w:id="1992832546">
      <w:bodyDiv w:val="1"/>
      <w:marLeft w:val="0"/>
      <w:marRight w:val="0"/>
      <w:marTop w:val="0"/>
      <w:marBottom w:val="0"/>
      <w:divBdr>
        <w:top w:val="none" w:sz="0" w:space="0" w:color="auto"/>
        <w:left w:val="none" w:sz="0" w:space="0" w:color="auto"/>
        <w:bottom w:val="none" w:sz="0" w:space="0" w:color="auto"/>
        <w:right w:val="none" w:sz="0" w:space="0" w:color="auto"/>
      </w:divBdr>
      <w:divsChild>
        <w:div w:id="1496452177">
          <w:marLeft w:val="0"/>
          <w:marRight w:val="0"/>
          <w:marTop w:val="0"/>
          <w:marBottom w:val="0"/>
          <w:divBdr>
            <w:top w:val="none" w:sz="0" w:space="0" w:color="auto"/>
            <w:left w:val="none" w:sz="0" w:space="0" w:color="auto"/>
            <w:bottom w:val="none" w:sz="0" w:space="0" w:color="auto"/>
            <w:right w:val="none" w:sz="0" w:space="0" w:color="auto"/>
          </w:divBdr>
        </w:div>
      </w:divsChild>
    </w:div>
    <w:div w:id="2082483119">
      <w:bodyDiv w:val="1"/>
      <w:marLeft w:val="0"/>
      <w:marRight w:val="0"/>
      <w:marTop w:val="0"/>
      <w:marBottom w:val="0"/>
      <w:divBdr>
        <w:top w:val="none" w:sz="0" w:space="0" w:color="auto"/>
        <w:left w:val="none" w:sz="0" w:space="0" w:color="auto"/>
        <w:bottom w:val="none" w:sz="0" w:space="0" w:color="auto"/>
        <w:right w:val="none" w:sz="0" w:space="0" w:color="auto"/>
      </w:divBdr>
      <w:divsChild>
        <w:div w:id="869688454">
          <w:marLeft w:val="0"/>
          <w:marRight w:val="0"/>
          <w:marTop w:val="0"/>
          <w:marBottom w:val="1200"/>
          <w:divBdr>
            <w:top w:val="none" w:sz="0" w:space="0" w:color="auto"/>
            <w:left w:val="none" w:sz="0" w:space="0" w:color="auto"/>
            <w:bottom w:val="none" w:sz="0" w:space="0" w:color="auto"/>
            <w:right w:val="none" w:sz="0" w:space="0" w:color="auto"/>
          </w:divBdr>
          <w:divsChild>
            <w:div w:id="445854468">
              <w:marLeft w:val="0"/>
              <w:marRight w:val="0"/>
              <w:marTop w:val="0"/>
              <w:marBottom w:val="0"/>
              <w:divBdr>
                <w:top w:val="none" w:sz="0" w:space="0" w:color="auto"/>
                <w:left w:val="none" w:sz="0" w:space="0" w:color="auto"/>
                <w:bottom w:val="none" w:sz="0" w:space="0" w:color="auto"/>
                <w:right w:val="none" w:sz="0" w:space="0" w:color="auto"/>
              </w:divBdr>
            </w:div>
          </w:divsChild>
        </w:div>
        <w:div w:id="1040975622">
          <w:marLeft w:val="0"/>
          <w:marRight w:val="0"/>
          <w:marTop w:val="0"/>
          <w:marBottom w:val="0"/>
          <w:divBdr>
            <w:top w:val="none" w:sz="0" w:space="0" w:color="auto"/>
            <w:left w:val="none" w:sz="0" w:space="0" w:color="auto"/>
            <w:bottom w:val="none" w:sz="0" w:space="0" w:color="auto"/>
            <w:right w:val="none" w:sz="0" w:space="0" w:color="auto"/>
          </w:divBdr>
          <w:divsChild>
            <w:div w:id="931281098">
              <w:marLeft w:val="0"/>
              <w:marRight w:val="0"/>
              <w:marTop w:val="0"/>
              <w:marBottom w:val="0"/>
              <w:divBdr>
                <w:top w:val="none" w:sz="0" w:space="0" w:color="auto"/>
                <w:left w:val="none" w:sz="0" w:space="0" w:color="auto"/>
                <w:bottom w:val="none" w:sz="0" w:space="0" w:color="auto"/>
                <w:right w:val="none" w:sz="0" w:space="0" w:color="auto"/>
              </w:divBdr>
              <w:divsChild>
                <w:div w:id="17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3l.ch/fr/V2325/a-faire/sport-loisirs/ski-de-fond/boucle-les-pres-d-orvin-chasseral" TargetMode="External"/><Relationship Id="rId18" Type="http://schemas.openxmlformats.org/officeDocument/2006/relationships/hyperlink" Target="https://www.j3l.ch/fr/F853/reserver/offres/culture-musees/visite-guidee-de-la-neuveville-aux-lanternes-avec-fondue" TargetMode="External"/><Relationship Id="rId26" Type="http://schemas.openxmlformats.org/officeDocument/2006/relationships/hyperlink" Target="https://www.j3l.ch/fr/P40543/a-faire/manifestations/sport/courses-de-chiens-de-traineaux" TargetMode="External"/><Relationship Id="rId3" Type="http://schemas.openxmlformats.org/officeDocument/2006/relationships/customXml" Target="../customXml/item3.xml"/><Relationship Id="rId21" Type="http://schemas.openxmlformats.org/officeDocument/2006/relationships/hyperlink" Target="https://www.j3l.ch/fr/G2320/a-faire/sport-loisirs/fun-aventure/chasses-au-tresor-fondues-au-chocolat?bounds=2.60178+44.56113+13.93967+49.18351"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j3l.ch/fr/V1687/a-faire/sport-loisirs/ski-de-fond/la-grande-randonnee" TargetMode="External"/><Relationship Id="rId17" Type="http://schemas.openxmlformats.org/officeDocument/2006/relationships/hyperlink" Target="https://www.j3l.ch/de/V2095/erlebnisse/sport-freizeit/winterwandern/chemin-nods-l-aiguillon" TargetMode="External"/><Relationship Id="rId25" Type="http://schemas.openxmlformats.org/officeDocument/2006/relationships/hyperlink" Target="https://www.j3l.ch/fr/P8006/a-faire/manifestations/fete-festival/morat-festival-des-lumieres-2024"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3l.ch/fr/V1716/a-faire/sport-loisirs/raquettes-a-neige/boucle-au-depart-du-noirmont" TargetMode="External"/><Relationship Id="rId20" Type="http://schemas.openxmlformats.org/officeDocument/2006/relationships/hyperlink" Target="https://www.j3l.ch/fr/F1733/reserver/offres/boire-manger/croisiere-fondue-au-fromage" TargetMode="External"/><Relationship Id="rId29" Type="http://schemas.openxmlformats.org/officeDocument/2006/relationships/hyperlink" Target="http://www.j3l.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3l.ch/fr/V2119/a-faire/sport-loisirs/ski-de-fond/piste-des-mille-sapins" TargetMode="External"/><Relationship Id="rId24" Type="http://schemas.openxmlformats.org/officeDocument/2006/relationships/hyperlink" Target="https://www.j3l.ch/fr/P40514/a-faire/manifestations/sport/paradice" TargetMode="External"/><Relationship Id="rId32" Type="http://schemas.openxmlformats.org/officeDocument/2006/relationships/hyperlink" Target="https://www.j3l.ch/fr/Z14082/reserver/offres" TargetMode="External"/><Relationship Id="rId5" Type="http://schemas.openxmlformats.org/officeDocument/2006/relationships/styles" Target="styles.xml"/><Relationship Id="rId15" Type="http://schemas.openxmlformats.org/officeDocument/2006/relationships/hyperlink" Target="https://www.j3l.ch/fr/V1648/a-faire/sport-loisirs/raquettes-a-neige/la-brevine-penitencierhttps:/www.j3l.ch/fr/V1648/a-faire/sport-loisirs/raquettes-a-neige/la-brevine-penitencier" TargetMode="External"/><Relationship Id="rId23" Type="http://schemas.openxmlformats.org/officeDocument/2006/relationships/hyperlink" Target="https://www.j3l.ch/fr/Z10405/recherche?term=march%C3%A9+de+noel" TargetMode="External"/><Relationship Id="rId28" Type="http://schemas.openxmlformats.org/officeDocument/2006/relationships/hyperlink" Target="mailto:info@gretzcom.ch" TargetMode="External"/><Relationship Id="rId10" Type="http://schemas.openxmlformats.org/officeDocument/2006/relationships/hyperlink" Target="https://www.j3l.ch/fr/Z10364/a-faire/sport-loisirs/ski-de-fond" TargetMode="External"/><Relationship Id="rId19" Type="http://schemas.openxmlformats.org/officeDocument/2006/relationships/hyperlink" Target="https://www.j3l.ch/fr/P38106/a-faire/sport-loisirs/activites-hivernales/torche-fondue" TargetMode="External"/><Relationship Id="rId31" Type="http://schemas.openxmlformats.org/officeDocument/2006/relationships/hyperlink" Target="https://www.j3l.ch/fr/Z10485/idees-excursions?bounds=6.44612+46.66385+7.62790+47.532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3l.ch/fr/V1560/a-faire/sport-loisirs/ski-de-fond/ski-de-fond-a-macolin" TargetMode="External"/><Relationship Id="rId22" Type="http://schemas.openxmlformats.org/officeDocument/2006/relationships/hyperlink" Target="https://www.j3l.ch/fr/Z10387/manifestations-principales?bounds=6.42810+46.67350+7.50799+47.48993" TargetMode="External"/><Relationship Id="rId27" Type="http://schemas.openxmlformats.org/officeDocument/2006/relationships/hyperlink" Target="https://we.tl/t-sirZKBLukr" TargetMode="External"/><Relationship Id="rId30" Type="http://schemas.openxmlformats.org/officeDocument/2006/relationships/hyperlink" Target="https://www.j3l.ch/fr/Z10909/reserver/cartes-hote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D055D964ACD040B7BE317B1834AC7F" ma:contentTypeVersion="17" ma:contentTypeDescription="Ein neues Dokument erstellen." ma:contentTypeScope="" ma:versionID="06c5d6722edf5f935e5a695bfcc58885">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ee9ef9f3590afe7fca8623f5d5688ecf"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647FB-8B55-4A7A-946A-F0D92181F46F}">
  <ds:schemaRefs>
    <ds:schemaRef ds:uri="http://purl.org/dc/elements/1.1/"/>
    <ds:schemaRef ds:uri="1c7baed4-c6bb-4f56-bfd6-b4f09902fc9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64609d0-5893-4924-b616-ce7a220ea93b"/>
    <ds:schemaRef ds:uri="http://www.w3.org/XML/1998/namespace"/>
    <ds:schemaRef ds:uri="http://purl.org/dc/dcmitype/"/>
  </ds:schemaRefs>
</ds:datastoreItem>
</file>

<file path=customXml/itemProps2.xml><?xml version="1.0" encoding="utf-8"?>
<ds:datastoreItem xmlns:ds="http://schemas.openxmlformats.org/officeDocument/2006/customXml" ds:itemID="{33280F6B-FA3F-4FF8-9E85-1DCE509C900C}">
  <ds:schemaRefs>
    <ds:schemaRef ds:uri="http://schemas.microsoft.com/sharepoint/v3/contenttype/forms"/>
  </ds:schemaRefs>
</ds:datastoreItem>
</file>

<file path=customXml/itemProps3.xml><?xml version="1.0" encoding="utf-8"?>
<ds:datastoreItem xmlns:ds="http://schemas.openxmlformats.org/officeDocument/2006/customXml" ds:itemID="{51E0F5DF-4EE9-4E71-B076-A067C73B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5752</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Derron</dc:creator>
  <cp:keywords/>
  <dc:description/>
  <cp:lastModifiedBy>Chloé Vorpe (Gretz Communications AG)</cp:lastModifiedBy>
  <cp:revision>35</cp:revision>
  <cp:lastPrinted>2023-10-04T09:11:00Z</cp:lastPrinted>
  <dcterms:created xsi:type="dcterms:W3CDTF">2023-09-25T06:07:00Z</dcterms:created>
  <dcterms:modified xsi:type="dcterms:W3CDTF">2023-12-15T16:24:00Z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