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3A90D" w14:textId="77777777" w:rsidR="006F586C" w:rsidRDefault="006F586C" w:rsidP="00433EFE">
      <w:pPr>
        <w:pStyle w:val="berschrift2"/>
        <w:ind w:left="0"/>
        <w:rPr>
          <w:bCs w:val="0"/>
          <w:color w:val="9CB4BE"/>
          <w:spacing w:val="11"/>
          <w:sz w:val="46"/>
          <w:szCs w:val="22"/>
        </w:rPr>
      </w:pPr>
    </w:p>
    <w:p w14:paraId="48546C41" w14:textId="77777777" w:rsidR="00913CF9" w:rsidRDefault="00913CF9" w:rsidP="00433EFE">
      <w:pPr>
        <w:pStyle w:val="berschrift2"/>
        <w:ind w:left="0"/>
        <w:rPr>
          <w:bCs w:val="0"/>
          <w:color w:val="9CB4BE"/>
          <w:spacing w:val="11"/>
          <w:sz w:val="46"/>
          <w:szCs w:val="22"/>
        </w:rPr>
      </w:pPr>
    </w:p>
    <w:p w14:paraId="299CAD41" w14:textId="2B6F1CE9" w:rsidR="00433EFE" w:rsidRDefault="00482E1B" w:rsidP="00433EFE">
      <w:pPr>
        <w:pStyle w:val="berschrift2"/>
        <w:ind w:left="0"/>
        <w:rPr>
          <w:bCs w:val="0"/>
          <w:color w:val="9CB4BE"/>
          <w:spacing w:val="11"/>
          <w:sz w:val="46"/>
          <w:szCs w:val="22"/>
        </w:rPr>
      </w:pPr>
      <w:r>
        <w:rPr>
          <w:bCs w:val="0"/>
          <w:color w:val="9CB4BE"/>
          <w:spacing w:val="11"/>
          <w:sz w:val="46"/>
          <w:szCs w:val="22"/>
        </w:rPr>
        <w:t xml:space="preserve">Nouveautés estivales </w:t>
      </w:r>
      <w:r w:rsidR="00D5043A">
        <w:rPr>
          <w:bCs w:val="0"/>
          <w:color w:val="9CB4BE"/>
          <w:spacing w:val="11"/>
          <w:sz w:val="46"/>
          <w:szCs w:val="22"/>
        </w:rPr>
        <w:t>et</w:t>
      </w:r>
      <w:r w:rsidR="006F586C">
        <w:rPr>
          <w:bCs w:val="0"/>
          <w:color w:val="9CB4BE"/>
          <w:spacing w:val="11"/>
          <w:sz w:val="46"/>
          <w:szCs w:val="22"/>
        </w:rPr>
        <w:t xml:space="preserve"> dépaysement garanti en</w:t>
      </w:r>
      <w:r w:rsidR="0086209D">
        <w:rPr>
          <w:bCs w:val="0"/>
          <w:color w:val="9CB4BE"/>
          <w:spacing w:val="11"/>
          <w:sz w:val="46"/>
          <w:szCs w:val="22"/>
        </w:rPr>
        <w:t xml:space="preserve"> Bretagne</w:t>
      </w:r>
    </w:p>
    <w:p w14:paraId="3AB9CCE1" w14:textId="77777777" w:rsidR="00F125E6" w:rsidRPr="00F125E6" w:rsidRDefault="00F125E6" w:rsidP="00433EFE">
      <w:pPr>
        <w:pStyle w:val="berschrift2"/>
        <w:ind w:left="0"/>
        <w:rPr>
          <w:bCs w:val="0"/>
          <w:color w:val="9CB4BE"/>
          <w:spacing w:val="11"/>
          <w:sz w:val="24"/>
          <w:szCs w:val="24"/>
        </w:rPr>
      </w:pPr>
    </w:p>
    <w:p w14:paraId="0A0AD8B8" w14:textId="418C32E1" w:rsidR="00022EED" w:rsidRDefault="00DD5968" w:rsidP="00913CF9">
      <w:pPr>
        <w:spacing w:before="300" w:line="300" w:lineRule="auto"/>
        <w:ind w:left="2268" w:right="286"/>
        <w:jc w:val="both"/>
        <w:rPr>
          <w:color w:val="9CB4BE"/>
        </w:rPr>
      </w:pPr>
      <w:r w:rsidRPr="007A035B">
        <w:rPr>
          <w:noProof/>
          <w:color w:val="9CB4BE"/>
          <w:lang w:val="fr-CH" w:eastAsia="fr-CH" w:bidi="ar-SA"/>
        </w:rPr>
        <mc:AlternateContent>
          <mc:Choice Requires="wpg">
            <w:drawing>
              <wp:anchor distT="0" distB="0" distL="114300" distR="114300" simplePos="0" relativeHeight="251659264" behindDoc="0" locked="0" layoutInCell="1" allowOverlap="1" wp14:anchorId="183B44B4" wp14:editId="2799BE4E">
                <wp:simplePos x="0" y="0"/>
                <wp:positionH relativeFrom="column">
                  <wp:posOffset>59436</wp:posOffset>
                </wp:positionH>
                <wp:positionV relativeFrom="paragraph">
                  <wp:posOffset>248640</wp:posOffset>
                </wp:positionV>
                <wp:extent cx="1073785" cy="702310"/>
                <wp:effectExtent l="0" t="0" r="0" b="2540"/>
                <wp:wrapNone/>
                <wp:docPr id="1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785" cy="702310"/>
                          <a:chOff x="720" y="3327"/>
                          <a:chExt cx="1691" cy="1106"/>
                        </a:xfrm>
                        <a:solidFill>
                          <a:srgbClr val="9CB4BE">
                            <a:alpha val="30000"/>
                          </a:srgbClr>
                        </a:solidFill>
                      </wpg:grpSpPr>
                      <wps:wsp>
                        <wps:cNvPr id="14" name="AutoShape 11"/>
                        <wps:cNvSpPr>
                          <a:spLocks/>
                        </wps:cNvSpPr>
                        <wps:spPr bwMode="auto">
                          <a:xfrm>
                            <a:off x="720" y="3327"/>
                            <a:ext cx="751" cy="1101"/>
                          </a:xfrm>
                          <a:custGeom>
                            <a:avLst/>
                            <a:gdLst>
                              <a:gd name="T0" fmla="+- 0 1444 720"/>
                              <a:gd name="T1" fmla="*/ T0 w 751"/>
                              <a:gd name="T2" fmla="+- 0 1609 859"/>
                              <a:gd name="T3" fmla="*/ 1609 h 1101"/>
                              <a:gd name="T4" fmla="+- 0 721 720"/>
                              <a:gd name="T5" fmla="*/ T4 w 751"/>
                              <a:gd name="T6" fmla="+- 0 1609 859"/>
                              <a:gd name="T7" fmla="*/ 1609 h 1101"/>
                              <a:gd name="T8" fmla="+- 0 730 720"/>
                              <a:gd name="T9" fmla="*/ T8 w 751"/>
                              <a:gd name="T10" fmla="+- 0 1680 859"/>
                              <a:gd name="T11" fmla="*/ 1680 h 1101"/>
                              <a:gd name="T12" fmla="+- 0 752 720"/>
                              <a:gd name="T13" fmla="*/ T12 w 751"/>
                              <a:gd name="T14" fmla="+- 0 1746 859"/>
                              <a:gd name="T15" fmla="*/ 1746 h 1101"/>
                              <a:gd name="T16" fmla="+- 0 786 720"/>
                              <a:gd name="T17" fmla="*/ T16 w 751"/>
                              <a:gd name="T18" fmla="+- 0 1805 859"/>
                              <a:gd name="T19" fmla="*/ 1805 h 1101"/>
                              <a:gd name="T20" fmla="+- 0 831 720"/>
                              <a:gd name="T21" fmla="*/ T20 w 751"/>
                              <a:gd name="T22" fmla="+- 0 1857 859"/>
                              <a:gd name="T23" fmla="*/ 1857 h 1101"/>
                              <a:gd name="T24" fmla="+- 0 884 720"/>
                              <a:gd name="T25" fmla="*/ T24 w 751"/>
                              <a:gd name="T26" fmla="+- 0 1899 859"/>
                              <a:gd name="T27" fmla="*/ 1899 h 1101"/>
                              <a:gd name="T28" fmla="+- 0 944 720"/>
                              <a:gd name="T29" fmla="*/ T28 w 751"/>
                              <a:gd name="T30" fmla="+- 0 1932 859"/>
                              <a:gd name="T31" fmla="*/ 1932 h 1101"/>
                              <a:gd name="T32" fmla="+- 0 1011 720"/>
                              <a:gd name="T33" fmla="*/ T32 w 751"/>
                              <a:gd name="T34" fmla="+- 0 1952 859"/>
                              <a:gd name="T35" fmla="*/ 1952 h 1101"/>
                              <a:gd name="T36" fmla="+- 0 1082 720"/>
                              <a:gd name="T37" fmla="*/ T36 w 751"/>
                              <a:gd name="T38" fmla="+- 0 1959 859"/>
                              <a:gd name="T39" fmla="*/ 1959 h 1101"/>
                              <a:gd name="T40" fmla="+- 0 1155 720"/>
                              <a:gd name="T41" fmla="*/ T40 w 751"/>
                              <a:gd name="T42" fmla="+- 0 1951 859"/>
                              <a:gd name="T43" fmla="*/ 1951 h 1101"/>
                              <a:gd name="T44" fmla="+- 0 1223 720"/>
                              <a:gd name="T45" fmla="*/ T44 w 751"/>
                              <a:gd name="T46" fmla="+- 0 1930 859"/>
                              <a:gd name="T47" fmla="*/ 1930 h 1101"/>
                              <a:gd name="T48" fmla="+- 0 1285 720"/>
                              <a:gd name="T49" fmla="*/ T48 w 751"/>
                              <a:gd name="T50" fmla="+- 0 1897 859"/>
                              <a:gd name="T51" fmla="*/ 1897 h 1101"/>
                              <a:gd name="T52" fmla="+- 0 1339 720"/>
                              <a:gd name="T53" fmla="*/ T52 w 751"/>
                              <a:gd name="T54" fmla="+- 0 1853 859"/>
                              <a:gd name="T55" fmla="*/ 1853 h 1101"/>
                              <a:gd name="T56" fmla="+- 0 1383 720"/>
                              <a:gd name="T57" fmla="*/ T56 w 751"/>
                              <a:gd name="T58" fmla="+- 0 1799 859"/>
                              <a:gd name="T59" fmla="*/ 1799 h 1101"/>
                              <a:gd name="T60" fmla="+- 0 1416 720"/>
                              <a:gd name="T61" fmla="*/ T60 w 751"/>
                              <a:gd name="T62" fmla="+- 0 1738 859"/>
                              <a:gd name="T63" fmla="*/ 1738 h 1101"/>
                              <a:gd name="T64" fmla="+- 0 1437 720"/>
                              <a:gd name="T65" fmla="*/ T64 w 751"/>
                              <a:gd name="T66" fmla="+- 0 1670 859"/>
                              <a:gd name="T67" fmla="*/ 1670 h 1101"/>
                              <a:gd name="T68" fmla="+- 0 1444 720"/>
                              <a:gd name="T69" fmla="*/ T68 w 751"/>
                              <a:gd name="T70" fmla="+- 0 1609 859"/>
                              <a:gd name="T71" fmla="*/ 1609 h 1101"/>
                              <a:gd name="T72" fmla="+- 0 1471 720"/>
                              <a:gd name="T73" fmla="*/ T72 w 751"/>
                              <a:gd name="T74" fmla="+- 0 859 859"/>
                              <a:gd name="T75" fmla="*/ 859 h 1101"/>
                              <a:gd name="T76" fmla="+- 0 1396 720"/>
                              <a:gd name="T77" fmla="*/ T76 w 751"/>
                              <a:gd name="T78" fmla="+- 0 862 859"/>
                              <a:gd name="T79" fmla="*/ 862 h 1101"/>
                              <a:gd name="T80" fmla="+- 0 1323 720"/>
                              <a:gd name="T81" fmla="*/ T80 w 751"/>
                              <a:gd name="T82" fmla="+- 0 873 859"/>
                              <a:gd name="T83" fmla="*/ 873 h 1101"/>
                              <a:gd name="T84" fmla="+- 0 1252 720"/>
                              <a:gd name="T85" fmla="*/ T84 w 751"/>
                              <a:gd name="T86" fmla="+- 0 891 859"/>
                              <a:gd name="T87" fmla="*/ 891 h 1101"/>
                              <a:gd name="T88" fmla="+- 0 1184 720"/>
                              <a:gd name="T89" fmla="*/ T88 w 751"/>
                              <a:gd name="T90" fmla="+- 0 915 859"/>
                              <a:gd name="T91" fmla="*/ 915 h 1101"/>
                              <a:gd name="T92" fmla="+- 0 1120 720"/>
                              <a:gd name="T93" fmla="*/ T92 w 751"/>
                              <a:gd name="T94" fmla="+- 0 946 859"/>
                              <a:gd name="T95" fmla="*/ 946 h 1101"/>
                              <a:gd name="T96" fmla="+- 0 1059 720"/>
                              <a:gd name="T97" fmla="*/ T96 w 751"/>
                              <a:gd name="T98" fmla="+- 0 982 859"/>
                              <a:gd name="T99" fmla="*/ 982 h 1101"/>
                              <a:gd name="T100" fmla="+- 0 1001 720"/>
                              <a:gd name="T101" fmla="*/ T100 w 751"/>
                              <a:gd name="T102" fmla="+- 0 1023 859"/>
                              <a:gd name="T103" fmla="*/ 1023 h 1101"/>
                              <a:gd name="T104" fmla="+- 0 949 720"/>
                              <a:gd name="T105" fmla="*/ T104 w 751"/>
                              <a:gd name="T106" fmla="+- 0 1070 859"/>
                              <a:gd name="T107" fmla="*/ 1070 h 1101"/>
                              <a:gd name="T108" fmla="+- 0 900 720"/>
                              <a:gd name="T109" fmla="*/ T108 w 751"/>
                              <a:gd name="T110" fmla="+- 0 1121 859"/>
                              <a:gd name="T111" fmla="*/ 1121 h 1101"/>
                              <a:gd name="T112" fmla="+- 0 857 720"/>
                              <a:gd name="T113" fmla="*/ T112 w 751"/>
                              <a:gd name="T114" fmla="+- 0 1177 859"/>
                              <a:gd name="T115" fmla="*/ 1177 h 1101"/>
                              <a:gd name="T116" fmla="+- 0 819 720"/>
                              <a:gd name="T117" fmla="*/ T116 w 751"/>
                              <a:gd name="T118" fmla="+- 0 1237 859"/>
                              <a:gd name="T119" fmla="*/ 1237 h 1101"/>
                              <a:gd name="T120" fmla="+- 0 787 720"/>
                              <a:gd name="T121" fmla="*/ T120 w 751"/>
                              <a:gd name="T122" fmla="+- 0 1300 859"/>
                              <a:gd name="T123" fmla="*/ 1300 h 1101"/>
                              <a:gd name="T124" fmla="+- 0 760 720"/>
                              <a:gd name="T125" fmla="*/ T124 w 751"/>
                              <a:gd name="T126" fmla="+- 0 1367 859"/>
                              <a:gd name="T127" fmla="*/ 1367 h 1101"/>
                              <a:gd name="T128" fmla="+- 0 740 720"/>
                              <a:gd name="T129" fmla="*/ T128 w 751"/>
                              <a:gd name="T130" fmla="+- 0 1437 859"/>
                              <a:gd name="T131" fmla="*/ 1437 h 1101"/>
                              <a:gd name="T132" fmla="+- 0 727 720"/>
                              <a:gd name="T133" fmla="*/ T132 w 751"/>
                              <a:gd name="T134" fmla="+- 0 1509 859"/>
                              <a:gd name="T135" fmla="*/ 1509 h 1101"/>
                              <a:gd name="T136" fmla="+- 0 721 720"/>
                              <a:gd name="T137" fmla="*/ T136 w 751"/>
                              <a:gd name="T138" fmla="+- 0 1583 859"/>
                              <a:gd name="T139" fmla="*/ 1583 h 1101"/>
                              <a:gd name="T140" fmla="+- 0 721 720"/>
                              <a:gd name="T141" fmla="*/ T140 w 751"/>
                              <a:gd name="T142" fmla="+- 0 1588 859"/>
                              <a:gd name="T143" fmla="*/ 1588 h 1101"/>
                              <a:gd name="T144" fmla="+- 0 720 720"/>
                              <a:gd name="T145" fmla="*/ T144 w 751"/>
                              <a:gd name="T146" fmla="+- 0 1592 859"/>
                              <a:gd name="T147" fmla="*/ 1592 h 1101"/>
                              <a:gd name="T148" fmla="+- 0 720 720"/>
                              <a:gd name="T149" fmla="*/ T148 w 751"/>
                              <a:gd name="T150" fmla="+- 0 1604 859"/>
                              <a:gd name="T151" fmla="*/ 1604 h 1101"/>
                              <a:gd name="T152" fmla="+- 0 720 720"/>
                              <a:gd name="T153" fmla="*/ T152 w 751"/>
                              <a:gd name="T154" fmla="+- 0 1609 859"/>
                              <a:gd name="T155" fmla="*/ 1609 h 1101"/>
                              <a:gd name="T156" fmla="+- 0 721 720"/>
                              <a:gd name="T157" fmla="*/ T156 w 751"/>
                              <a:gd name="T158" fmla="+- 0 1609 859"/>
                              <a:gd name="T159" fmla="*/ 1609 h 1101"/>
                              <a:gd name="T160" fmla="+- 0 1444 720"/>
                              <a:gd name="T161" fmla="*/ T160 w 751"/>
                              <a:gd name="T162" fmla="+- 0 1609 859"/>
                              <a:gd name="T163" fmla="*/ 1609 h 1101"/>
                              <a:gd name="T164" fmla="+- 0 1445 720"/>
                              <a:gd name="T165" fmla="*/ T164 w 751"/>
                              <a:gd name="T166" fmla="+- 0 1596 859"/>
                              <a:gd name="T167" fmla="*/ 1596 h 1101"/>
                              <a:gd name="T168" fmla="+- 0 1437 720"/>
                              <a:gd name="T169" fmla="*/ T168 w 751"/>
                              <a:gd name="T170" fmla="+- 0 1520 859"/>
                              <a:gd name="T171" fmla="*/ 1520 h 1101"/>
                              <a:gd name="T172" fmla="+- 0 1414 720"/>
                              <a:gd name="T173" fmla="*/ T172 w 751"/>
                              <a:gd name="T174" fmla="+- 0 1450 859"/>
                              <a:gd name="T175" fmla="*/ 1450 h 1101"/>
                              <a:gd name="T176" fmla="+- 0 1378 720"/>
                              <a:gd name="T177" fmla="*/ T176 w 751"/>
                              <a:gd name="T178" fmla="+- 0 1387 859"/>
                              <a:gd name="T179" fmla="*/ 1387 h 1101"/>
                              <a:gd name="T180" fmla="+- 0 1330 720"/>
                              <a:gd name="T181" fmla="*/ T180 w 751"/>
                              <a:gd name="T182" fmla="+- 0 1332 859"/>
                              <a:gd name="T183" fmla="*/ 1332 h 1101"/>
                              <a:gd name="T184" fmla="+- 0 1272 720"/>
                              <a:gd name="T185" fmla="*/ T184 w 751"/>
                              <a:gd name="T186" fmla="+- 0 1288 859"/>
                              <a:gd name="T187" fmla="*/ 1288 h 1101"/>
                              <a:gd name="T188" fmla="+- 0 1206 720"/>
                              <a:gd name="T189" fmla="*/ T188 w 751"/>
                              <a:gd name="T190" fmla="+- 0 1256 859"/>
                              <a:gd name="T191" fmla="*/ 1256 h 1101"/>
                              <a:gd name="T192" fmla="+- 0 1134 720"/>
                              <a:gd name="T193" fmla="*/ T192 w 751"/>
                              <a:gd name="T194" fmla="+- 0 1238 859"/>
                              <a:gd name="T195" fmla="*/ 1238 h 1101"/>
                              <a:gd name="T196" fmla="+- 0 1163 720"/>
                              <a:gd name="T197" fmla="*/ T196 w 751"/>
                              <a:gd name="T198" fmla="+- 0 1169 859"/>
                              <a:gd name="T199" fmla="*/ 1169 h 1101"/>
                              <a:gd name="T200" fmla="+- 0 1205 720"/>
                              <a:gd name="T201" fmla="*/ T200 w 751"/>
                              <a:gd name="T202" fmla="+- 0 1109 859"/>
                              <a:gd name="T203" fmla="*/ 1109 h 1101"/>
                              <a:gd name="T204" fmla="+- 0 1259 720"/>
                              <a:gd name="T205" fmla="*/ T204 w 751"/>
                              <a:gd name="T206" fmla="+- 0 1059 859"/>
                              <a:gd name="T207" fmla="*/ 1059 h 1101"/>
                              <a:gd name="T208" fmla="+- 0 1322 720"/>
                              <a:gd name="T209" fmla="*/ T208 w 751"/>
                              <a:gd name="T210" fmla="+- 0 1021 859"/>
                              <a:gd name="T211" fmla="*/ 1021 h 1101"/>
                              <a:gd name="T212" fmla="+- 0 1394 720"/>
                              <a:gd name="T213" fmla="*/ T212 w 751"/>
                              <a:gd name="T214" fmla="+- 0 997 859"/>
                              <a:gd name="T215" fmla="*/ 997 h 1101"/>
                              <a:gd name="T216" fmla="+- 0 1471 720"/>
                              <a:gd name="T217" fmla="*/ T216 w 751"/>
                              <a:gd name="T218" fmla="+- 0 988 859"/>
                              <a:gd name="T219" fmla="*/ 988 h 1101"/>
                              <a:gd name="T220" fmla="+- 0 1471 720"/>
                              <a:gd name="T221" fmla="*/ T220 w 751"/>
                              <a:gd name="T222" fmla="+- 0 859 859"/>
                              <a:gd name="T223" fmla="*/ 859 h 1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51" h="1101">
                                <a:moveTo>
                                  <a:pt x="724" y="750"/>
                                </a:moveTo>
                                <a:lnTo>
                                  <a:pt x="1" y="750"/>
                                </a:lnTo>
                                <a:lnTo>
                                  <a:pt x="10" y="821"/>
                                </a:lnTo>
                                <a:lnTo>
                                  <a:pt x="32" y="887"/>
                                </a:lnTo>
                                <a:lnTo>
                                  <a:pt x="66" y="946"/>
                                </a:lnTo>
                                <a:lnTo>
                                  <a:pt x="111" y="998"/>
                                </a:lnTo>
                                <a:lnTo>
                                  <a:pt x="164" y="1040"/>
                                </a:lnTo>
                                <a:lnTo>
                                  <a:pt x="224" y="1073"/>
                                </a:lnTo>
                                <a:lnTo>
                                  <a:pt x="291" y="1093"/>
                                </a:lnTo>
                                <a:lnTo>
                                  <a:pt x="362" y="1100"/>
                                </a:lnTo>
                                <a:lnTo>
                                  <a:pt x="435" y="1092"/>
                                </a:lnTo>
                                <a:lnTo>
                                  <a:pt x="503" y="1071"/>
                                </a:lnTo>
                                <a:lnTo>
                                  <a:pt x="565" y="1038"/>
                                </a:lnTo>
                                <a:lnTo>
                                  <a:pt x="619" y="994"/>
                                </a:lnTo>
                                <a:lnTo>
                                  <a:pt x="663" y="940"/>
                                </a:lnTo>
                                <a:lnTo>
                                  <a:pt x="696" y="879"/>
                                </a:lnTo>
                                <a:lnTo>
                                  <a:pt x="717" y="811"/>
                                </a:lnTo>
                                <a:lnTo>
                                  <a:pt x="724" y="750"/>
                                </a:lnTo>
                                <a:close/>
                                <a:moveTo>
                                  <a:pt x="751" y="0"/>
                                </a:moveTo>
                                <a:lnTo>
                                  <a:pt x="676" y="3"/>
                                </a:lnTo>
                                <a:lnTo>
                                  <a:pt x="603" y="14"/>
                                </a:lnTo>
                                <a:lnTo>
                                  <a:pt x="532" y="32"/>
                                </a:lnTo>
                                <a:lnTo>
                                  <a:pt x="464" y="56"/>
                                </a:lnTo>
                                <a:lnTo>
                                  <a:pt x="400" y="87"/>
                                </a:lnTo>
                                <a:lnTo>
                                  <a:pt x="339" y="123"/>
                                </a:lnTo>
                                <a:lnTo>
                                  <a:pt x="281" y="164"/>
                                </a:lnTo>
                                <a:lnTo>
                                  <a:pt x="229" y="211"/>
                                </a:lnTo>
                                <a:lnTo>
                                  <a:pt x="180" y="262"/>
                                </a:lnTo>
                                <a:lnTo>
                                  <a:pt x="137" y="318"/>
                                </a:lnTo>
                                <a:lnTo>
                                  <a:pt x="99" y="378"/>
                                </a:lnTo>
                                <a:lnTo>
                                  <a:pt x="67" y="441"/>
                                </a:lnTo>
                                <a:lnTo>
                                  <a:pt x="40" y="508"/>
                                </a:lnTo>
                                <a:lnTo>
                                  <a:pt x="20" y="578"/>
                                </a:lnTo>
                                <a:lnTo>
                                  <a:pt x="7" y="650"/>
                                </a:lnTo>
                                <a:lnTo>
                                  <a:pt x="1" y="724"/>
                                </a:lnTo>
                                <a:lnTo>
                                  <a:pt x="1" y="729"/>
                                </a:lnTo>
                                <a:lnTo>
                                  <a:pt x="0" y="733"/>
                                </a:lnTo>
                                <a:lnTo>
                                  <a:pt x="0" y="745"/>
                                </a:lnTo>
                                <a:lnTo>
                                  <a:pt x="0" y="750"/>
                                </a:lnTo>
                                <a:lnTo>
                                  <a:pt x="1" y="750"/>
                                </a:lnTo>
                                <a:lnTo>
                                  <a:pt x="724" y="750"/>
                                </a:lnTo>
                                <a:lnTo>
                                  <a:pt x="725" y="737"/>
                                </a:lnTo>
                                <a:lnTo>
                                  <a:pt x="717" y="661"/>
                                </a:lnTo>
                                <a:lnTo>
                                  <a:pt x="694" y="591"/>
                                </a:lnTo>
                                <a:lnTo>
                                  <a:pt x="658" y="528"/>
                                </a:lnTo>
                                <a:lnTo>
                                  <a:pt x="610" y="473"/>
                                </a:lnTo>
                                <a:lnTo>
                                  <a:pt x="552" y="429"/>
                                </a:lnTo>
                                <a:lnTo>
                                  <a:pt x="486" y="397"/>
                                </a:lnTo>
                                <a:lnTo>
                                  <a:pt x="414" y="379"/>
                                </a:lnTo>
                                <a:lnTo>
                                  <a:pt x="443" y="310"/>
                                </a:lnTo>
                                <a:lnTo>
                                  <a:pt x="485" y="250"/>
                                </a:lnTo>
                                <a:lnTo>
                                  <a:pt x="539" y="200"/>
                                </a:lnTo>
                                <a:lnTo>
                                  <a:pt x="602" y="162"/>
                                </a:lnTo>
                                <a:lnTo>
                                  <a:pt x="674" y="138"/>
                                </a:lnTo>
                                <a:lnTo>
                                  <a:pt x="751" y="129"/>
                                </a:lnTo>
                                <a:lnTo>
                                  <a:pt x="75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10"/>
                        <wps:cNvSpPr>
                          <a:spLocks/>
                        </wps:cNvSpPr>
                        <wps:spPr bwMode="auto">
                          <a:xfrm>
                            <a:off x="1660" y="3332"/>
                            <a:ext cx="751" cy="1101"/>
                          </a:xfrm>
                          <a:custGeom>
                            <a:avLst/>
                            <a:gdLst>
                              <a:gd name="T0" fmla="+- 0 2384 1660"/>
                              <a:gd name="T1" fmla="*/ T0 w 751"/>
                              <a:gd name="T2" fmla="+- 0 1609 859"/>
                              <a:gd name="T3" fmla="*/ 1609 h 1101"/>
                              <a:gd name="T4" fmla="+- 0 1661 1660"/>
                              <a:gd name="T5" fmla="*/ T4 w 751"/>
                              <a:gd name="T6" fmla="+- 0 1609 859"/>
                              <a:gd name="T7" fmla="*/ 1609 h 1101"/>
                              <a:gd name="T8" fmla="+- 0 1670 1660"/>
                              <a:gd name="T9" fmla="*/ T8 w 751"/>
                              <a:gd name="T10" fmla="+- 0 1680 859"/>
                              <a:gd name="T11" fmla="*/ 1680 h 1101"/>
                              <a:gd name="T12" fmla="+- 0 1693 1660"/>
                              <a:gd name="T13" fmla="*/ T12 w 751"/>
                              <a:gd name="T14" fmla="+- 0 1746 859"/>
                              <a:gd name="T15" fmla="*/ 1746 h 1101"/>
                              <a:gd name="T16" fmla="+- 0 1726 1660"/>
                              <a:gd name="T17" fmla="*/ T16 w 751"/>
                              <a:gd name="T18" fmla="+- 0 1805 859"/>
                              <a:gd name="T19" fmla="*/ 1805 h 1101"/>
                              <a:gd name="T20" fmla="+- 0 1771 1660"/>
                              <a:gd name="T21" fmla="*/ T20 w 751"/>
                              <a:gd name="T22" fmla="+- 0 1857 859"/>
                              <a:gd name="T23" fmla="*/ 1857 h 1101"/>
                              <a:gd name="T24" fmla="+- 0 1824 1660"/>
                              <a:gd name="T25" fmla="*/ T24 w 751"/>
                              <a:gd name="T26" fmla="+- 0 1899 859"/>
                              <a:gd name="T27" fmla="*/ 1899 h 1101"/>
                              <a:gd name="T28" fmla="+- 0 1884 1660"/>
                              <a:gd name="T29" fmla="*/ T28 w 751"/>
                              <a:gd name="T30" fmla="+- 0 1932 859"/>
                              <a:gd name="T31" fmla="*/ 1932 h 1101"/>
                              <a:gd name="T32" fmla="+- 0 1951 1660"/>
                              <a:gd name="T33" fmla="*/ T32 w 751"/>
                              <a:gd name="T34" fmla="+- 0 1952 859"/>
                              <a:gd name="T35" fmla="*/ 1952 h 1101"/>
                              <a:gd name="T36" fmla="+- 0 2022 1660"/>
                              <a:gd name="T37" fmla="*/ T36 w 751"/>
                              <a:gd name="T38" fmla="+- 0 1959 859"/>
                              <a:gd name="T39" fmla="*/ 1959 h 1101"/>
                              <a:gd name="T40" fmla="+- 0 2095 1660"/>
                              <a:gd name="T41" fmla="*/ T40 w 751"/>
                              <a:gd name="T42" fmla="+- 0 1951 859"/>
                              <a:gd name="T43" fmla="*/ 1951 h 1101"/>
                              <a:gd name="T44" fmla="+- 0 2164 1660"/>
                              <a:gd name="T45" fmla="*/ T44 w 751"/>
                              <a:gd name="T46" fmla="+- 0 1930 859"/>
                              <a:gd name="T47" fmla="*/ 1930 h 1101"/>
                              <a:gd name="T48" fmla="+- 0 2225 1660"/>
                              <a:gd name="T49" fmla="*/ T48 w 751"/>
                              <a:gd name="T50" fmla="+- 0 1897 859"/>
                              <a:gd name="T51" fmla="*/ 1897 h 1101"/>
                              <a:gd name="T52" fmla="+- 0 2279 1660"/>
                              <a:gd name="T53" fmla="*/ T52 w 751"/>
                              <a:gd name="T54" fmla="+- 0 1853 859"/>
                              <a:gd name="T55" fmla="*/ 1853 h 1101"/>
                              <a:gd name="T56" fmla="+- 0 2323 1660"/>
                              <a:gd name="T57" fmla="*/ T56 w 751"/>
                              <a:gd name="T58" fmla="+- 0 1799 859"/>
                              <a:gd name="T59" fmla="*/ 1799 h 1101"/>
                              <a:gd name="T60" fmla="+- 0 2356 1660"/>
                              <a:gd name="T61" fmla="*/ T60 w 751"/>
                              <a:gd name="T62" fmla="+- 0 1738 859"/>
                              <a:gd name="T63" fmla="*/ 1738 h 1101"/>
                              <a:gd name="T64" fmla="+- 0 2377 1660"/>
                              <a:gd name="T65" fmla="*/ T64 w 751"/>
                              <a:gd name="T66" fmla="+- 0 1670 859"/>
                              <a:gd name="T67" fmla="*/ 1670 h 1101"/>
                              <a:gd name="T68" fmla="+- 0 2384 1660"/>
                              <a:gd name="T69" fmla="*/ T68 w 751"/>
                              <a:gd name="T70" fmla="+- 0 1609 859"/>
                              <a:gd name="T71" fmla="*/ 1609 h 1101"/>
                              <a:gd name="T72" fmla="+- 0 2411 1660"/>
                              <a:gd name="T73" fmla="*/ T72 w 751"/>
                              <a:gd name="T74" fmla="+- 0 859 859"/>
                              <a:gd name="T75" fmla="*/ 859 h 1101"/>
                              <a:gd name="T76" fmla="+- 0 2336 1660"/>
                              <a:gd name="T77" fmla="*/ T76 w 751"/>
                              <a:gd name="T78" fmla="+- 0 862 859"/>
                              <a:gd name="T79" fmla="*/ 862 h 1101"/>
                              <a:gd name="T80" fmla="+- 0 2263 1660"/>
                              <a:gd name="T81" fmla="*/ T80 w 751"/>
                              <a:gd name="T82" fmla="+- 0 873 859"/>
                              <a:gd name="T83" fmla="*/ 873 h 1101"/>
                              <a:gd name="T84" fmla="+- 0 2192 1660"/>
                              <a:gd name="T85" fmla="*/ T84 w 751"/>
                              <a:gd name="T86" fmla="+- 0 891 859"/>
                              <a:gd name="T87" fmla="*/ 891 h 1101"/>
                              <a:gd name="T88" fmla="+- 0 2124 1660"/>
                              <a:gd name="T89" fmla="*/ T88 w 751"/>
                              <a:gd name="T90" fmla="+- 0 915 859"/>
                              <a:gd name="T91" fmla="*/ 915 h 1101"/>
                              <a:gd name="T92" fmla="+- 0 2060 1660"/>
                              <a:gd name="T93" fmla="*/ T92 w 751"/>
                              <a:gd name="T94" fmla="+- 0 946 859"/>
                              <a:gd name="T95" fmla="*/ 946 h 1101"/>
                              <a:gd name="T96" fmla="+- 0 1999 1660"/>
                              <a:gd name="T97" fmla="*/ T96 w 751"/>
                              <a:gd name="T98" fmla="+- 0 982 859"/>
                              <a:gd name="T99" fmla="*/ 982 h 1101"/>
                              <a:gd name="T100" fmla="+- 0 1941 1660"/>
                              <a:gd name="T101" fmla="*/ T100 w 751"/>
                              <a:gd name="T102" fmla="+- 0 1023 859"/>
                              <a:gd name="T103" fmla="*/ 1023 h 1101"/>
                              <a:gd name="T104" fmla="+- 0 1889 1660"/>
                              <a:gd name="T105" fmla="*/ T104 w 751"/>
                              <a:gd name="T106" fmla="+- 0 1070 859"/>
                              <a:gd name="T107" fmla="*/ 1070 h 1101"/>
                              <a:gd name="T108" fmla="+- 0 1840 1660"/>
                              <a:gd name="T109" fmla="*/ T108 w 751"/>
                              <a:gd name="T110" fmla="+- 0 1121 859"/>
                              <a:gd name="T111" fmla="*/ 1121 h 1101"/>
                              <a:gd name="T112" fmla="+- 0 1797 1660"/>
                              <a:gd name="T113" fmla="*/ T112 w 751"/>
                              <a:gd name="T114" fmla="+- 0 1177 859"/>
                              <a:gd name="T115" fmla="*/ 1177 h 1101"/>
                              <a:gd name="T116" fmla="+- 0 1759 1660"/>
                              <a:gd name="T117" fmla="*/ T116 w 751"/>
                              <a:gd name="T118" fmla="+- 0 1237 859"/>
                              <a:gd name="T119" fmla="*/ 1237 h 1101"/>
                              <a:gd name="T120" fmla="+- 0 1727 1660"/>
                              <a:gd name="T121" fmla="*/ T120 w 751"/>
                              <a:gd name="T122" fmla="+- 0 1300 859"/>
                              <a:gd name="T123" fmla="*/ 1300 h 1101"/>
                              <a:gd name="T124" fmla="+- 0 1700 1660"/>
                              <a:gd name="T125" fmla="*/ T124 w 751"/>
                              <a:gd name="T126" fmla="+- 0 1367 859"/>
                              <a:gd name="T127" fmla="*/ 1367 h 1101"/>
                              <a:gd name="T128" fmla="+- 0 1680 1660"/>
                              <a:gd name="T129" fmla="*/ T128 w 751"/>
                              <a:gd name="T130" fmla="+- 0 1437 859"/>
                              <a:gd name="T131" fmla="*/ 1437 h 1101"/>
                              <a:gd name="T132" fmla="+- 0 1667 1660"/>
                              <a:gd name="T133" fmla="*/ T132 w 751"/>
                              <a:gd name="T134" fmla="+- 0 1509 859"/>
                              <a:gd name="T135" fmla="*/ 1509 h 1101"/>
                              <a:gd name="T136" fmla="+- 0 1661 1660"/>
                              <a:gd name="T137" fmla="*/ T136 w 751"/>
                              <a:gd name="T138" fmla="+- 0 1583 859"/>
                              <a:gd name="T139" fmla="*/ 1583 h 1101"/>
                              <a:gd name="T140" fmla="+- 0 1661 1660"/>
                              <a:gd name="T141" fmla="*/ T140 w 751"/>
                              <a:gd name="T142" fmla="+- 0 1588 859"/>
                              <a:gd name="T143" fmla="*/ 1588 h 1101"/>
                              <a:gd name="T144" fmla="+- 0 1660 1660"/>
                              <a:gd name="T145" fmla="*/ T144 w 751"/>
                              <a:gd name="T146" fmla="+- 0 1592 859"/>
                              <a:gd name="T147" fmla="*/ 1592 h 1101"/>
                              <a:gd name="T148" fmla="+- 0 1660 1660"/>
                              <a:gd name="T149" fmla="*/ T148 w 751"/>
                              <a:gd name="T150" fmla="+- 0 1604 859"/>
                              <a:gd name="T151" fmla="*/ 1604 h 1101"/>
                              <a:gd name="T152" fmla="+- 0 1660 1660"/>
                              <a:gd name="T153" fmla="*/ T152 w 751"/>
                              <a:gd name="T154" fmla="+- 0 1609 859"/>
                              <a:gd name="T155" fmla="*/ 1609 h 1101"/>
                              <a:gd name="T156" fmla="+- 0 1661 1660"/>
                              <a:gd name="T157" fmla="*/ T156 w 751"/>
                              <a:gd name="T158" fmla="+- 0 1609 859"/>
                              <a:gd name="T159" fmla="*/ 1609 h 1101"/>
                              <a:gd name="T160" fmla="+- 0 2384 1660"/>
                              <a:gd name="T161" fmla="*/ T160 w 751"/>
                              <a:gd name="T162" fmla="+- 0 1609 859"/>
                              <a:gd name="T163" fmla="*/ 1609 h 1101"/>
                              <a:gd name="T164" fmla="+- 0 2385 1660"/>
                              <a:gd name="T165" fmla="*/ T164 w 751"/>
                              <a:gd name="T166" fmla="+- 0 1596 859"/>
                              <a:gd name="T167" fmla="*/ 1596 h 1101"/>
                              <a:gd name="T168" fmla="+- 0 2377 1660"/>
                              <a:gd name="T169" fmla="*/ T168 w 751"/>
                              <a:gd name="T170" fmla="+- 0 1520 859"/>
                              <a:gd name="T171" fmla="*/ 1520 h 1101"/>
                              <a:gd name="T172" fmla="+- 0 2354 1660"/>
                              <a:gd name="T173" fmla="*/ T172 w 751"/>
                              <a:gd name="T174" fmla="+- 0 1450 859"/>
                              <a:gd name="T175" fmla="*/ 1450 h 1101"/>
                              <a:gd name="T176" fmla="+- 0 2318 1660"/>
                              <a:gd name="T177" fmla="*/ T176 w 751"/>
                              <a:gd name="T178" fmla="+- 0 1387 859"/>
                              <a:gd name="T179" fmla="*/ 1387 h 1101"/>
                              <a:gd name="T180" fmla="+- 0 2270 1660"/>
                              <a:gd name="T181" fmla="*/ T180 w 751"/>
                              <a:gd name="T182" fmla="+- 0 1332 859"/>
                              <a:gd name="T183" fmla="*/ 1332 h 1101"/>
                              <a:gd name="T184" fmla="+- 0 2212 1660"/>
                              <a:gd name="T185" fmla="*/ T184 w 751"/>
                              <a:gd name="T186" fmla="+- 0 1288 859"/>
                              <a:gd name="T187" fmla="*/ 1288 h 1101"/>
                              <a:gd name="T188" fmla="+- 0 2146 1660"/>
                              <a:gd name="T189" fmla="*/ T188 w 751"/>
                              <a:gd name="T190" fmla="+- 0 1256 859"/>
                              <a:gd name="T191" fmla="*/ 1256 h 1101"/>
                              <a:gd name="T192" fmla="+- 0 2074 1660"/>
                              <a:gd name="T193" fmla="*/ T192 w 751"/>
                              <a:gd name="T194" fmla="+- 0 1238 859"/>
                              <a:gd name="T195" fmla="*/ 1238 h 1101"/>
                              <a:gd name="T196" fmla="+- 0 2103 1660"/>
                              <a:gd name="T197" fmla="*/ T196 w 751"/>
                              <a:gd name="T198" fmla="+- 0 1169 859"/>
                              <a:gd name="T199" fmla="*/ 1169 h 1101"/>
                              <a:gd name="T200" fmla="+- 0 2145 1660"/>
                              <a:gd name="T201" fmla="*/ T200 w 751"/>
                              <a:gd name="T202" fmla="+- 0 1109 859"/>
                              <a:gd name="T203" fmla="*/ 1109 h 1101"/>
                              <a:gd name="T204" fmla="+- 0 2199 1660"/>
                              <a:gd name="T205" fmla="*/ T204 w 751"/>
                              <a:gd name="T206" fmla="+- 0 1059 859"/>
                              <a:gd name="T207" fmla="*/ 1059 h 1101"/>
                              <a:gd name="T208" fmla="+- 0 2262 1660"/>
                              <a:gd name="T209" fmla="*/ T208 w 751"/>
                              <a:gd name="T210" fmla="+- 0 1021 859"/>
                              <a:gd name="T211" fmla="*/ 1021 h 1101"/>
                              <a:gd name="T212" fmla="+- 0 2334 1660"/>
                              <a:gd name="T213" fmla="*/ T212 w 751"/>
                              <a:gd name="T214" fmla="+- 0 997 859"/>
                              <a:gd name="T215" fmla="*/ 997 h 1101"/>
                              <a:gd name="T216" fmla="+- 0 2411 1660"/>
                              <a:gd name="T217" fmla="*/ T216 w 751"/>
                              <a:gd name="T218" fmla="+- 0 988 859"/>
                              <a:gd name="T219" fmla="*/ 988 h 1101"/>
                              <a:gd name="T220" fmla="+- 0 2411 1660"/>
                              <a:gd name="T221" fmla="*/ T220 w 751"/>
                              <a:gd name="T222" fmla="+- 0 859 859"/>
                              <a:gd name="T223" fmla="*/ 859 h 1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51" h="1101">
                                <a:moveTo>
                                  <a:pt x="724" y="750"/>
                                </a:moveTo>
                                <a:lnTo>
                                  <a:pt x="1" y="750"/>
                                </a:lnTo>
                                <a:lnTo>
                                  <a:pt x="10" y="821"/>
                                </a:lnTo>
                                <a:lnTo>
                                  <a:pt x="33" y="887"/>
                                </a:lnTo>
                                <a:lnTo>
                                  <a:pt x="66" y="946"/>
                                </a:lnTo>
                                <a:lnTo>
                                  <a:pt x="111" y="998"/>
                                </a:lnTo>
                                <a:lnTo>
                                  <a:pt x="164" y="1040"/>
                                </a:lnTo>
                                <a:lnTo>
                                  <a:pt x="224" y="1073"/>
                                </a:lnTo>
                                <a:lnTo>
                                  <a:pt x="291" y="1093"/>
                                </a:lnTo>
                                <a:lnTo>
                                  <a:pt x="362" y="1100"/>
                                </a:lnTo>
                                <a:lnTo>
                                  <a:pt x="435" y="1092"/>
                                </a:lnTo>
                                <a:lnTo>
                                  <a:pt x="504" y="1071"/>
                                </a:lnTo>
                                <a:lnTo>
                                  <a:pt x="565" y="1038"/>
                                </a:lnTo>
                                <a:lnTo>
                                  <a:pt x="619" y="994"/>
                                </a:lnTo>
                                <a:lnTo>
                                  <a:pt x="663" y="940"/>
                                </a:lnTo>
                                <a:lnTo>
                                  <a:pt x="696" y="879"/>
                                </a:lnTo>
                                <a:lnTo>
                                  <a:pt x="717" y="811"/>
                                </a:lnTo>
                                <a:lnTo>
                                  <a:pt x="724" y="750"/>
                                </a:lnTo>
                                <a:close/>
                                <a:moveTo>
                                  <a:pt x="751" y="0"/>
                                </a:moveTo>
                                <a:lnTo>
                                  <a:pt x="676" y="3"/>
                                </a:lnTo>
                                <a:lnTo>
                                  <a:pt x="603" y="14"/>
                                </a:lnTo>
                                <a:lnTo>
                                  <a:pt x="532" y="32"/>
                                </a:lnTo>
                                <a:lnTo>
                                  <a:pt x="464" y="56"/>
                                </a:lnTo>
                                <a:lnTo>
                                  <a:pt x="400" y="87"/>
                                </a:lnTo>
                                <a:lnTo>
                                  <a:pt x="339" y="123"/>
                                </a:lnTo>
                                <a:lnTo>
                                  <a:pt x="281" y="164"/>
                                </a:lnTo>
                                <a:lnTo>
                                  <a:pt x="229" y="211"/>
                                </a:lnTo>
                                <a:lnTo>
                                  <a:pt x="180" y="262"/>
                                </a:lnTo>
                                <a:lnTo>
                                  <a:pt x="137" y="318"/>
                                </a:lnTo>
                                <a:lnTo>
                                  <a:pt x="99" y="378"/>
                                </a:lnTo>
                                <a:lnTo>
                                  <a:pt x="67" y="441"/>
                                </a:lnTo>
                                <a:lnTo>
                                  <a:pt x="40" y="508"/>
                                </a:lnTo>
                                <a:lnTo>
                                  <a:pt x="20" y="578"/>
                                </a:lnTo>
                                <a:lnTo>
                                  <a:pt x="7" y="650"/>
                                </a:lnTo>
                                <a:lnTo>
                                  <a:pt x="1" y="724"/>
                                </a:lnTo>
                                <a:lnTo>
                                  <a:pt x="1" y="729"/>
                                </a:lnTo>
                                <a:lnTo>
                                  <a:pt x="0" y="733"/>
                                </a:lnTo>
                                <a:lnTo>
                                  <a:pt x="0" y="745"/>
                                </a:lnTo>
                                <a:lnTo>
                                  <a:pt x="0" y="750"/>
                                </a:lnTo>
                                <a:lnTo>
                                  <a:pt x="1" y="750"/>
                                </a:lnTo>
                                <a:lnTo>
                                  <a:pt x="724" y="750"/>
                                </a:lnTo>
                                <a:lnTo>
                                  <a:pt x="725" y="737"/>
                                </a:lnTo>
                                <a:lnTo>
                                  <a:pt x="717" y="661"/>
                                </a:lnTo>
                                <a:lnTo>
                                  <a:pt x="694" y="591"/>
                                </a:lnTo>
                                <a:lnTo>
                                  <a:pt x="658" y="528"/>
                                </a:lnTo>
                                <a:lnTo>
                                  <a:pt x="610" y="473"/>
                                </a:lnTo>
                                <a:lnTo>
                                  <a:pt x="552" y="429"/>
                                </a:lnTo>
                                <a:lnTo>
                                  <a:pt x="486" y="397"/>
                                </a:lnTo>
                                <a:lnTo>
                                  <a:pt x="414" y="379"/>
                                </a:lnTo>
                                <a:lnTo>
                                  <a:pt x="443" y="310"/>
                                </a:lnTo>
                                <a:lnTo>
                                  <a:pt x="485" y="250"/>
                                </a:lnTo>
                                <a:lnTo>
                                  <a:pt x="539" y="200"/>
                                </a:lnTo>
                                <a:lnTo>
                                  <a:pt x="602" y="162"/>
                                </a:lnTo>
                                <a:lnTo>
                                  <a:pt x="674" y="138"/>
                                </a:lnTo>
                                <a:lnTo>
                                  <a:pt x="751" y="129"/>
                                </a:lnTo>
                                <a:lnTo>
                                  <a:pt x="75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D590894" id="Group 49" o:spid="_x0000_s1026" style="position:absolute;margin-left:4.7pt;margin-top:19.6pt;width:84.55pt;height:55.3pt;z-index:251659264" coordorigin="720,3327" coordsize="1691,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">
                <v:shape id="AutoShape 11" o:spid="_x0000_s1027" style="position:absolute;left:720;top:3327;width:751;height:1101;visibility:visible;mso-wrap-style:square;v-text-anchor:top" coordsize="751,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" path="m724,750l1,750r9,71l32,887r34,59l111,998r53,42l224,1073r67,20l362,1100r73,-8l503,1071r62,-33l619,994r44,-54l696,879r21,-68l724,750xm751,l676,3,603,14,532,32,464,56,400,87r-61,36l281,164r-52,47l180,262r-43,56l99,378,67,441,40,508,20,578,7,650,1,724r,5l,733r,12l,750r1,l724,750r1,-13l717,661,694,591,658,528,610,473,552,429,486,397,414,379r29,-69l485,250r54,-50l602,162r72,-24l751,129,751,xe" filled="f" stroked="f">
                  <v:path arrowok="t" o:connecttype="custom" o:connectlocs="724,1609;1,1609;10,1680;32,1746;66,1805;111,1857;164,1899;224,1932;291,1952;362,1959;435,1951;503,1930;565,1897;619,1853;663,1799;696,1738;717,1670;724,1609;751,859;676,862;603,873;532,891;464,915;400,946;339,982;281,1023;229,1070;180,1121;137,1177;99,1237;67,1300;40,1367;20,1437;7,1509;1,1583;1,1588;0,1592;0,1604;0,1609;1,1609;724,1609;725,1596;717,1520;694,1450;658,1387;610,1332;552,1288;486,1256;414,1238;443,1169;485,1109;539,1059;602,1021;674,997;751,988;751,859" o:connectangles="0,0,0,0,0,0,0,0,0,0,0,0,0,0,0,0,0,0,0,0,0,0,0,0,0,0,0,0,0,0,0,0,0,0,0,0,0,0,0,0,0,0,0,0,0,0,0,0,0,0,0,0,0,0,0,0"/>
                </v:shape>
                <v:shape id="AutoShape 10" o:spid="_x0000_s1028" style="position:absolute;left:1660;top:3332;width:751;height:1101;visibility:visible;mso-wrap-style:square;v-text-anchor:top" coordsize="751,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" path="m724,750l1,750r9,71l33,887r33,59l111,998r53,42l224,1073r67,20l362,1100r73,-8l504,1071r61,-33l619,994r44,-54l696,879r21,-68l724,750xm751,l676,3,603,14,532,32,464,56,400,87r-61,36l281,164r-52,47l180,262r-43,56l99,378,67,441,40,508,20,578,7,650,1,724r,5l,733r,12l,750r1,l724,750r1,-13l717,661,694,591,658,528,610,473,552,429,486,397,414,379r29,-69l485,250r54,-50l602,162r72,-24l751,129,751,xe" filled="f" stroked="f">
                  <v:path arrowok="t" o:connecttype="custom" o:connectlocs="724,1609;1,1609;10,1680;33,1746;66,1805;111,1857;164,1899;224,1932;291,1952;362,1959;435,1951;504,1930;565,1897;619,1853;663,1799;696,1738;717,1670;724,1609;751,859;676,862;603,873;532,891;464,915;400,946;339,982;281,1023;229,1070;180,1121;137,1177;99,1237;67,1300;40,1367;20,1437;7,1509;1,1583;1,1588;0,1592;0,1604;0,1609;1,1609;724,1609;725,1596;717,1520;694,1450;658,1387;610,1332;552,1288;486,1256;414,1238;443,1169;485,1109;539,1059;602,1021;674,997;751,988;751,859" o:connectangles="0,0,0,0,0,0,0,0,0,0,0,0,0,0,0,0,0,0,0,0,0,0,0,0,0,0,0,0,0,0,0,0,0,0,0,0,0,0,0,0,0,0,0,0,0,0,0,0,0,0,0,0,0,0,0,0"/>
                </v:shape>
              </v:group>
            </w:pict>
          </mc:Fallback>
        </mc:AlternateContent>
      </w:r>
      <w:r w:rsidR="00073D5E">
        <w:rPr>
          <w:color w:val="9CB4BE"/>
        </w:rPr>
        <w:t xml:space="preserve">S’offrir une pause bien-être à la nouvelle thalasso à Perros-Guirec, se déconnecter de tout dans un </w:t>
      </w:r>
      <w:r w:rsidR="00D5043A">
        <w:rPr>
          <w:color w:val="9CB4BE"/>
        </w:rPr>
        <w:t>hôtel-arbre-spa</w:t>
      </w:r>
      <w:r w:rsidR="00073D5E">
        <w:rPr>
          <w:color w:val="9CB4BE"/>
        </w:rPr>
        <w:t xml:space="preserve"> conçu </w:t>
      </w:r>
      <w:r w:rsidR="00432691">
        <w:rPr>
          <w:color w:val="9CB4BE"/>
        </w:rPr>
        <w:t>telle</w:t>
      </w:r>
      <w:r w:rsidR="00073D5E">
        <w:rPr>
          <w:color w:val="9CB4BE"/>
        </w:rPr>
        <w:t xml:space="preserve"> une œuvre d’art à 30 minutes de Rennes</w:t>
      </w:r>
      <w:r w:rsidR="00D5043A">
        <w:rPr>
          <w:color w:val="9CB4BE"/>
        </w:rPr>
        <w:t>,</w:t>
      </w:r>
      <w:r w:rsidR="00073D5E">
        <w:rPr>
          <w:color w:val="9CB4BE"/>
        </w:rPr>
        <w:t xml:space="preserve"> ou encore pratiquer le yoga sur un paddle, </w:t>
      </w:r>
      <w:r w:rsidR="002B50E5">
        <w:rPr>
          <w:color w:val="9CB4BE"/>
        </w:rPr>
        <w:t>voici quelques bonnes adresses soufflées par des Bretons pour des séjours insolites</w:t>
      </w:r>
      <w:r w:rsidR="00073D5E">
        <w:rPr>
          <w:color w:val="9CB4BE"/>
        </w:rPr>
        <w:t xml:space="preserve"> </w:t>
      </w:r>
      <w:r>
        <w:rPr>
          <w:color w:val="9CB4BE"/>
        </w:rPr>
        <w:t>!</w:t>
      </w:r>
    </w:p>
    <w:p w14:paraId="78719698" w14:textId="1F871BD1" w:rsidR="00292E63" w:rsidRDefault="00292E63" w:rsidP="000F26DC">
      <w:pPr>
        <w:ind w:left="3488" w:firstLine="708"/>
        <w:rPr>
          <w:color w:val="231F20"/>
        </w:rPr>
      </w:pPr>
    </w:p>
    <w:p w14:paraId="4859344A" w14:textId="77777777" w:rsidR="002B50E5" w:rsidRDefault="002B50E5" w:rsidP="000F26DC">
      <w:pPr>
        <w:ind w:left="3488" w:firstLine="708"/>
        <w:rPr>
          <w:color w:val="231F20"/>
        </w:rPr>
      </w:pPr>
    </w:p>
    <w:p w14:paraId="01261F45" w14:textId="77777777" w:rsidR="00913CF9" w:rsidRDefault="00913CF9" w:rsidP="00913CF9">
      <w:pPr>
        <w:ind w:left="4248"/>
        <w:rPr>
          <w:color w:val="231F20"/>
        </w:rPr>
      </w:pPr>
    </w:p>
    <w:p w14:paraId="2E38CE47" w14:textId="03C16E14" w:rsidR="00433EFE" w:rsidRDefault="00913CF9" w:rsidP="00F125E6">
      <w:pPr>
        <w:ind w:left="4248" w:firstLine="147"/>
        <w:rPr>
          <w:color w:val="231F20"/>
        </w:rPr>
      </w:pPr>
      <w:r w:rsidRPr="00A769A9">
        <w:rPr>
          <w:b/>
          <w:bCs/>
          <w:noProof/>
          <w:color w:val="231F20"/>
          <w:lang w:val="fr-CH" w:eastAsia="fr-CH" w:bidi="ar-SA"/>
        </w:rPr>
        <mc:AlternateContent>
          <mc:Choice Requires="wps">
            <w:drawing>
              <wp:anchor distT="0" distB="0" distL="0" distR="0" simplePos="0" relativeHeight="251660288" behindDoc="1" locked="0" layoutInCell="1" allowOverlap="1" wp14:anchorId="0E45BADF" wp14:editId="03ED9F09">
                <wp:simplePos x="0" y="0"/>
                <wp:positionH relativeFrom="page">
                  <wp:posOffset>3317059</wp:posOffset>
                </wp:positionH>
                <wp:positionV relativeFrom="paragraph">
                  <wp:posOffset>366205</wp:posOffset>
                </wp:positionV>
                <wp:extent cx="248920" cy="1270"/>
                <wp:effectExtent l="0" t="19050" r="17780" b="17780"/>
                <wp:wrapTopAndBottom/>
                <wp:docPr id="17" name="Forme libr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920" cy="1270"/>
                        </a:xfrm>
                        <a:custGeom>
                          <a:avLst/>
                          <a:gdLst>
                            <a:gd name="T0" fmla="+- 0 4910 4910"/>
                            <a:gd name="T1" fmla="*/ T0 w 392"/>
                            <a:gd name="T2" fmla="+- 0 5301 4910"/>
                            <a:gd name="T3" fmla="*/ T2 w 392"/>
                          </a:gdLst>
                          <a:ahLst/>
                          <a:cxnLst>
                            <a:cxn ang="0">
                              <a:pos x="T1" y="0"/>
                            </a:cxn>
                            <a:cxn ang="0">
                              <a:pos x="T3" y="0"/>
                            </a:cxn>
                          </a:cxnLst>
                          <a:rect l="0" t="0" r="r" b="b"/>
                          <a:pathLst>
                            <a:path w="392">
                              <a:moveTo>
                                <a:pt x="0" y="0"/>
                              </a:moveTo>
                              <a:lnTo>
                                <a:pt x="391" y="0"/>
                              </a:lnTo>
                            </a:path>
                          </a:pathLst>
                        </a:custGeom>
                        <a:noFill/>
                        <a:ln w="38100">
                          <a:solidFill>
                            <a:srgbClr val="9CB4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818C640" id="Forme libre 17" o:spid="_x0000_s1026" style="position:absolute;margin-left:261.2pt;margin-top:28.85pt;width:19.6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" path="m,l391,e" filled="f" strokecolor="#9cb4be" strokeweight="3pt">
                <v:path arrowok="t" o:connecttype="custom" o:connectlocs="0,0;248285,0" o:connectangles="0,0"/>
                <w10:wrap type="topAndBottom" anchorx="page"/>
              </v:shape>
            </w:pict>
          </mc:Fallback>
        </mc:AlternateContent>
      </w:r>
      <w:r w:rsidRPr="00127F7D">
        <w:rPr>
          <w:noProof/>
        </w:rPr>
        <w:drawing>
          <wp:anchor distT="0" distB="0" distL="114300" distR="114300" simplePos="0" relativeHeight="251692032" behindDoc="0" locked="0" layoutInCell="1" allowOverlap="1" wp14:anchorId="50D83185" wp14:editId="18DEDF71">
            <wp:simplePos x="0" y="0"/>
            <wp:positionH relativeFrom="margin">
              <wp:posOffset>17657</wp:posOffset>
            </wp:positionH>
            <wp:positionV relativeFrom="margin">
              <wp:posOffset>3423137</wp:posOffset>
            </wp:positionV>
            <wp:extent cx="2701290" cy="1602740"/>
            <wp:effectExtent l="0" t="0" r="3810" b="0"/>
            <wp:wrapSquare wrapText="bothSides"/>
            <wp:docPr id="566924188" name="Image 1" descr="Une image contenant plein air, arbre, bâtiment, ville tou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24188" name="Image 1" descr="Une image contenant plein air, arbre, bâtiment, ville touristiqu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01290" cy="160274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2B50E5">
        <w:rPr>
          <w:color w:val="231F20"/>
        </w:rPr>
        <w:t>Roz</w:t>
      </w:r>
      <w:proofErr w:type="spellEnd"/>
      <w:r w:rsidR="002B50E5">
        <w:rPr>
          <w:color w:val="231F20"/>
        </w:rPr>
        <w:t>-Marine, la thalasso fait son retour à Perros-Guirec</w:t>
      </w:r>
    </w:p>
    <w:p w14:paraId="1C741103" w14:textId="42F7A30E" w:rsidR="00F125E6" w:rsidRDefault="00913CF9" w:rsidP="00913CF9">
      <w:pPr>
        <w:pStyle w:val="Textkrper"/>
        <w:spacing w:beforeLines="103" w:before="247" w:line="300" w:lineRule="auto"/>
        <w:ind w:left="4395" w:right="286"/>
        <w:jc w:val="both"/>
      </w:pPr>
      <w:r w:rsidRPr="00913CF9">
        <w:rPr>
          <w:noProof/>
          <w:color w:val="231F20"/>
        </w:rPr>
        <w:drawing>
          <wp:anchor distT="0" distB="0" distL="114300" distR="114300" simplePos="0" relativeHeight="251693056" behindDoc="0" locked="0" layoutInCell="1" allowOverlap="1" wp14:anchorId="1C039409" wp14:editId="55BCED31">
            <wp:simplePos x="0" y="0"/>
            <wp:positionH relativeFrom="margin">
              <wp:posOffset>824</wp:posOffset>
            </wp:positionH>
            <wp:positionV relativeFrom="margin">
              <wp:posOffset>6913683</wp:posOffset>
            </wp:positionV>
            <wp:extent cx="2678430" cy="1591310"/>
            <wp:effectExtent l="0" t="0" r="7620" b="8890"/>
            <wp:wrapSquare wrapText="bothSides"/>
            <wp:docPr id="542206193" name="Image 1" descr="Une image contenant intérieur, décoration d’intérieur, meubles,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06193" name="Image 1" descr="Une image contenant intérieur, décoration d’intérieur, meubles, mur&#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78430" cy="1591310"/>
                    </a:xfrm>
                    <a:prstGeom prst="rect">
                      <a:avLst/>
                    </a:prstGeom>
                  </pic:spPr>
                </pic:pic>
              </a:graphicData>
            </a:graphic>
            <wp14:sizeRelH relativeFrom="margin">
              <wp14:pctWidth>0</wp14:pctWidth>
            </wp14:sizeRelH>
            <wp14:sizeRelV relativeFrom="margin">
              <wp14:pctHeight>0</wp14:pctHeight>
            </wp14:sizeRelV>
          </wp:anchor>
        </w:drawing>
      </w:r>
      <w:r w:rsidRPr="00127F7D">
        <w:rPr>
          <w:noProof/>
        </w:rPr>
        <w:drawing>
          <wp:anchor distT="0" distB="0" distL="114300" distR="114300" simplePos="0" relativeHeight="251691008" behindDoc="0" locked="0" layoutInCell="1" allowOverlap="1" wp14:anchorId="3516BD95" wp14:editId="569468D9">
            <wp:simplePos x="0" y="0"/>
            <wp:positionH relativeFrom="margin">
              <wp:posOffset>-635</wp:posOffset>
            </wp:positionH>
            <wp:positionV relativeFrom="margin">
              <wp:posOffset>5171052</wp:posOffset>
            </wp:positionV>
            <wp:extent cx="2690495" cy="1594485"/>
            <wp:effectExtent l="0" t="0" r="0" b="5715"/>
            <wp:wrapSquare wrapText="bothSides"/>
            <wp:docPr id="1608982301" name="Image 1" descr="Une image contenant piscine, bâtiment, ciel,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82301" name="Image 1" descr="Une image contenant piscine, bâtiment, ciel, eau&#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0495" cy="1594485"/>
                    </a:xfrm>
                    <a:prstGeom prst="rect">
                      <a:avLst/>
                    </a:prstGeom>
                  </pic:spPr>
                </pic:pic>
              </a:graphicData>
            </a:graphic>
            <wp14:sizeRelH relativeFrom="margin">
              <wp14:pctWidth>0</wp14:pctWidth>
            </wp14:sizeRelH>
            <wp14:sizeRelV relativeFrom="margin">
              <wp14:pctHeight>0</wp14:pctHeight>
            </wp14:sizeRelV>
          </wp:anchor>
        </w:drawing>
      </w:r>
      <w:r w:rsidR="002B50E5">
        <w:t>Envie de conjuguer découverte de la Côte de Granit Rose et Thalasso ? Cette nouvelle thalasso, en Côte d’Armor</w:t>
      </w:r>
      <w:r w:rsidR="0086209D">
        <w:t>, à proximité immédiate du sentier des Douaniers (</w:t>
      </w:r>
      <w:hyperlink r:id="rId9" w:history="1">
        <w:r w:rsidR="0086209D">
          <w:rPr>
            <w:rStyle w:val="Hyperlink"/>
          </w:rPr>
          <w:t>GR® 34)</w:t>
        </w:r>
      </w:hyperlink>
      <w:r w:rsidR="002B50E5">
        <w:t xml:space="preserve">, permet de conjuguer toutes les envies ! Face à la Manche, cet </w:t>
      </w:r>
      <w:r w:rsidR="006F586C">
        <w:t xml:space="preserve">hôtel flambant neuf </w:t>
      </w:r>
      <w:r w:rsidR="002B50E5">
        <w:t xml:space="preserve">dispose </w:t>
      </w:r>
      <w:r w:rsidR="002B50E5" w:rsidRPr="00D777BE">
        <w:t>de 91 chambres et suites,</w:t>
      </w:r>
      <w:r w:rsidR="002B50E5">
        <w:t xml:space="preserve"> </w:t>
      </w:r>
      <w:r w:rsidR="00432691">
        <w:t xml:space="preserve">de </w:t>
      </w:r>
      <w:r w:rsidR="002B50E5">
        <w:t xml:space="preserve">deux restaurants, </w:t>
      </w:r>
      <w:r w:rsidR="00432691">
        <w:t>d’</w:t>
      </w:r>
      <w:r w:rsidR="002B50E5">
        <w:t xml:space="preserve">un lounge bar, </w:t>
      </w:r>
      <w:r w:rsidR="00432691">
        <w:t>d’</w:t>
      </w:r>
      <w:r w:rsidR="002B50E5">
        <w:t xml:space="preserve">un </w:t>
      </w:r>
      <w:proofErr w:type="spellStart"/>
      <w:r w:rsidR="002B50E5">
        <w:t>kid’s</w:t>
      </w:r>
      <w:proofErr w:type="spellEnd"/>
      <w:r w:rsidR="002B50E5">
        <w:t xml:space="preserve"> club, </w:t>
      </w:r>
      <w:r w:rsidR="00432691">
        <w:t>d’</w:t>
      </w:r>
      <w:r w:rsidR="002B50E5">
        <w:t xml:space="preserve">un institut de thalasso </w:t>
      </w:r>
      <w:r w:rsidR="00432691">
        <w:t>ainsi que d’</w:t>
      </w:r>
      <w:r w:rsidR="002B50E5">
        <w:t xml:space="preserve">un spa à taille humaine, le tout dans une </w:t>
      </w:r>
      <w:r w:rsidR="006F586C">
        <w:t xml:space="preserve">ambiance </w:t>
      </w:r>
      <w:r w:rsidR="002B50E5">
        <w:t xml:space="preserve">cosy et chaleureuse. </w:t>
      </w:r>
      <w:r w:rsidR="00127F7D" w:rsidRPr="00500CC3">
        <w:rPr>
          <w:b/>
          <w:bCs/>
        </w:rPr>
        <w:t>Côté thalasso</w:t>
      </w:r>
      <w:r w:rsidR="00127F7D">
        <w:t xml:space="preserve">, deux suites de 34 m² ont été aménagées avec baignoire duo, tables de massage et sauna infra-rouge. L’équipe a aussi pensé aux sportifs, avec la création d’une salle de fitness et d’une cabine de cryothérapie corps entier, idéale pour récupérer après l’effort. Pour se détendre et goûter aux plaisirs de l’eau sous toutes ses formes, le « parcours celtique » alterne immersion dans des bassins d’eau de mer chauffée (de 18°C à 35°C), séances détox aux hammams et aux saunas, </w:t>
      </w:r>
      <w:r w:rsidR="00500CC3">
        <w:t xml:space="preserve">et </w:t>
      </w:r>
      <w:r w:rsidR="00127F7D">
        <w:t xml:space="preserve">instants </w:t>
      </w:r>
      <w:r w:rsidR="00500CC3">
        <w:t xml:space="preserve">de </w:t>
      </w:r>
      <w:r w:rsidR="00127F7D">
        <w:t xml:space="preserve">frissons à la fontaine à glace… </w:t>
      </w:r>
      <w:r>
        <w:t xml:space="preserve">le tout avec une </w:t>
      </w:r>
      <w:r w:rsidR="002B50E5">
        <w:t xml:space="preserve">vue panoramique sur la Baie de </w:t>
      </w:r>
      <w:proofErr w:type="spellStart"/>
      <w:r w:rsidR="002B50E5">
        <w:t>Trestraou</w:t>
      </w:r>
      <w:proofErr w:type="spellEnd"/>
      <w:r w:rsidR="0086209D">
        <w:t xml:space="preserve">. </w:t>
      </w:r>
      <w:r w:rsidR="00500CC3">
        <w:t>Courts ou longs séjours, soins à la journée ou à la carte, le centre permet de se concocter une parenthèse bien-être sur mesure.</w:t>
      </w:r>
    </w:p>
    <w:p w14:paraId="415B9B6A" w14:textId="18E68E63" w:rsidR="002B50E5" w:rsidRDefault="006F586C" w:rsidP="00913CF9">
      <w:pPr>
        <w:pStyle w:val="Textkrper"/>
        <w:spacing w:beforeLines="103" w:before="247" w:line="300" w:lineRule="auto"/>
        <w:ind w:left="4395" w:right="286"/>
        <w:jc w:val="both"/>
      </w:pPr>
      <w:r>
        <w:t>Côté gastronomie, l</w:t>
      </w:r>
      <w:r w:rsidR="0086209D">
        <w:t xml:space="preserve">es deux restaurants offrent des propositions fines et créatives : </w:t>
      </w:r>
      <w:r w:rsidR="0086209D" w:rsidRPr="0086209D">
        <w:rPr>
          <w:b/>
          <w:bCs/>
        </w:rPr>
        <w:t xml:space="preserve">à </w:t>
      </w:r>
      <w:r w:rsidR="0086209D" w:rsidRPr="0086209D">
        <w:rPr>
          <w:rStyle w:val="Fett"/>
        </w:rPr>
        <w:t>L’Haliotis</w:t>
      </w:r>
      <w:r w:rsidR="0086209D" w:rsidRPr="0086209D">
        <w:rPr>
          <w:b/>
          <w:bCs/>
        </w:rPr>
        <w:t>,</w:t>
      </w:r>
      <w:r w:rsidR="0086209D">
        <w:t xml:space="preserve"> </w:t>
      </w:r>
      <w:r w:rsidR="00432691">
        <w:t xml:space="preserve">la </w:t>
      </w:r>
      <w:r w:rsidR="0086209D">
        <w:t xml:space="preserve">priorité </w:t>
      </w:r>
      <w:r w:rsidR="00432691">
        <w:t xml:space="preserve">est </w:t>
      </w:r>
      <w:r w:rsidR="0086209D">
        <w:t xml:space="preserve">à la bistronomie et aux produits de la mer dans une ambiance mêlant modernisme, artisanat breton et mouvement artistique Ar </w:t>
      </w:r>
      <w:proofErr w:type="spellStart"/>
      <w:r w:rsidR="0086209D">
        <w:t>Seiz</w:t>
      </w:r>
      <w:proofErr w:type="spellEnd"/>
      <w:r w:rsidR="0086209D">
        <w:t xml:space="preserve"> </w:t>
      </w:r>
      <w:proofErr w:type="spellStart"/>
      <w:r w:rsidR="0086209D">
        <w:t>Breur</w:t>
      </w:r>
      <w:proofErr w:type="spellEnd"/>
      <w:r w:rsidR="0086209D">
        <w:t xml:space="preserve">. Au </w:t>
      </w:r>
      <w:r w:rsidR="0086209D" w:rsidRPr="0086209D">
        <w:t>restaurant</w:t>
      </w:r>
      <w:r w:rsidR="0086209D" w:rsidRPr="0086209D">
        <w:rPr>
          <w:rStyle w:val="Fett"/>
        </w:rPr>
        <w:t xml:space="preserve"> La Suite</w:t>
      </w:r>
      <w:r w:rsidR="0086209D" w:rsidRPr="0086209D">
        <w:t>,</w:t>
      </w:r>
      <w:r w:rsidR="0086209D">
        <w:t xml:space="preserve"> le chef exécutif Jean-François Coudert signe une carte semi-gastronomique à base de produits nobles, viandes et poissons. </w:t>
      </w:r>
    </w:p>
    <w:p w14:paraId="604D5A28" w14:textId="3DC15088" w:rsidR="00913CF9" w:rsidRDefault="00913CF9" w:rsidP="0086209D">
      <w:pPr>
        <w:ind w:left="4196"/>
        <w:jc w:val="both"/>
        <w:rPr>
          <w:b/>
          <w:color w:val="9CB4BE"/>
          <w:sz w:val="18"/>
          <w:szCs w:val="18"/>
        </w:rPr>
      </w:pPr>
      <w:r w:rsidRPr="00F5546E">
        <w:rPr>
          <w:noProof/>
          <w:lang w:val="fr-CH" w:eastAsia="fr-CH" w:bidi="ar-SA"/>
        </w:rPr>
        <w:drawing>
          <wp:anchor distT="0" distB="0" distL="114300" distR="114300" simplePos="0" relativeHeight="251689984" behindDoc="1" locked="0" layoutInCell="1" allowOverlap="1" wp14:anchorId="75043B9D" wp14:editId="29C5AA18">
            <wp:simplePos x="0" y="0"/>
            <wp:positionH relativeFrom="column">
              <wp:posOffset>2738401</wp:posOffset>
            </wp:positionH>
            <wp:positionV relativeFrom="paragraph">
              <wp:posOffset>78608</wp:posOffset>
            </wp:positionV>
            <wp:extent cx="274320" cy="182880"/>
            <wp:effectExtent l="0" t="0" r="0" b="7620"/>
            <wp:wrapTight wrapText="bothSides">
              <wp:wrapPolygon edited="0">
                <wp:start x="0" y="0"/>
                <wp:lineTo x="0" y="20250"/>
                <wp:lineTo x="19500" y="20250"/>
                <wp:lineTo x="19500" y="4500"/>
                <wp:lineTo x="4500" y="0"/>
                <wp:lineTo x="0" y="0"/>
              </wp:wrapPolygon>
            </wp:wrapTight>
            <wp:docPr id="146021287" name="Image 14602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D5400" w14:textId="726592E5" w:rsidR="00681798" w:rsidRDefault="0086209D" w:rsidP="00913CF9">
      <w:pPr>
        <w:ind w:left="4904" w:firstLine="52"/>
        <w:jc w:val="both"/>
        <w:rPr>
          <w:sz w:val="18"/>
          <w:szCs w:val="18"/>
        </w:rPr>
      </w:pPr>
      <w:r>
        <w:rPr>
          <w:b/>
          <w:color w:val="9CB4BE"/>
          <w:sz w:val="18"/>
          <w:szCs w:val="18"/>
        </w:rPr>
        <w:t xml:space="preserve">En savoir plus : </w:t>
      </w:r>
      <w:hyperlink r:id="rId11" w:history="1">
        <w:r w:rsidR="007154F7" w:rsidRPr="007154F7">
          <w:rPr>
            <w:sz w:val="18"/>
            <w:szCs w:val="18"/>
          </w:rPr>
          <w:t>Thalasso</w:t>
        </w:r>
        <w:r w:rsidR="007154F7">
          <w:rPr>
            <w:sz w:val="18"/>
            <w:szCs w:val="18"/>
          </w:rPr>
          <w:t xml:space="preserve"> </w:t>
        </w:r>
        <w:proofErr w:type="spellStart"/>
        <w:r w:rsidRPr="006F586C">
          <w:rPr>
            <w:rStyle w:val="Hyperlink"/>
            <w:bCs/>
            <w:sz w:val="18"/>
            <w:szCs w:val="18"/>
          </w:rPr>
          <w:t>Roz</w:t>
        </w:r>
        <w:proofErr w:type="spellEnd"/>
        <w:r w:rsidRPr="006F586C">
          <w:rPr>
            <w:rStyle w:val="Hyperlink"/>
            <w:bCs/>
            <w:sz w:val="18"/>
            <w:szCs w:val="18"/>
          </w:rPr>
          <w:t>-Marine</w:t>
        </w:r>
      </w:hyperlink>
      <w:r w:rsidR="00486C26" w:rsidRPr="00486C26">
        <w:rPr>
          <w:color w:val="9CB4BE"/>
          <w:sz w:val="18"/>
          <w:szCs w:val="18"/>
        </w:rPr>
        <w:t xml:space="preserve"> </w:t>
      </w:r>
      <w:r w:rsidR="007154F7" w:rsidRPr="007154F7">
        <w:rPr>
          <w:sz w:val="18"/>
          <w:szCs w:val="18"/>
        </w:rPr>
        <w:t>à Perros-Guirec</w:t>
      </w:r>
    </w:p>
    <w:p w14:paraId="3A1B756C" w14:textId="77777777" w:rsidR="00500CC3" w:rsidRDefault="00500CC3">
      <w:pPr>
        <w:widowControl/>
        <w:autoSpaceDE/>
        <w:autoSpaceDN/>
        <w:spacing w:after="160" w:line="259" w:lineRule="auto"/>
        <w:rPr>
          <w:sz w:val="18"/>
          <w:szCs w:val="18"/>
        </w:rPr>
      </w:pPr>
    </w:p>
    <w:p w14:paraId="707AD58E" w14:textId="667F3B86" w:rsidR="00913CF9" w:rsidRDefault="00D5043A">
      <w:pPr>
        <w:widowControl/>
        <w:autoSpaceDE/>
        <w:autoSpaceDN/>
        <w:spacing w:after="160" w:line="259" w:lineRule="auto"/>
        <w:rPr>
          <w:b/>
          <w:color w:val="9CB4BE"/>
          <w:sz w:val="18"/>
          <w:szCs w:val="18"/>
        </w:rPr>
      </w:pPr>
      <w:r w:rsidRPr="00C2273D">
        <w:rPr>
          <w:sz w:val="18"/>
          <w:szCs w:val="18"/>
        </w:rPr>
        <w:t>©</w:t>
      </w:r>
      <w:proofErr w:type="spellStart"/>
      <w:r>
        <w:rPr>
          <w:sz w:val="18"/>
          <w:szCs w:val="18"/>
        </w:rPr>
        <w:t>Roz</w:t>
      </w:r>
      <w:proofErr w:type="spellEnd"/>
      <w:r>
        <w:rPr>
          <w:sz w:val="18"/>
          <w:szCs w:val="18"/>
        </w:rPr>
        <w:t>-Marine</w:t>
      </w:r>
      <w:r w:rsidR="00913CF9">
        <w:rPr>
          <w:b/>
          <w:color w:val="9CB4BE"/>
          <w:sz w:val="18"/>
          <w:szCs w:val="18"/>
        </w:rPr>
        <w:br w:type="page"/>
      </w:r>
    </w:p>
    <w:p w14:paraId="47C6670D" w14:textId="068E97EB" w:rsidR="00913CF9" w:rsidRDefault="00913CF9" w:rsidP="00913CF9">
      <w:pPr>
        <w:ind w:left="4904" w:firstLine="52"/>
        <w:jc w:val="both"/>
        <w:rPr>
          <w:sz w:val="18"/>
          <w:szCs w:val="18"/>
        </w:rPr>
      </w:pPr>
    </w:p>
    <w:p w14:paraId="28ED52F4" w14:textId="73A7DCD5" w:rsidR="00913CF9" w:rsidRDefault="00913CF9" w:rsidP="00913CF9">
      <w:pPr>
        <w:ind w:left="4196"/>
        <w:rPr>
          <w:color w:val="231F20"/>
        </w:rPr>
      </w:pPr>
    </w:p>
    <w:p w14:paraId="2CA965EE" w14:textId="2752C406" w:rsidR="00913CF9" w:rsidRDefault="00913CF9" w:rsidP="00913CF9">
      <w:pPr>
        <w:ind w:left="4196"/>
        <w:rPr>
          <w:color w:val="231F20"/>
        </w:rPr>
      </w:pPr>
    </w:p>
    <w:p w14:paraId="7B0523C0" w14:textId="6908349E" w:rsidR="00486C26" w:rsidRPr="00913CF9" w:rsidRDefault="00F125E6" w:rsidP="00913CF9">
      <w:pPr>
        <w:ind w:left="4196"/>
        <w:rPr>
          <w:color w:val="231F20"/>
        </w:rPr>
      </w:pPr>
      <w:r w:rsidRPr="000B26BD">
        <w:rPr>
          <w:b/>
          <w:bCs/>
          <w:noProof/>
          <w:color w:val="231F20"/>
          <w:highlight w:val="yellow"/>
          <w:lang w:val="fr-CH" w:eastAsia="fr-CH" w:bidi="ar-SA"/>
        </w:rPr>
        <mc:AlternateContent>
          <mc:Choice Requires="wps">
            <w:drawing>
              <wp:anchor distT="0" distB="0" distL="0" distR="0" simplePos="0" relativeHeight="251673600" behindDoc="1" locked="0" layoutInCell="1" allowOverlap="1" wp14:anchorId="1CCB8690" wp14:editId="3DBA04A7">
                <wp:simplePos x="0" y="0"/>
                <wp:positionH relativeFrom="page">
                  <wp:posOffset>3204210</wp:posOffset>
                </wp:positionH>
                <wp:positionV relativeFrom="paragraph">
                  <wp:posOffset>432815</wp:posOffset>
                </wp:positionV>
                <wp:extent cx="248920" cy="1270"/>
                <wp:effectExtent l="0" t="19050" r="17780" b="17780"/>
                <wp:wrapTopAndBottom/>
                <wp:docPr id="19" name="Forme libr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920" cy="1270"/>
                        </a:xfrm>
                        <a:custGeom>
                          <a:avLst/>
                          <a:gdLst>
                            <a:gd name="T0" fmla="+- 0 4910 4910"/>
                            <a:gd name="T1" fmla="*/ T0 w 392"/>
                            <a:gd name="T2" fmla="+- 0 5301 4910"/>
                            <a:gd name="T3" fmla="*/ T2 w 392"/>
                          </a:gdLst>
                          <a:ahLst/>
                          <a:cxnLst>
                            <a:cxn ang="0">
                              <a:pos x="T1" y="0"/>
                            </a:cxn>
                            <a:cxn ang="0">
                              <a:pos x="T3" y="0"/>
                            </a:cxn>
                          </a:cxnLst>
                          <a:rect l="0" t="0" r="r" b="b"/>
                          <a:pathLst>
                            <a:path w="392">
                              <a:moveTo>
                                <a:pt x="0" y="0"/>
                              </a:moveTo>
                              <a:lnTo>
                                <a:pt x="391" y="0"/>
                              </a:lnTo>
                            </a:path>
                          </a:pathLst>
                        </a:custGeom>
                        <a:noFill/>
                        <a:ln w="38100">
                          <a:solidFill>
                            <a:srgbClr val="9CB4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EBA6344" id="Forme libre 19" o:spid="_x0000_s1026" style="position:absolute;margin-left:252.3pt;margin-top:34.1pt;width:19.6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" path="m,l391,e" filled="f" strokecolor="#9cb4be" strokeweight="3pt">
                <v:path arrowok="t" o:connecttype="custom" o:connectlocs="0,0;248285,0" o:connectangles="0,0"/>
                <w10:wrap type="topAndBottom" anchorx="page"/>
              </v:shape>
            </w:pict>
          </mc:Fallback>
        </mc:AlternateContent>
      </w:r>
      <w:r w:rsidRPr="00F125E6">
        <w:rPr>
          <w:rStyle w:val="Fett"/>
          <w:noProof/>
        </w:rPr>
        <w:drawing>
          <wp:anchor distT="0" distB="0" distL="114300" distR="114300" simplePos="0" relativeHeight="251694080" behindDoc="0" locked="0" layoutInCell="1" allowOverlap="1" wp14:anchorId="37FA0335" wp14:editId="4DA01CDC">
            <wp:simplePos x="0" y="0"/>
            <wp:positionH relativeFrom="margin">
              <wp:posOffset>24328</wp:posOffset>
            </wp:positionH>
            <wp:positionV relativeFrom="margin">
              <wp:posOffset>478155</wp:posOffset>
            </wp:positionV>
            <wp:extent cx="2596515" cy="3776345"/>
            <wp:effectExtent l="0" t="0" r="0" b="0"/>
            <wp:wrapSquare wrapText="bothSides"/>
            <wp:docPr id="1762514672" name="Image 1" descr="Une image contenant ciel, plein air, architecture,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14672" name="Image 1" descr="Une image contenant ciel, plein air, architecture, art&#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2596515" cy="3776345"/>
                    </a:xfrm>
                    <a:prstGeom prst="rect">
                      <a:avLst/>
                    </a:prstGeom>
                  </pic:spPr>
                </pic:pic>
              </a:graphicData>
            </a:graphic>
            <wp14:sizeRelH relativeFrom="margin">
              <wp14:pctWidth>0</wp14:pctWidth>
            </wp14:sizeRelH>
            <wp14:sizeRelV relativeFrom="margin">
              <wp14:pctHeight>0</wp14:pctHeight>
            </wp14:sizeRelV>
          </wp:anchor>
        </w:drawing>
      </w:r>
      <w:r w:rsidR="00913CF9">
        <w:rPr>
          <w:color w:val="231F20"/>
        </w:rPr>
        <w:t>L</w:t>
      </w:r>
      <w:r w:rsidR="006F586C">
        <w:rPr>
          <w:color w:val="231F20"/>
        </w:rPr>
        <w:t>e Château des Pères, un arbre-hôtel-spa haut de gamme</w:t>
      </w:r>
      <w:r w:rsidR="00486C26" w:rsidRPr="008F6E4E">
        <w:rPr>
          <w:b/>
          <w:bCs/>
          <w:u w:val="single"/>
        </w:rPr>
        <w:t xml:space="preserve"> </w:t>
      </w:r>
    </w:p>
    <w:p w14:paraId="5FF113C9" w14:textId="621C9601" w:rsidR="007154F7" w:rsidRPr="007154F7" w:rsidRDefault="006F586C" w:rsidP="00F125E6">
      <w:pPr>
        <w:pStyle w:val="Textkrper"/>
        <w:spacing w:beforeLines="103" w:before="247" w:line="300" w:lineRule="auto"/>
        <w:ind w:left="4395" w:right="144"/>
        <w:jc w:val="both"/>
      </w:pPr>
      <w:r>
        <w:rPr>
          <w:color w:val="231F20"/>
        </w:rPr>
        <w:t>A</w:t>
      </w:r>
      <w:r w:rsidR="00500CC3">
        <w:rPr>
          <w:color w:val="231F20"/>
        </w:rPr>
        <w:t xml:space="preserve">u </w:t>
      </w:r>
      <w:r>
        <w:rPr>
          <w:color w:val="231F20"/>
        </w:rPr>
        <w:t xml:space="preserve">sud de Rennes, ce domaine </w:t>
      </w:r>
      <w:r w:rsidR="00432691">
        <w:rPr>
          <w:color w:val="231F20"/>
        </w:rPr>
        <w:t>se présente comme</w:t>
      </w:r>
      <w:r>
        <w:rPr>
          <w:color w:val="231F20"/>
        </w:rPr>
        <w:t xml:space="preserve"> un lieu d’art, de culture et de gastronomie. Son tout nouvel hôtel</w:t>
      </w:r>
      <w:r w:rsidR="007154F7">
        <w:rPr>
          <w:color w:val="231F20"/>
        </w:rPr>
        <w:t>,</w:t>
      </w:r>
      <w:r>
        <w:rPr>
          <w:color w:val="231F20"/>
        </w:rPr>
        <w:t xml:space="preserve"> </w:t>
      </w:r>
      <w:r w:rsidR="007154F7" w:rsidRPr="007154F7">
        <w:rPr>
          <w:rStyle w:val="Fett"/>
          <w:b w:val="0"/>
          <w:bCs w:val="0"/>
        </w:rPr>
        <w:t>aux allures avant-gardistes</w:t>
      </w:r>
      <w:r w:rsidR="007154F7" w:rsidRPr="007154F7">
        <w:rPr>
          <w:b/>
          <w:bCs/>
        </w:rPr>
        <w:t xml:space="preserve">, </w:t>
      </w:r>
      <w:r w:rsidR="007154F7" w:rsidRPr="007154F7">
        <w:t>a</w:t>
      </w:r>
      <w:r w:rsidR="007154F7" w:rsidRPr="007154F7">
        <w:rPr>
          <w:b/>
          <w:bCs/>
        </w:rPr>
        <w:t xml:space="preserve">u </w:t>
      </w:r>
      <w:r w:rsidR="007154F7" w:rsidRPr="007154F7">
        <w:rPr>
          <w:rStyle w:val="Fett"/>
          <w:b w:val="0"/>
          <w:bCs w:val="0"/>
        </w:rPr>
        <w:t>design</w:t>
      </w:r>
      <w:r w:rsidR="007154F7">
        <w:rPr>
          <w:rStyle w:val="Fett"/>
        </w:rPr>
        <w:t xml:space="preserve"> </w:t>
      </w:r>
      <w:r w:rsidR="007154F7" w:rsidRPr="007154F7">
        <w:rPr>
          <w:rStyle w:val="Fett"/>
          <w:b w:val="0"/>
          <w:bCs w:val="0"/>
        </w:rPr>
        <w:t>minimaliste</w:t>
      </w:r>
      <w:r w:rsidR="007154F7" w:rsidRPr="007154F7">
        <w:rPr>
          <w:b/>
          <w:bCs/>
        </w:rPr>
        <w:t xml:space="preserve"> et </w:t>
      </w:r>
      <w:r w:rsidR="007154F7" w:rsidRPr="007154F7">
        <w:rPr>
          <w:rStyle w:val="Fett"/>
          <w:b w:val="0"/>
          <w:bCs w:val="0"/>
        </w:rPr>
        <w:t>tourné vers la nature,</w:t>
      </w:r>
      <w:r w:rsidR="007154F7" w:rsidRPr="007154F7">
        <w:rPr>
          <w:rStyle w:val="Fett"/>
        </w:rPr>
        <w:t xml:space="preserve"> </w:t>
      </w:r>
      <w:r w:rsidRPr="007154F7">
        <w:t xml:space="preserve">dispose de </w:t>
      </w:r>
      <w:r w:rsidRPr="00500CC3">
        <w:rPr>
          <w:rStyle w:val="Fett"/>
        </w:rPr>
        <w:t>42 chambres</w:t>
      </w:r>
      <w:r w:rsidR="007154F7" w:rsidRPr="007154F7">
        <w:rPr>
          <w:rStyle w:val="Fett"/>
          <w:b w:val="0"/>
          <w:bCs w:val="0"/>
        </w:rPr>
        <w:t xml:space="preserve">. </w:t>
      </w:r>
      <w:r w:rsidR="00500CC3" w:rsidRPr="007154F7">
        <w:rPr>
          <w:rStyle w:val="Fett"/>
          <w:b w:val="0"/>
          <w:bCs w:val="0"/>
        </w:rPr>
        <w:t>Son</w:t>
      </w:r>
      <w:r w:rsidR="00500CC3" w:rsidRPr="007154F7">
        <w:rPr>
          <w:rStyle w:val="Fett"/>
        </w:rPr>
        <w:t xml:space="preserve"> </w:t>
      </w:r>
      <w:r w:rsidR="00500CC3" w:rsidRPr="00500CC3">
        <w:rPr>
          <w:rStyle w:val="Fett"/>
          <w:b w:val="0"/>
          <w:bCs w:val="0"/>
        </w:rPr>
        <w:t>architecture</w:t>
      </w:r>
      <w:r w:rsidR="007154F7" w:rsidRPr="007154F7">
        <w:t xml:space="preserve"> audacieuse </w:t>
      </w:r>
      <w:r w:rsidR="007154F7" w:rsidRPr="00500CC3">
        <w:t>en</w:t>
      </w:r>
      <w:r w:rsidR="007154F7" w:rsidRPr="00500CC3">
        <w:rPr>
          <w:rStyle w:val="Fett"/>
        </w:rPr>
        <w:t xml:space="preserve"> forme d'arbre</w:t>
      </w:r>
      <w:r w:rsidR="007154F7" w:rsidRPr="007154F7">
        <w:rPr>
          <w:b/>
          <w:bCs/>
        </w:rPr>
        <w:t xml:space="preserve"> </w:t>
      </w:r>
      <w:r w:rsidR="007154F7" w:rsidRPr="007154F7">
        <w:t>propose</w:t>
      </w:r>
      <w:r w:rsidR="00432691">
        <w:t>,</w:t>
      </w:r>
      <w:r w:rsidR="007154F7" w:rsidRPr="007154F7">
        <w:t xml:space="preserve"> avec </w:t>
      </w:r>
      <w:r w:rsidR="00150324" w:rsidRPr="007154F7">
        <w:t>ses</w:t>
      </w:r>
      <w:r w:rsidR="00150324">
        <w:t xml:space="preserve"> larges lucarnes</w:t>
      </w:r>
      <w:r w:rsidR="00432691">
        <w:t>,</w:t>
      </w:r>
      <w:r w:rsidR="007154F7">
        <w:t xml:space="preserve"> </w:t>
      </w:r>
      <w:r w:rsidR="007154F7" w:rsidRPr="007154F7">
        <w:t>un séjour au service de la contemplation et de la déconnexion</w:t>
      </w:r>
      <w:r w:rsidR="00432691">
        <w:t>, le tout</w:t>
      </w:r>
      <w:r w:rsidR="007154F7" w:rsidRPr="007154F7">
        <w:t xml:space="preserve"> dans un </w:t>
      </w:r>
      <w:r w:rsidR="007154F7" w:rsidRPr="00500CC3">
        <w:rPr>
          <w:rStyle w:val="Fett"/>
        </w:rPr>
        <w:t>parc arboré de 31ha</w:t>
      </w:r>
      <w:r w:rsidR="007154F7" w:rsidRPr="007154F7">
        <w:t xml:space="preserve">. </w:t>
      </w:r>
      <w:r w:rsidR="007154F7">
        <w:t>E</w:t>
      </w:r>
      <w:r w:rsidR="007154F7" w:rsidRPr="007154F7">
        <w:rPr>
          <w:rStyle w:val="Fett"/>
          <w:b w:val="0"/>
          <w:bCs w:val="0"/>
        </w:rPr>
        <w:t xml:space="preserve">xposition permanente </w:t>
      </w:r>
      <w:r w:rsidR="007154F7" w:rsidRPr="00500CC3">
        <w:rPr>
          <w:rStyle w:val="Fett"/>
        </w:rPr>
        <w:t>d’œuvres monumentales à ciel ouvert</w:t>
      </w:r>
      <w:r w:rsidR="007154F7" w:rsidRPr="007154F7">
        <w:t xml:space="preserve">, stage de sculpture ou de modelage, tout est prévu pour se reconnecter à soi… </w:t>
      </w:r>
      <w:r w:rsidR="007154F7">
        <w:t xml:space="preserve">Complètement </w:t>
      </w:r>
      <w:proofErr w:type="spellStart"/>
      <w:r w:rsidR="007154F7">
        <w:rPr>
          <w:rStyle w:val="Hervorhebung"/>
        </w:rPr>
        <w:t>food</w:t>
      </w:r>
      <w:proofErr w:type="spellEnd"/>
      <w:r w:rsidR="007154F7">
        <w:t xml:space="preserve">, ce </w:t>
      </w:r>
      <w:r w:rsidR="00432691">
        <w:t>d</w:t>
      </w:r>
      <w:r w:rsidR="007154F7">
        <w:t xml:space="preserve">omaine hors du commun abrite, en plus de son restaurant gastronomique, un bistrot festif et convivial : </w:t>
      </w:r>
      <w:hyperlink r:id="rId13" w:tgtFrame="_blank" w:history="1">
        <w:r w:rsidR="007154F7">
          <w:rPr>
            <w:rStyle w:val="Hyperlink"/>
          </w:rPr>
          <w:t xml:space="preserve">le </w:t>
        </w:r>
        <w:proofErr w:type="spellStart"/>
        <w:r w:rsidR="007154F7">
          <w:rPr>
            <w:rStyle w:val="Hyperlink"/>
          </w:rPr>
          <w:t>Re-Père</w:t>
        </w:r>
        <w:proofErr w:type="spellEnd"/>
      </w:hyperlink>
      <w:r w:rsidR="007154F7">
        <w:t>. Du brunch au dîner en grandes tablées, on s’y sent comme à la maison, en grignotant local et de saison. Un lieu parfait pour un grand bol de nature et de bien-être.</w:t>
      </w:r>
    </w:p>
    <w:p w14:paraId="0E292BF3" w14:textId="6A0B9A60" w:rsidR="007154F7" w:rsidRPr="007154F7" w:rsidRDefault="007154F7" w:rsidP="007154F7">
      <w:pPr>
        <w:pStyle w:val="berschrift5"/>
        <w:rPr>
          <w:rFonts w:ascii="Trebuchet MS" w:eastAsia="Trebuchet MS" w:hAnsi="Trebuchet MS" w:cs="Trebuchet MS"/>
          <w:color w:val="auto"/>
          <w:sz w:val="18"/>
          <w:szCs w:val="18"/>
        </w:rPr>
      </w:pPr>
      <w:r w:rsidRPr="007154F7">
        <w:rPr>
          <w:b/>
          <w:color w:val="9CB4BE"/>
        </w:rPr>
        <w:t>En savoir plus</w:t>
      </w:r>
      <w:r w:rsidR="00E07D47" w:rsidRPr="007154F7">
        <w:rPr>
          <w:b/>
          <w:color w:val="9CB4BE"/>
        </w:rPr>
        <w:t xml:space="preserve"> </w:t>
      </w:r>
      <w:r w:rsidR="00E07D47" w:rsidRPr="00647072">
        <w:rPr>
          <w:b/>
          <w:color w:val="9CB4BE"/>
        </w:rPr>
        <w:t>:</w:t>
      </w:r>
      <w:r>
        <w:rPr>
          <w:b/>
          <w:color w:val="9CB4BE"/>
        </w:rPr>
        <w:t xml:space="preserve"> </w:t>
      </w:r>
      <w:hyperlink r:id="rId14" w:history="1">
        <w:r w:rsidRPr="007154F7">
          <w:rPr>
            <w:rStyle w:val="Hyperlink"/>
            <w:rFonts w:ascii="Trebuchet MS" w:eastAsia="Trebuchet MS" w:hAnsi="Trebuchet MS" w:cs="Trebuchet MS"/>
            <w:sz w:val="18"/>
            <w:szCs w:val="18"/>
          </w:rPr>
          <w:t>Le Château des Pères</w:t>
        </w:r>
      </w:hyperlink>
      <w:r w:rsidRPr="007154F7">
        <w:rPr>
          <w:rFonts w:ascii="Trebuchet MS" w:eastAsia="Trebuchet MS" w:hAnsi="Trebuchet MS" w:cs="Trebuchet MS"/>
          <w:color w:val="auto"/>
          <w:sz w:val="18"/>
          <w:szCs w:val="18"/>
        </w:rPr>
        <w:t xml:space="preserve">, à </w:t>
      </w:r>
      <w:proofErr w:type="spellStart"/>
      <w:r w:rsidRPr="007154F7">
        <w:rPr>
          <w:rFonts w:ascii="Trebuchet MS" w:eastAsia="Trebuchet MS" w:hAnsi="Trebuchet MS" w:cs="Trebuchet MS"/>
          <w:color w:val="auto"/>
          <w:sz w:val="18"/>
          <w:szCs w:val="18"/>
        </w:rPr>
        <w:t>Piré</w:t>
      </w:r>
      <w:proofErr w:type="spellEnd"/>
      <w:r w:rsidRPr="007154F7">
        <w:rPr>
          <w:rFonts w:ascii="Trebuchet MS" w:eastAsia="Trebuchet MS" w:hAnsi="Trebuchet MS" w:cs="Trebuchet MS"/>
          <w:color w:val="auto"/>
          <w:sz w:val="18"/>
          <w:szCs w:val="18"/>
        </w:rPr>
        <w:t>-Chancé</w:t>
      </w:r>
      <w:r w:rsidR="00500CC3">
        <w:rPr>
          <w:rFonts w:ascii="Trebuchet MS" w:eastAsia="Trebuchet MS" w:hAnsi="Trebuchet MS" w:cs="Trebuchet MS"/>
          <w:color w:val="auto"/>
          <w:sz w:val="18"/>
          <w:szCs w:val="18"/>
        </w:rPr>
        <w:t>, à 30 minutes de Rennes</w:t>
      </w:r>
      <w:r w:rsidRPr="007154F7">
        <w:rPr>
          <w:rFonts w:ascii="Trebuchet MS" w:eastAsia="Trebuchet MS" w:hAnsi="Trebuchet MS" w:cs="Trebuchet MS"/>
          <w:color w:val="auto"/>
          <w:sz w:val="18"/>
          <w:szCs w:val="18"/>
        </w:rPr>
        <w:t xml:space="preserve"> </w:t>
      </w:r>
    </w:p>
    <w:p w14:paraId="4256BC62" w14:textId="2BCE43FB" w:rsidR="007154F7" w:rsidRPr="007154F7" w:rsidRDefault="007154F7" w:rsidP="00A272B6">
      <w:pPr>
        <w:pStyle w:val="Textkrper"/>
        <w:ind w:left="4196"/>
        <w:jc w:val="both"/>
        <w:rPr>
          <w:b/>
          <w:color w:val="9CB4BE"/>
          <w:lang w:val="fr-CH"/>
        </w:rPr>
      </w:pPr>
      <w:r w:rsidRPr="007154F7">
        <w:rPr>
          <w:b/>
          <w:noProof/>
          <w:color w:val="9CB4BE"/>
        </w:rPr>
        <w:drawing>
          <wp:anchor distT="0" distB="0" distL="114300" distR="114300" simplePos="0" relativeHeight="251681792" behindDoc="1" locked="0" layoutInCell="1" allowOverlap="1" wp14:anchorId="1C6822DF" wp14:editId="236B0E5F">
            <wp:simplePos x="0" y="0"/>
            <wp:positionH relativeFrom="column">
              <wp:posOffset>1923679</wp:posOffset>
            </wp:positionH>
            <wp:positionV relativeFrom="paragraph">
              <wp:posOffset>59674</wp:posOffset>
            </wp:positionV>
            <wp:extent cx="274320" cy="182880"/>
            <wp:effectExtent l="0" t="0" r="0" b="7620"/>
            <wp:wrapTight wrapText="bothSides">
              <wp:wrapPolygon edited="0">
                <wp:start x="0" y="0"/>
                <wp:lineTo x="0" y="20250"/>
                <wp:lineTo x="19500" y="20250"/>
                <wp:lineTo x="19500" y="4500"/>
                <wp:lineTo x="4500"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D56FE6" w14:textId="4CA38DB8" w:rsidR="00C2273D" w:rsidRDefault="00C2273D" w:rsidP="00C2273D">
      <w:pPr>
        <w:ind w:left="4196"/>
        <w:rPr>
          <w:sz w:val="18"/>
          <w:szCs w:val="18"/>
        </w:rPr>
      </w:pPr>
      <w:r w:rsidRPr="00C2273D">
        <w:rPr>
          <w:sz w:val="18"/>
          <w:szCs w:val="18"/>
        </w:rPr>
        <w:t>©</w:t>
      </w:r>
      <w:r w:rsidR="00D5043A" w:rsidRPr="00D5043A">
        <w:rPr>
          <w:sz w:val="18"/>
          <w:szCs w:val="18"/>
        </w:rPr>
        <w:t>Dimitri LAMOUR</w:t>
      </w:r>
    </w:p>
    <w:p w14:paraId="57E62DD2" w14:textId="4AD14E47" w:rsidR="00433EFE" w:rsidRPr="00292E63" w:rsidRDefault="00433EFE" w:rsidP="000B26BD">
      <w:pPr>
        <w:ind w:left="4196"/>
        <w:jc w:val="both"/>
        <w:rPr>
          <w:b/>
          <w:bCs/>
          <w:color w:val="9CB4BE"/>
          <w:sz w:val="18"/>
          <w:szCs w:val="18"/>
        </w:rPr>
      </w:pPr>
    </w:p>
    <w:p w14:paraId="652429B6" w14:textId="31C0FBA0" w:rsidR="000F26DC" w:rsidRDefault="000F26DC" w:rsidP="000F26DC">
      <w:pPr>
        <w:rPr>
          <w:color w:val="231F20"/>
        </w:rPr>
      </w:pPr>
    </w:p>
    <w:p w14:paraId="37610DF3" w14:textId="09E519EF" w:rsidR="000F26DC" w:rsidRDefault="000F26DC" w:rsidP="000F26DC">
      <w:pPr>
        <w:rPr>
          <w:color w:val="231F20"/>
        </w:rPr>
      </w:pPr>
    </w:p>
    <w:p w14:paraId="78E39A26" w14:textId="3629672B" w:rsidR="00F125E6" w:rsidRDefault="00F125E6" w:rsidP="000F26DC">
      <w:pPr>
        <w:ind w:left="3488" w:firstLine="708"/>
        <w:rPr>
          <w:color w:val="231F20"/>
        </w:rPr>
      </w:pPr>
    </w:p>
    <w:p w14:paraId="1133AC45" w14:textId="456E21E3" w:rsidR="00F125E6" w:rsidRDefault="00F125E6" w:rsidP="000F26DC">
      <w:pPr>
        <w:ind w:left="3488" w:firstLine="708"/>
        <w:rPr>
          <w:color w:val="231F20"/>
        </w:rPr>
      </w:pPr>
    </w:p>
    <w:p w14:paraId="599E7343" w14:textId="1C4B7E17" w:rsidR="00F125E6" w:rsidRDefault="00F125E6" w:rsidP="000F26DC">
      <w:pPr>
        <w:ind w:left="3488" w:firstLine="708"/>
        <w:rPr>
          <w:color w:val="231F20"/>
        </w:rPr>
      </w:pPr>
    </w:p>
    <w:p w14:paraId="7EE7A5BB" w14:textId="22587A93" w:rsidR="00F125E6" w:rsidRDefault="00F125E6" w:rsidP="000F26DC">
      <w:pPr>
        <w:ind w:left="3488" w:firstLine="708"/>
        <w:rPr>
          <w:color w:val="231F20"/>
        </w:rPr>
      </w:pPr>
    </w:p>
    <w:p w14:paraId="1055ABEC" w14:textId="6B04879F" w:rsidR="00323A82" w:rsidRDefault="00F125E6" w:rsidP="00F125E6">
      <w:pPr>
        <w:rPr>
          <w:color w:val="231F20"/>
        </w:rPr>
      </w:pPr>
      <w:r w:rsidRPr="00F125E6">
        <w:rPr>
          <w:noProof/>
          <w:color w:val="231F20"/>
          <w:sz w:val="18"/>
          <w:szCs w:val="18"/>
        </w:rPr>
        <w:drawing>
          <wp:anchor distT="0" distB="0" distL="114300" distR="114300" simplePos="0" relativeHeight="251695104" behindDoc="0" locked="0" layoutInCell="1" allowOverlap="1" wp14:anchorId="181EAEDF" wp14:editId="39080F57">
            <wp:simplePos x="0" y="0"/>
            <wp:positionH relativeFrom="margin">
              <wp:posOffset>24254</wp:posOffset>
            </wp:positionH>
            <wp:positionV relativeFrom="margin">
              <wp:posOffset>4645907</wp:posOffset>
            </wp:positionV>
            <wp:extent cx="2548890" cy="3736975"/>
            <wp:effectExtent l="0" t="0" r="3810" b="0"/>
            <wp:wrapSquare wrapText="bothSides"/>
            <wp:docPr id="872305175" name="Image 1" descr="Une image contenant plein air, planche de surf, eau, récré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05175" name="Image 1" descr="Une image contenant plein air, planche de surf, eau, récréation&#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2548890" cy="3736975"/>
                    </a:xfrm>
                    <a:prstGeom prst="rect">
                      <a:avLst/>
                    </a:prstGeom>
                  </pic:spPr>
                </pic:pic>
              </a:graphicData>
            </a:graphic>
            <wp14:sizeRelH relativeFrom="margin">
              <wp14:pctWidth>0</wp14:pctWidth>
            </wp14:sizeRelH>
            <wp14:sizeRelV relativeFrom="margin">
              <wp14:pctHeight>0</wp14:pctHeight>
            </wp14:sizeRelV>
          </wp:anchor>
        </w:drawing>
      </w:r>
      <w:r w:rsidR="00CD5278">
        <w:rPr>
          <w:color w:val="231F20"/>
        </w:rPr>
        <w:t>Paddle et Yoga, à l’écoute de la nature et de soi</w:t>
      </w:r>
    </w:p>
    <w:p w14:paraId="22F8D31B" w14:textId="08891F6E" w:rsidR="00F125E6" w:rsidRDefault="00F125E6" w:rsidP="00D86C61">
      <w:pPr>
        <w:ind w:left="4196" w:firstLine="52"/>
        <w:rPr>
          <w:color w:val="231F20"/>
          <w:sz w:val="18"/>
          <w:szCs w:val="18"/>
        </w:rPr>
      </w:pPr>
      <w:r w:rsidRPr="00292E63">
        <w:rPr>
          <w:b/>
          <w:bCs/>
          <w:noProof/>
          <w:color w:val="231F20"/>
          <w:sz w:val="18"/>
          <w:szCs w:val="18"/>
          <w:highlight w:val="yellow"/>
          <w:lang w:val="fr-CH" w:eastAsia="fr-CH" w:bidi="ar-SA"/>
        </w:rPr>
        <mc:AlternateContent>
          <mc:Choice Requires="wps">
            <w:drawing>
              <wp:anchor distT="0" distB="0" distL="0" distR="0" simplePos="0" relativeHeight="251675648" behindDoc="1" locked="0" layoutInCell="1" allowOverlap="1" wp14:anchorId="69FB6553" wp14:editId="333FCBE3">
                <wp:simplePos x="0" y="0"/>
                <wp:positionH relativeFrom="page">
                  <wp:posOffset>3220720</wp:posOffset>
                </wp:positionH>
                <wp:positionV relativeFrom="paragraph">
                  <wp:posOffset>216535</wp:posOffset>
                </wp:positionV>
                <wp:extent cx="248920" cy="1270"/>
                <wp:effectExtent l="0" t="19050" r="17780" b="17780"/>
                <wp:wrapTopAndBottom/>
                <wp:docPr id="20" name="Forme libr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920" cy="1270"/>
                        </a:xfrm>
                        <a:custGeom>
                          <a:avLst/>
                          <a:gdLst>
                            <a:gd name="T0" fmla="+- 0 4910 4910"/>
                            <a:gd name="T1" fmla="*/ T0 w 392"/>
                            <a:gd name="T2" fmla="+- 0 5301 4910"/>
                            <a:gd name="T3" fmla="*/ T2 w 392"/>
                          </a:gdLst>
                          <a:ahLst/>
                          <a:cxnLst>
                            <a:cxn ang="0">
                              <a:pos x="T1" y="0"/>
                            </a:cxn>
                            <a:cxn ang="0">
                              <a:pos x="T3" y="0"/>
                            </a:cxn>
                          </a:cxnLst>
                          <a:rect l="0" t="0" r="r" b="b"/>
                          <a:pathLst>
                            <a:path w="392">
                              <a:moveTo>
                                <a:pt x="0" y="0"/>
                              </a:moveTo>
                              <a:lnTo>
                                <a:pt x="391" y="0"/>
                              </a:lnTo>
                            </a:path>
                          </a:pathLst>
                        </a:custGeom>
                        <a:noFill/>
                        <a:ln w="38100">
                          <a:solidFill>
                            <a:srgbClr val="9CB4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DD0C0CE" id="Forme libre 20" o:spid="_x0000_s1026" style="position:absolute;margin-left:253.6pt;margin-top:17.05pt;width:19.6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" path="m,l391,e" filled="f" strokecolor="#9cb4be" strokeweight="3pt">
                <v:path arrowok="t" o:connecttype="custom" o:connectlocs="0,0;248285,0" o:connectangles="0,0"/>
                <w10:wrap type="topAndBottom" anchorx="page"/>
              </v:shape>
            </w:pict>
          </mc:Fallback>
        </mc:AlternateContent>
      </w:r>
    </w:p>
    <w:p w14:paraId="5C4EEC90" w14:textId="77777777" w:rsidR="00D86C61" w:rsidRDefault="00D86C61" w:rsidP="00D86C61">
      <w:pPr>
        <w:ind w:left="4196" w:firstLine="52"/>
        <w:rPr>
          <w:color w:val="231F20"/>
          <w:sz w:val="18"/>
          <w:szCs w:val="18"/>
        </w:rPr>
      </w:pPr>
    </w:p>
    <w:p w14:paraId="387F94E0" w14:textId="4CE42DCE" w:rsidR="00CD5278" w:rsidRDefault="00CD5278" w:rsidP="00CD5278">
      <w:pPr>
        <w:spacing w:before="21" w:line="300" w:lineRule="auto"/>
        <w:ind w:left="4196"/>
        <w:jc w:val="both"/>
        <w:rPr>
          <w:color w:val="231F20"/>
          <w:sz w:val="18"/>
          <w:szCs w:val="18"/>
        </w:rPr>
      </w:pPr>
      <w:r w:rsidRPr="00CD5278">
        <w:rPr>
          <w:color w:val="231F20"/>
          <w:sz w:val="18"/>
          <w:szCs w:val="18"/>
        </w:rPr>
        <w:t xml:space="preserve">Besoin de </w:t>
      </w:r>
      <w:r>
        <w:rPr>
          <w:color w:val="231F20"/>
          <w:sz w:val="18"/>
          <w:szCs w:val="18"/>
        </w:rPr>
        <w:t xml:space="preserve">se </w:t>
      </w:r>
      <w:r w:rsidRPr="00CD5278">
        <w:rPr>
          <w:color w:val="231F20"/>
          <w:sz w:val="18"/>
          <w:szCs w:val="18"/>
        </w:rPr>
        <w:t xml:space="preserve">ressourcer et de </w:t>
      </w:r>
      <w:r>
        <w:rPr>
          <w:color w:val="231F20"/>
          <w:sz w:val="18"/>
          <w:szCs w:val="18"/>
        </w:rPr>
        <w:t>se</w:t>
      </w:r>
      <w:r w:rsidRPr="00CD5278">
        <w:rPr>
          <w:color w:val="231F20"/>
          <w:sz w:val="18"/>
          <w:szCs w:val="18"/>
        </w:rPr>
        <w:t xml:space="preserve"> reconnecter avec </w:t>
      </w:r>
      <w:r>
        <w:rPr>
          <w:color w:val="231F20"/>
          <w:sz w:val="18"/>
          <w:szCs w:val="18"/>
        </w:rPr>
        <w:t>soi-même</w:t>
      </w:r>
      <w:r w:rsidRPr="00CD5278">
        <w:rPr>
          <w:color w:val="231F20"/>
          <w:sz w:val="18"/>
          <w:szCs w:val="18"/>
        </w:rPr>
        <w:t xml:space="preserve"> ? La Bretagne est le cadre idéal pour faire du yoga ! </w:t>
      </w:r>
      <w:r>
        <w:rPr>
          <w:color w:val="231F20"/>
          <w:sz w:val="18"/>
          <w:szCs w:val="18"/>
        </w:rPr>
        <w:t>Le</w:t>
      </w:r>
      <w:r w:rsidRPr="00CD5278">
        <w:rPr>
          <w:color w:val="231F20"/>
          <w:sz w:val="18"/>
          <w:szCs w:val="18"/>
        </w:rPr>
        <w:t xml:space="preserve"> bon air iodé et une nature préservée</w:t>
      </w:r>
      <w:r>
        <w:rPr>
          <w:color w:val="231F20"/>
          <w:sz w:val="18"/>
          <w:szCs w:val="18"/>
        </w:rPr>
        <w:t xml:space="preserve"> complètent les bienfaits de </w:t>
      </w:r>
      <w:r w:rsidRPr="00CD5278">
        <w:rPr>
          <w:color w:val="231F20"/>
          <w:sz w:val="18"/>
          <w:szCs w:val="18"/>
        </w:rPr>
        <w:t>cette pratique millénaire</w:t>
      </w:r>
      <w:r>
        <w:rPr>
          <w:color w:val="231F20"/>
          <w:sz w:val="18"/>
          <w:szCs w:val="18"/>
        </w:rPr>
        <w:t>.</w:t>
      </w:r>
      <w:r w:rsidRPr="00CD5278">
        <w:rPr>
          <w:color w:val="231F20"/>
          <w:sz w:val="18"/>
          <w:szCs w:val="18"/>
        </w:rPr>
        <w:t xml:space="preserve"> Une véritable arme anti-stress </w:t>
      </w:r>
      <w:r>
        <w:rPr>
          <w:color w:val="231F20"/>
          <w:sz w:val="18"/>
          <w:szCs w:val="18"/>
        </w:rPr>
        <w:t>a</w:t>
      </w:r>
      <w:r w:rsidRPr="00CD5278">
        <w:rPr>
          <w:color w:val="231F20"/>
          <w:sz w:val="18"/>
          <w:szCs w:val="18"/>
        </w:rPr>
        <w:t>ccessible à tous dans ses formes les plus douces</w:t>
      </w:r>
      <w:r>
        <w:rPr>
          <w:color w:val="231F20"/>
          <w:sz w:val="18"/>
          <w:szCs w:val="18"/>
        </w:rPr>
        <w:t xml:space="preserve">. Sur la Rance, non loin de Dinard, Flora initie au yoga de Gasquet sur paddle ! Une sortie idéale pour se ressourcer en pleine nature. Nul besoin d’être équilibriste, les mouvements, alliant respiration et renforcement musculaire </w:t>
      </w:r>
      <w:r w:rsidR="00432691">
        <w:rPr>
          <w:color w:val="231F20"/>
          <w:sz w:val="18"/>
          <w:szCs w:val="18"/>
        </w:rPr>
        <w:t>sont</w:t>
      </w:r>
      <w:r>
        <w:rPr>
          <w:color w:val="231F20"/>
          <w:sz w:val="18"/>
          <w:szCs w:val="18"/>
        </w:rPr>
        <w:t xml:space="preserve"> accessible</w:t>
      </w:r>
      <w:r w:rsidR="00432691">
        <w:rPr>
          <w:color w:val="231F20"/>
          <w:sz w:val="18"/>
          <w:szCs w:val="18"/>
        </w:rPr>
        <w:t>s</w:t>
      </w:r>
      <w:r>
        <w:rPr>
          <w:color w:val="231F20"/>
          <w:sz w:val="18"/>
          <w:szCs w:val="18"/>
        </w:rPr>
        <w:t xml:space="preserve"> à tous niveaux.</w:t>
      </w:r>
      <w:r w:rsidR="00127F7D">
        <w:rPr>
          <w:color w:val="231F20"/>
          <w:sz w:val="18"/>
          <w:szCs w:val="18"/>
        </w:rPr>
        <w:t xml:space="preserve"> Au terme de la sortie, un</w:t>
      </w:r>
      <w:r w:rsidR="00127F7D" w:rsidRPr="00127F7D">
        <w:t xml:space="preserve"> </w:t>
      </w:r>
      <w:r w:rsidR="00127F7D" w:rsidRPr="00127F7D">
        <w:rPr>
          <w:color w:val="231F20"/>
          <w:sz w:val="18"/>
          <w:szCs w:val="18"/>
        </w:rPr>
        <w:t xml:space="preserve">pique-nique </w:t>
      </w:r>
      <w:r w:rsidR="00432691">
        <w:rPr>
          <w:color w:val="231F20"/>
          <w:sz w:val="18"/>
          <w:szCs w:val="18"/>
        </w:rPr>
        <w:t xml:space="preserve">composé </w:t>
      </w:r>
      <w:r w:rsidR="00127F7D" w:rsidRPr="00127F7D">
        <w:rPr>
          <w:color w:val="231F20"/>
          <w:sz w:val="18"/>
          <w:szCs w:val="18"/>
        </w:rPr>
        <w:t xml:space="preserve">de produits frais et locaux </w:t>
      </w:r>
      <w:r w:rsidR="00127F7D">
        <w:rPr>
          <w:color w:val="231F20"/>
          <w:sz w:val="18"/>
          <w:szCs w:val="18"/>
        </w:rPr>
        <w:t>permet de conclure ce</w:t>
      </w:r>
      <w:r w:rsidR="00127F7D" w:rsidRPr="00127F7D">
        <w:rPr>
          <w:color w:val="231F20"/>
          <w:sz w:val="18"/>
          <w:szCs w:val="18"/>
        </w:rPr>
        <w:t xml:space="preserve"> moment de convivialité et de bien-être absolu.</w:t>
      </w:r>
    </w:p>
    <w:p w14:paraId="55CAAA99" w14:textId="77777777" w:rsidR="00CD5278" w:rsidRDefault="00CD5278" w:rsidP="00CD5278">
      <w:pPr>
        <w:spacing w:before="21" w:line="300" w:lineRule="auto"/>
        <w:ind w:left="4196"/>
        <w:jc w:val="both"/>
        <w:rPr>
          <w:color w:val="231F20"/>
          <w:sz w:val="18"/>
          <w:szCs w:val="18"/>
        </w:rPr>
      </w:pPr>
    </w:p>
    <w:p w14:paraId="06FAC180" w14:textId="77777777" w:rsidR="00E8550C" w:rsidRPr="00E8550C" w:rsidRDefault="00E8550C" w:rsidP="00323A82">
      <w:pPr>
        <w:ind w:left="4196"/>
        <w:jc w:val="both"/>
        <w:rPr>
          <w:color w:val="231F20"/>
          <w:sz w:val="18"/>
          <w:szCs w:val="18"/>
        </w:rPr>
      </w:pPr>
    </w:p>
    <w:p w14:paraId="65205FBD" w14:textId="4931A175" w:rsidR="00127F7D" w:rsidRDefault="00127F7D" w:rsidP="00127F7D">
      <w:pPr>
        <w:ind w:left="4196"/>
        <w:jc w:val="both"/>
        <w:rPr>
          <w:color w:val="9CB4BE"/>
          <w:sz w:val="18"/>
          <w:szCs w:val="18"/>
        </w:rPr>
      </w:pPr>
      <w:r>
        <w:rPr>
          <w:b/>
          <w:color w:val="9CB4BE"/>
          <w:sz w:val="18"/>
          <w:szCs w:val="18"/>
        </w:rPr>
        <w:t>En savoir plus</w:t>
      </w:r>
      <w:r w:rsidR="00FA2847" w:rsidRPr="00FA2847">
        <w:rPr>
          <w:b/>
          <w:color w:val="9CB4BE"/>
          <w:sz w:val="18"/>
          <w:szCs w:val="18"/>
        </w:rPr>
        <w:t xml:space="preserve"> :</w:t>
      </w:r>
      <w:r w:rsidR="00FA2847" w:rsidRPr="00FA2847">
        <w:rPr>
          <w:color w:val="9CB4BE"/>
          <w:sz w:val="18"/>
          <w:szCs w:val="18"/>
        </w:rPr>
        <w:t xml:space="preserve"> </w:t>
      </w:r>
      <w:r>
        <w:rPr>
          <w:color w:val="231F20"/>
          <w:sz w:val="18"/>
          <w:szCs w:val="18"/>
        </w:rPr>
        <w:t xml:space="preserve">Chandelle, cobra et goûter tête en bas avec </w:t>
      </w:r>
      <w:hyperlink r:id="rId16" w:history="1">
        <w:r w:rsidRPr="00127F7D">
          <w:rPr>
            <w:rStyle w:val="Hyperlink"/>
            <w:sz w:val="18"/>
            <w:szCs w:val="18"/>
          </w:rPr>
          <w:t>Flora</w:t>
        </w:r>
      </w:hyperlink>
      <w:r>
        <w:rPr>
          <w:color w:val="231F20"/>
          <w:sz w:val="18"/>
          <w:szCs w:val="18"/>
        </w:rPr>
        <w:t>.</w:t>
      </w:r>
    </w:p>
    <w:p w14:paraId="3964C7F0" w14:textId="5BCB9811" w:rsidR="00884165" w:rsidRPr="00FA2847" w:rsidRDefault="00884165" w:rsidP="00FA2847">
      <w:pPr>
        <w:ind w:left="4196" w:firstLine="52"/>
        <w:rPr>
          <w:color w:val="FFC000" w:themeColor="accent4"/>
          <w:sz w:val="18"/>
          <w:szCs w:val="18"/>
        </w:rPr>
      </w:pPr>
    </w:p>
    <w:p w14:paraId="345BFBEC" w14:textId="78EA20D3" w:rsidR="00C2273D" w:rsidRDefault="00C2273D" w:rsidP="00C2273D">
      <w:pPr>
        <w:ind w:left="4196"/>
        <w:rPr>
          <w:sz w:val="18"/>
          <w:szCs w:val="18"/>
        </w:rPr>
      </w:pPr>
      <w:r w:rsidRPr="00C2273D">
        <w:rPr>
          <w:sz w:val="18"/>
          <w:szCs w:val="18"/>
        </w:rPr>
        <w:t>©</w:t>
      </w:r>
      <w:r w:rsidR="00D5043A">
        <w:rPr>
          <w:sz w:val="18"/>
          <w:szCs w:val="18"/>
        </w:rPr>
        <w:t>Nicolas DEQUIN</w:t>
      </w:r>
    </w:p>
    <w:p w14:paraId="1DA05345" w14:textId="7FC765A6" w:rsidR="00323A82" w:rsidRDefault="00323A82" w:rsidP="00323A82">
      <w:pPr>
        <w:ind w:left="4196" w:firstLine="52"/>
        <w:rPr>
          <w:color w:val="231F20"/>
        </w:rPr>
      </w:pPr>
    </w:p>
    <w:p w14:paraId="5B052185" w14:textId="62C4ED21" w:rsidR="00F07868" w:rsidRDefault="00F07868" w:rsidP="000F26DC">
      <w:pPr>
        <w:spacing w:before="103" w:line="300" w:lineRule="auto"/>
        <w:ind w:left="3488" w:firstLine="708"/>
        <w:jc w:val="both"/>
        <w:rPr>
          <w:color w:val="231F20"/>
        </w:rPr>
      </w:pPr>
    </w:p>
    <w:sectPr w:rsidR="00F07868" w:rsidSect="00A272B6">
      <w:headerReference w:type="default" r:id="rId17"/>
      <w:footerReference w:type="default" r:id="rId18"/>
      <w:pgSz w:w="11910" w:h="16840"/>
      <w:pgMar w:top="284" w:right="709" w:bottom="284" w:left="709" w:header="1928"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157E3" w14:textId="77777777" w:rsidR="0051129B" w:rsidRDefault="0051129B" w:rsidP="00433EFE">
      <w:r>
        <w:separator/>
      </w:r>
    </w:p>
  </w:endnote>
  <w:endnote w:type="continuationSeparator" w:id="0">
    <w:p w14:paraId="0DE193EC" w14:textId="77777777" w:rsidR="0051129B" w:rsidRDefault="0051129B" w:rsidP="00433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1DD1F" w14:textId="77777777" w:rsidR="00A272B6" w:rsidRPr="00464C05" w:rsidRDefault="00A272B6" w:rsidP="00A272B6">
    <w:pPr>
      <w:tabs>
        <w:tab w:val="left" w:pos="7086"/>
      </w:tabs>
      <w:spacing w:before="100"/>
      <w:jc w:val="right"/>
      <w:rPr>
        <w:color w:val="231F20"/>
        <w:sz w:val="16"/>
      </w:rPr>
    </w:pPr>
    <w:r>
      <w:rPr>
        <w:noProof/>
        <w:lang w:val="fr-CH" w:eastAsia="fr-CH" w:bidi="ar-SA"/>
      </w:rPr>
      <w:drawing>
        <wp:anchor distT="0" distB="0" distL="0" distR="0" simplePos="0" relativeHeight="251661312" behindDoc="0" locked="0" layoutInCell="1" allowOverlap="1" wp14:anchorId="62C8D839" wp14:editId="4E1BDC9F">
          <wp:simplePos x="0" y="0"/>
          <wp:positionH relativeFrom="page">
            <wp:posOffset>7136259</wp:posOffset>
          </wp:positionH>
          <wp:positionV relativeFrom="paragraph">
            <wp:posOffset>44450</wp:posOffset>
          </wp:positionV>
          <wp:extent cx="172085" cy="172085"/>
          <wp:effectExtent l="0" t="0" r="0" b="0"/>
          <wp:wrapNone/>
          <wp:docPr id="7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 cstate="print"/>
                  <a:stretch>
                    <a:fillRect/>
                  </a:stretch>
                </pic:blipFill>
                <pic:spPr>
                  <a:xfrm>
                    <a:off x="0" y="0"/>
                    <a:ext cx="172085" cy="172085"/>
                  </a:xfrm>
                  <a:prstGeom prst="rect">
                    <a:avLst/>
                  </a:prstGeom>
                </pic:spPr>
              </pic:pic>
            </a:graphicData>
          </a:graphic>
        </wp:anchor>
      </w:drawing>
    </w:r>
    <w:r>
      <w:rPr>
        <w:noProof/>
        <w:lang w:val="fr-CH" w:eastAsia="fr-CH" w:bidi="ar-SA"/>
      </w:rPr>
      <w:drawing>
        <wp:anchor distT="0" distB="0" distL="114300" distR="114300" simplePos="0" relativeHeight="251659264" behindDoc="0" locked="0" layoutInCell="1" allowOverlap="1" wp14:anchorId="1DEB9867" wp14:editId="72427CAF">
          <wp:simplePos x="0" y="0"/>
          <wp:positionH relativeFrom="column">
            <wp:posOffset>7432675</wp:posOffset>
          </wp:positionH>
          <wp:positionV relativeFrom="paragraph">
            <wp:posOffset>-133985</wp:posOffset>
          </wp:positionV>
          <wp:extent cx="285750" cy="354965"/>
          <wp:effectExtent l="0" t="0" r="0" b="0"/>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1.png"/>
                  <pic:cNvPicPr/>
                </pic:nvPicPr>
                <pic:blipFill>
                  <a:blip r:embed="rId2">
                    <a:extLst>
                      <a:ext uri="{28A0092B-C50C-407E-A947-70E740481C1C}">
                        <a14:useLocalDpi xmlns:a14="http://schemas.microsoft.com/office/drawing/2010/main" val="0"/>
                      </a:ext>
                    </a:extLst>
                  </a:blip>
                  <a:stretch>
                    <a:fillRect/>
                  </a:stretch>
                </pic:blipFill>
                <pic:spPr>
                  <a:xfrm>
                    <a:off x="0" y="0"/>
                    <a:ext cx="285750" cy="354965"/>
                  </a:xfrm>
                  <a:prstGeom prst="rect">
                    <a:avLst/>
                  </a:prstGeom>
                </pic:spPr>
              </pic:pic>
            </a:graphicData>
          </a:graphic>
          <wp14:sizeRelH relativeFrom="margin">
            <wp14:pctWidth>0</wp14:pctWidth>
          </wp14:sizeRelH>
          <wp14:sizeRelV relativeFrom="margin">
            <wp14:pctHeight>0</wp14:pctHeight>
          </wp14:sizeRelV>
        </wp:anchor>
      </w:drawing>
    </w:r>
    <w:r>
      <w:rPr>
        <w:noProof/>
        <w:lang w:val="fr-CH" w:eastAsia="fr-CH" w:bidi="ar-SA"/>
      </w:rPr>
      <w:drawing>
        <wp:anchor distT="0" distB="0" distL="0" distR="0" simplePos="0" relativeHeight="251660288" behindDoc="1" locked="0" layoutInCell="1" allowOverlap="1" wp14:anchorId="7BB63A89" wp14:editId="18F08871">
          <wp:simplePos x="0" y="0"/>
          <wp:positionH relativeFrom="page">
            <wp:posOffset>4230514</wp:posOffset>
          </wp:positionH>
          <wp:positionV relativeFrom="paragraph">
            <wp:posOffset>44912</wp:posOffset>
          </wp:positionV>
          <wp:extent cx="172415" cy="172453"/>
          <wp:effectExtent l="0" t="0" r="0" b="0"/>
          <wp:wrapNone/>
          <wp:docPr id="8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3" cstate="print"/>
                  <a:stretch>
                    <a:fillRect/>
                  </a:stretch>
                </pic:blipFill>
                <pic:spPr>
                  <a:xfrm>
                    <a:off x="0" y="0"/>
                    <a:ext cx="172415" cy="172453"/>
                  </a:xfrm>
                  <a:prstGeom prst="rect">
                    <a:avLst/>
                  </a:prstGeom>
                </pic:spPr>
              </pic:pic>
            </a:graphicData>
          </a:graphic>
        </wp:anchor>
      </w:drawing>
    </w:r>
    <w:r>
      <w:rPr>
        <w:color w:val="231F20"/>
        <w:sz w:val="16"/>
      </w:rPr>
      <w:t>Plus</w:t>
    </w:r>
    <w:r>
      <w:rPr>
        <w:color w:val="231F20"/>
        <w:spacing w:val="-5"/>
        <w:sz w:val="16"/>
      </w:rPr>
      <w:t xml:space="preserve"> </w:t>
    </w:r>
    <w:r>
      <w:rPr>
        <w:color w:val="231F20"/>
        <w:sz w:val="16"/>
      </w:rPr>
      <w:t>d’information</w:t>
    </w:r>
    <w:r>
      <w:rPr>
        <w:color w:val="231F20"/>
        <w:spacing w:val="-6"/>
        <w:sz w:val="16"/>
      </w:rPr>
      <w:t xml:space="preserve"> </w:t>
    </w:r>
    <w:r>
      <w:rPr>
        <w:color w:val="231F20"/>
        <w:sz w:val="16"/>
      </w:rPr>
      <w:t>sur</w:t>
    </w:r>
    <w:r>
      <w:rPr>
        <w:color w:val="231F20"/>
        <w:spacing w:val="-31"/>
        <w:sz w:val="16"/>
      </w:rPr>
      <w:t xml:space="preserve"> </w:t>
    </w:r>
    <w:r>
      <w:rPr>
        <w:color w:val="231F20"/>
        <w:sz w:val="16"/>
      </w:rPr>
      <w:t>:</w:t>
    </w:r>
    <w:r>
      <w:rPr>
        <w:color w:val="231F20"/>
        <w:spacing w:val="-4"/>
        <w:sz w:val="16"/>
      </w:rPr>
      <w:t xml:space="preserve"> </w:t>
    </w:r>
    <w:r>
      <w:rPr>
        <w:b/>
        <w:color w:val="231F20"/>
        <w:sz w:val="18"/>
      </w:rPr>
      <w:t>tourismebretagne.com</w:t>
    </w:r>
    <w:r>
      <w:rPr>
        <w:b/>
        <w:color w:val="231F20"/>
        <w:spacing w:val="-6"/>
        <w:sz w:val="18"/>
      </w:rPr>
      <w:t xml:space="preserve"> </w:t>
    </w:r>
    <w:r>
      <w:rPr>
        <w:b/>
        <w:color w:val="231F20"/>
        <w:sz w:val="18"/>
      </w:rPr>
      <w:t xml:space="preserve">|            </w:t>
    </w:r>
    <w:r>
      <w:rPr>
        <w:color w:val="231F20"/>
        <w:sz w:val="16"/>
      </w:rPr>
      <w:t xml:space="preserve">Infos presse sur : </w:t>
    </w:r>
    <w:proofErr w:type="spellStart"/>
    <w:r>
      <w:rPr>
        <w:b/>
        <w:color w:val="231F20"/>
        <w:sz w:val="18"/>
      </w:rPr>
      <w:t>acteurs.tourismebretagne.bzh</w:t>
    </w:r>
    <w:proofErr w:type="spellEnd"/>
    <w:r>
      <w:rPr>
        <w:b/>
        <w:color w:val="231F20"/>
        <w:spacing w:val="-33"/>
        <w:sz w:val="18"/>
      </w:rPr>
      <w:t xml:space="preserve"> </w:t>
    </w:r>
    <w:r>
      <w:rPr>
        <w:b/>
        <w:color w:val="231F20"/>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617D5" w14:textId="77777777" w:rsidR="0051129B" w:rsidRDefault="0051129B" w:rsidP="00433EFE">
      <w:r>
        <w:separator/>
      </w:r>
    </w:p>
  </w:footnote>
  <w:footnote w:type="continuationSeparator" w:id="0">
    <w:p w14:paraId="558E1A78" w14:textId="77777777" w:rsidR="0051129B" w:rsidRDefault="0051129B" w:rsidP="00433E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3484A" w14:textId="39A0B2DB" w:rsidR="00A272B6" w:rsidRDefault="00482E1B" w:rsidP="00433EFE">
    <w:pPr>
      <w:pStyle w:val="Kopfzeile"/>
      <w:tabs>
        <w:tab w:val="clear" w:pos="4536"/>
        <w:tab w:val="clear" w:pos="9072"/>
      </w:tabs>
    </w:pPr>
    <w:r>
      <w:rPr>
        <w:noProof/>
      </w:rPr>
      <w:drawing>
        <wp:anchor distT="0" distB="0" distL="114300" distR="114300" simplePos="0" relativeHeight="251668480" behindDoc="1" locked="0" layoutInCell="1" allowOverlap="1" wp14:anchorId="64FA3E51" wp14:editId="7CE55A77">
          <wp:simplePos x="0" y="0"/>
          <wp:positionH relativeFrom="column">
            <wp:posOffset>38100</wp:posOffset>
          </wp:positionH>
          <wp:positionV relativeFrom="paragraph">
            <wp:posOffset>-788035</wp:posOffset>
          </wp:positionV>
          <wp:extent cx="2219325" cy="464185"/>
          <wp:effectExtent l="0" t="0" r="9525" b="0"/>
          <wp:wrapTight wrapText="bothSides">
            <wp:wrapPolygon edited="0">
              <wp:start x="0" y="0"/>
              <wp:lineTo x="0" y="20389"/>
              <wp:lineTo x="21507" y="20389"/>
              <wp:lineTo x="21507" y="0"/>
              <wp:lineTo x="0" y="0"/>
            </wp:wrapPolygon>
          </wp:wrapTight>
          <wp:docPr id="10" name="Image 10"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Police, Graphique, graphism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464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72B6">
      <w:rPr>
        <w:noProof/>
        <w:lang w:val="fr-CH" w:eastAsia="fr-CH" w:bidi="ar-SA"/>
      </w:rPr>
      <mc:AlternateContent>
        <mc:Choice Requires="wps">
          <w:drawing>
            <wp:anchor distT="0" distB="0" distL="114300" distR="114300" simplePos="0" relativeHeight="251665408" behindDoc="0" locked="0" layoutInCell="1" allowOverlap="1" wp14:anchorId="1A362681" wp14:editId="2A6FE2C7">
              <wp:simplePos x="0" y="0"/>
              <wp:positionH relativeFrom="column">
                <wp:posOffset>2376264</wp:posOffset>
              </wp:positionH>
              <wp:positionV relativeFrom="paragraph">
                <wp:posOffset>-986155</wp:posOffset>
              </wp:positionV>
              <wp:extent cx="4115976" cy="3524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976"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51718" w14:textId="77777777" w:rsidR="00A272B6" w:rsidRPr="0091227F" w:rsidRDefault="00A272B6" w:rsidP="00433EFE">
                          <w:pPr>
                            <w:jc w:val="center"/>
                            <w:rPr>
                              <w:spacing w:val="60"/>
                              <w:sz w:val="35"/>
                              <w:szCs w:val="35"/>
                            </w:rPr>
                          </w:pPr>
                          <w:r w:rsidRPr="0091227F">
                            <w:rPr>
                              <w:spacing w:val="60"/>
                              <w:sz w:val="35"/>
                              <w:szCs w:val="35"/>
                            </w:rPr>
                            <w:t>COMMUNIQUÉ DE PRESSE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62681" id="_x0000_t202" coordsize="21600,21600" o:spt="202" path="m,l,21600r21600,l21600,xe">
              <v:stroke joinstyle="miter"/>
              <v:path gradientshapeok="t" o:connecttype="rect"/>
            </v:shapetype>
            <v:shape id="Text Box 3" o:spid="_x0000_s1026" type="#_x0000_t202" style="position:absolute;margin-left:187.1pt;margin-top:-77.65pt;width:324.1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" filled="f" stroked="f">
              <v:textbox>
                <w:txbxContent>
                  <w:p w14:paraId="6F051718" w14:textId="77777777" w:rsidR="00A272B6" w:rsidRPr="0091227F" w:rsidRDefault="00A272B6" w:rsidP="00433EFE">
                    <w:pPr>
                      <w:jc w:val="center"/>
                      <w:rPr>
                        <w:spacing w:val="60"/>
                        <w:sz w:val="35"/>
                        <w:szCs w:val="35"/>
                      </w:rPr>
                    </w:pPr>
                    <w:r w:rsidRPr="0091227F">
                      <w:rPr>
                        <w:spacing w:val="60"/>
                        <w:sz w:val="35"/>
                        <w:szCs w:val="35"/>
                      </w:rPr>
                      <w:t>COMMUNIQUÉ DE PRESSE</w:t>
                    </w:r>
                  </w:p>
                </w:txbxContent>
              </v:textbox>
            </v:shape>
          </w:pict>
        </mc:Fallback>
      </mc:AlternateContent>
    </w:r>
    <w:r w:rsidR="00A272B6">
      <w:rPr>
        <w:noProof/>
        <w:lang w:val="fr-CH" w:eastAsia="fr-CH" w:bidi="ar-SA"/>
      </w:rPr>
      <mc:AlternateContent>
        <mc:Choice Requires="wps">
          <w:drawing>
            <wp:anchor distT="0" distB="0" distL="114300" distR="114300" simplePos="0" relativeHeight="251666432" behindDoc="0" locked="0" layoutInCell="1" allowOverlap="1" wp14:anchorId="215BC3D0" wp14:editId="5873BC08">
              <wp:simplePos x="0" y="0"/>
              <wp:positionH relativeFrom="column">
                <wp:posOffset>2459371</wp:posOffset>
              </wp:positionH>
              <wp:positionV relativeFrom="paragraph">
                <wp:posOffset>-658495</wp:posOffset>
              </wp:positionV>
              <wp:extent cx="4260199" cy="759460"/>
              <wp:effectExtent l="0" t="0" r="0" b="2540"/>
              <wp:wrapNone/>
              <wp:docPr id="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199" cy="759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FCDF7" w14:textId="77777777" w:rsidR="00D86C61" w:rsidRPr="004F6F2F" w:rsidRDefault="00D86C61" w:rsidP="00D86C61">
                          <w:pPr>
                            <w:spacing w:before="114"/>
                            <w:rPr>
                              <w:b/>
                              <w:color w:val="231F20"/>
                              <w:sz w:val="16"/>
                              <w:lang w:val="fr-CH"/>
                            </w:rPr>
                          </w:pPr>
                          <w:r w:rsidRPr="004F6F2F">
                            <w:rPr>
                              <w:b/>
                              <w:color w:val="231F20"/>
                              <w:sz w:val="16"/>
                              <w:lang w:val="fr-CH"/>
                            </w:rPr>
                            <w:t xml:space="preserve">Contact de Presse Tourisme Bretagne| </w:t>
                          </w:r>
                          <w:r w:rsidRPr="004F6F2F">
                            <w:rPr>
                              <w:color w:val="231F20"/>
                              <w:sz w:val="16"/>
                              <w:lang w:val="fr-CH"/>
                            </w:rPr>
                            <w:t>Bern</w:t>
                          </w:r>
                          <w:r>
                            <w:rPr>
                              <w:color w:val="231F20"/>
                              <w:sz w:val="16"/>
                              <w:lang w:val="fr-CH"/>
                            </w:rPr>
                            <w:t>e</w:t>
                          </w:r>
                          <w:r w:rsidRPr="004F6F2F">
                            <w:rPr>
                              <w:color w:val="231F20"/>
                              <w:sz w:val="16"/>
                              <w:lang w:val="fr-CH"/>
                            </w:rPr>
                            <w:t xml:space="preserve">, </w:t>
                          </w:r>
                          <w:r>
                            <w:rPr>
                              <w:color w:val="231F20"/>
                              <w:sz w:val="16"/>
                              <w:lang w:val="fr-CH"/>
                            </w:rPr>
                            <w:t>le 12.10</w:t>
                          </w:r>
                          <w:r w:rsidRPr="004F6F2F">
                            <w:rPr>
                              <w:color w:val="231F20"/>
                              <w:sz w:val="16"/>
                              <w:lang w:val="fr-CH"/>
                            </w:rPr>
                            <w:t>.2022</w:t>
                          </w:r>
                        </w:p>
                        <w:p w14:paraId="2F0D6914" w14:textId="77777777" w:rsidR="00D86C61" w:rsidRPr="005F1B7B" w:rsidRDefault="00D86C61" w:rsidP="00D86C61">
                          <w:pPr>
                            <w:spacing w:before="114"/>
                            <w:rPr>
                              <w:b/>
                              <w:color w:val="231F20"/>
                              <w:sz w:val="16"/>
                            </w:rPr>
                          </w:pPr>
                          <w:r w:rsidRPr="005F1B7B">
                            <w:rPr>
                              <w:b/>
                              <w:color w:val="231F20"/>
                              <w:sz w:val="16"/>
                            </w:rPr>
                            <w:t>Gretz Communications AG | Public Relations &amp; Marketing</w:t>
                          </w:r>
                        </w:p>
                        <w:p w14:paraId="7857C961" w14:textId="187C861D" w:rsidR="00A272B6" w:rsidRPr="003B4D62" w:rsidRDefault="00D86C61" w:rsidP="00433EFE">
                          <w:pPr>
                            <w:spacing w:before="114"/>
                            <w:rPr>
                              <w:color w:val="231F20"/>
                              <w:sz w:val="16"/>
                            </w:rPr>
                          </w:pPr>
                          <w:r w:rsidRPr="005F1B7B">
                            <w:rPr>
                              <w:b/>
                              <w:color w:val="231F20"/>
                              <w:sz w:val="16"/>
                            </w:rPr>
                            <w:t xml:space="preserve">031 300 30 70, </w:t>
                          </w:r>
                          <w:hyperlink r:id="rId2" w:history="1">
                            <w:r w:rsidRPr="00094828">
                              <w:rPr>
                                <w:rStyle w:val="Hyperlink"/>
                                <w:b/>
                                <w:sz w:val="16"/>
                              </w:rPr>
                              <w:t>info@gretzcom.ch</w:t>
                            </w:r>
                          </w:hyperlink>
                          <w:r w:rsidRPr="005F1B7B">
                            <w:rPr>
                              <w:b/>
                              <w:color w:val="231F20"/>
                              <w:sz w:val="16"/>
                            </w:rPr>
                            <w:t>,</w:t>
                          </w:r>
                          <w:r>
                            <w:rPr>
                              <w:b/>
                              <w:color w:val="231F20"/>
                              <w:sz w:val="16"/>
                            </w:rPr>
                            <w:t xml:space="preserve"> </w:t>
                          </w:r>
                          <w:hyperlink r:id="rId3" w:history="1">
                            <w:r w:rsidRPr="00094828">
                              <w:rPr>
                                <w:rStyle w:val="Hyperlink"/>
                                <w:b/>
                                <w:sz w:val="16"/>
                              </w:rPr>
                              <w:t>www.gretzcom.ch</w:t>
                            </w:r>
                          </w:hyperlink>
                          <w:r>
                            <w:rPr>
                              <w:b/>
                              <w:color w:val="231F20"/>
                              <w:sz w:val="16"/>
                            </w:rPr>
                            <w:t xml:space="preserve"> </w:t>
                          </w:r>
                        </w:p>
                      </w:txbxContent>
                    </wps:txbx>
                    <wps:bodyPr rot="0" vert="horz" wrap="square" lIns="37800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215BC3D0" id="Text Box 37" o:spid="_x0000_s1027" type="#_x0000_t202" style="position:absolute;margin-left:193.65pt;margin-top:-51.85pt;width:335.45pt;height:5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" filled="f" stroked="f">
              <v:textbox style="mso-fit-shape-to-text:t" inset="10.5mm,1mm,,1mm">
                <w:txbxContent>
                  <w:p w14:paraId="517FCDF7" w14:textId="77777777" w:rsidR="00D86C61" w:rsidRPr="004F6F2F" w:rsidRDefault="00D86C61" w:rsidP="00D86C61">
                    <w:pPr>
                      <w:spacing w:before="114"/>
                      <w:rPr>
                        <w:b/>
                        <w:color w:val="231F20"/>
                        <w:sz w:val="16"/>
                        <w:lang w:val="fr-CH"/>
                      </w:rPr>
                    </w:pPr>
                    <w:r w:rsidRPr="004F6F2F">
                      <w:rPr>
                        <w:b/>
                        <w:color w:val="231F20"/>
                        <w:sz w:val="16"/>
                        <w:lang w:val="fr-CH"/>
                      </w:rPr>
                      <w:t xml:space="preserve">Contact de Presse Tourisme Bretagne| </w:t>
                    </w:r>
                    <w:r w:rsidRPr="004F6F2F">
                      <w:rPr>
                        <w:color w:val="231F20"/>
                        <w:sz w:val="16"/>
                        <w:lang w:val="fr-CH"/>
                      </w:rPr>
                      <w:t>Bern</w:t>
                    </w:r>
                    <w:r>
                      <w:rPr>
                        <w:color w:val="231F20"/>
                        <w:sz w:val="16"/>
                        <w:lang w:val="fr-CH"/>
                      </w:rPr>
                      <w:t>e</w:t>
                    </w:r>
                    <w:r w:rsidRPr="004F6F2F">
                      <w:rPr>
                        <w:color w:val="231F20"/>
                        <w:sz w:val="16"/>
                        <w:lang w:val="fr-CH"/>
                      </w:rPr>
                      <w:t xml:space="preserve">, </w:t>
                    </w:r>
                    <w:r>
                      <w:rPr>
                        <w:color w:val="231F20"/>
                        <w:sz w:val="16"/>
                        <w:lang w:val="fr-CH"/>
                      </w:rPr>
                      <w:t>le 12.10</w:t>
                    </w:r>
                    <w:r w:rsidRPr="004F6F2F">
                      <w:rPr>
                        <w:color w:val="231F20"/>
                        <w:sz w:val="16"/>
                        <w:lang w:val="fr-CH"/>
                      </w:rPr>
                      <w:t>.2022</w:t>
                    </w:r>
                  </w:p>
                  <w:p w14:paraId="2F0D6914" w14:textId="77777777" w:rsidR="00D86C61" w:rsidRPr="005F1B7B" w:rsidRDefault="00D86C61" w:rsidP="00D86C61">
                    <w:pPr>
                      <w:spacing w:before="114"/>
                      <w:rPr>
                        <w:b/>
                        <w:color w:val="231F20"/>
                        <w:sz w:val="16"/>
                      </w:rPr>
                    </w:pPr>
                    <w:r w:rsidRPr="005F1B7B">
                      <w:rPr>
                        <w:b/>
                        <w:color w:val="231F20"/>
                        <w:sz w:val="16"/>
                      </w:rPr>
                      <w:t>Gretz Communications AG | Public Relations &amp; Marketing</w:t>
                    </w:r>
                  </w:p>
                  <w:p w14:paraId="7857C961" w14:textId="187C861D" w:rsidR="00A272B6" w:rsidRPr="003B4D62" w:rsidRDefault="00D86C61" w:rsidP="00433EFE">
                    <w:pPr>
                      <w:spacing w:before="114"/>
                      <w:rPr>
                        <w:color w:val="231F20"/>
                        <w:sz w:val="16"/>
                      </w:rPr>
                    </w:pPr>
                    <w:r w:rsidRPr="005F1B7B">
                      <w:rPr>
                        <w:b/>
                        <w:color w:val="231F20"/>
                        <w:sz w:val="16"/>
                      </w:rPr>
                      <w:t xml:space="preserve">031 300 30 70, </w:t>
                    </w:r>
                    <w:hyperlink r:id="rId4" w:history="1">
                      <w:r w:rsidRPr="00094828">
                        <w:rPr>
                          <w:rStyle w:val="Hyperlink"/>
                          <w:b/>
                          <w:sz w:val="16"/>
                        </w:rPr>
                        <w:t>info@gretzcom.ch</w:t>
                      </w:r>
                    </w:hyperlink>
                    <w:r w:rsidRPr="005F1B7B">
                      <w:rPr>
                        <w:b/>
                        <w:color w:val="231F20"/>
                        <w:sz w:val="16"/>
                      </w:rPr>
                      <w:t>,</w:t>
                    </w:r>
                    <w:r>
                      <w:rPr>
                        <w:b/>
                        <w:color w:val="231F20"/>
                        <w:sz w:val="16"/>
                      </w:rPr>
                      <w:t xml:space="preserve"> </w:t>
                    </w:r>
                    <w:hyperlink r:id="rId5" w:history="1">
                      <w:r w:rsidRPr="00094828">
                        <w:rPr>
                          <w:rStyle w:val="Hyperlink"/>
                          <w:b/>
                          <w:sz w:val="16"/>
                        </w:rPr>
                        <w:t>www.gretzcom.ch</w:t>
                      </w:r>
                    </w:hyperlink>
                    <w:r>
                      <w:rPr>
                        <w:b/>
                        <w:color w:val="231F20"/>
                        <w:sz w:val="16"/>
                      </w:rPr>
                      <w:t xml:space="preserve"> </w:t>
                    </w:r>
                  </w:p>
                </w:txbxContent>
              </v:textbox>
            </v:shape>
          </w:pict>
        </mc:Fallback>
      </mc:AlternateContent>
    </w:r>
    <w:r w:rsidR="00A272B6">
      <w:rPr>
        <w:noProof/>
        <w:lang w:val="fr-CH" w:eastAsia="fr-CH" w:bidi="ar-SA"/>
      </w:rPr>
      <mc:AlternateContent>
        <mc:Choice Requires="wps">
          <w:drawing>
            <wp:anchor distT="0" distB="0" distL="114300" distR="114300" simplePos="0" relativeHeight="251664384" behindDoc="0" locked="0" layoutInCell="1" allowOverlap="1" wp14:anchorId="6B0164F5" wp14:editId="2F8AF3FB">
              <wp:simplePos x="0" y="0"/>
              <wp:positionH relativeFrom="column">
                <wp:posOffset>2766695</wp:posOffset>
              </wp:positionH>
              <wp:positionV relativeFrom="paragraph">
                <wp:posOffset>-1221105</wp:posOffset>
              </wp:positionV>
              <wp:extent cx="3877945" cy="1374140"/>
              <wp:effectExtent l="0" t="0" r="8255"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7945" cy="1374140"/>
                      </a:xfrm>
                      <a:prstGeom prst="rect">
                        <a:avLst/>
                      </a:prstGeom>
                      <a:solidFill>
                        <a:srgbClr val="9CB4BE">
                          <a:alpha val="60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08C53FA" id="Rectangle 2" o:spid="_x0000_s1026" style="position:absolute;margin-left:217.85pt;margin-top:-96.15pt;width:305.35pt;height:10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" fillcolor="#9cb4be" stroked="f">
              <v:fill opacity="39321f"/>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EFE"/>
    <w:rsid w:val="0001607A"/>
    <w:rsid w:val="00022EED"/>
    <w:rsid w:val="00042398"/>
    <w:rsid w:val="00062D4F"/>
    <w:rsid w:val="00065D94"/>
    <w:rsid w:val="00073D5E"/>
    <w:rsid w:val="00075FE1"/>
    <w:rsid w:val="00077EDF"/>
    <w:rsid w:val="00084A04"/>
    <w:rsid w:val="000A6B85"/>
    <w:rsid w:val="000B26BD"/>
    <w:rsid w:val="000D0E39"/>
    <w:rsid w:val="000D591B"/>
    <w:rsid w:val="000D5DC6"/>
    <w:rsid w:val="000F26DC"/>
    <w:rsid w:val="00124B4F"/>
    <w:rsid w:val="00127F7D"/>
    <w:rsid w:val="00150324"/>
    <w:rsid w:val="00155369"/>
    <w:rsid w:val="001974E5"/>
    <w:rsid w:val="00217F98"/>
    <w:rsid w:val="002429DE"/>
    <w:rsid w:val="002551C6"/>
    <w:rsid w:val="00282EAA"/>
    <w:rsid w:val="00292E63"/>
    <w:rsid w:val="002B50E5"/>
    <w:rsid w:val="002C32D5"/>
    <w:rsid w:val="002D7BE5"/>
    <w:rsid w:val="002F78D8"/>
    <w:rsid w:val="00323A82"/>
    <w:rsid w:val="00343A71"/>
    <w:rsid w:val="00350E8F"/>
    <w:rsid w:val="00353304"/>
    <w:rsid w:val="003600D4"/>
    <w:rsid w:val="00362F75"/>
    <w:rsid w:val="003976B9"/>
    <w:rsid w:val="003A68C6"/>
    <w:rsid w:val="003D1BA6"/>
    <w:rsid w:val="00432691"/>
    <w:rsid w:val="00433EFE"/>
    <w:rsid w:val="00482E1B"/>
    <w:rsid w:val="004865D3"/>
    <w:rsid w:val="00486C26"/>
    <w:rsid w:val="004957E5"/>
    <w:rsid w:val="00497480"/>
    <w:rsid w:val="004B6AE4"/>
    <w:rsid w:val="004D533F"/>
    <w:rsid w:val="00500CC3"/>
    <w:rsid w:val="0051129B"/>
    <w:rsid w:val="00544C2F"/>
    <w:rsid w:val="00592FFD"/>
    <w:rsid w:val="005A2F9D"/>
    <w:rsid w:val="005B4129"/>
    <w:rsid w:val="00640BC9"/>
    <w:rsid w:val="00647072"/>
    <w:rsid w:val="00654089"/>
    <w:rsid w:val="0066347C"/>
    <w:rsid w:val="00681798"/>
    <w:rsid w:val="006A4A9E"/>
    <w:rsid w:val="006B0266"/>
    <w:rsid w:val="006C3D01"/>
    <w:rsid w:val="006E52DA"/>
    <w:rsid w:val="006F586C"/>
    <w:rsid w:val="007154F7"/>
    <w:rsid w:val="007203B6"/>
    <w:rsid w:val="0073113A"/>
    <w:rsid w:val="007B4FD3"/>
    <w:rsid w:val="007B73B6"/>
    <w:rsid w:val="008105A6"/>
    <w:rsid w:val="0083311D"/>
    <w:rsid w:val="00834B92"/>
    <w:rsid w:val="0086209D"/>
    <w:rsid w:val="00884165"/>
    <w:rsid w:val="008F2C4D"/>
    <w:rsid w:val="00913CF9"/>
    <w:rsid w:val="00923145"/>
    <w:rsid w:val="009575CE"/>
    <w:rsid w:val="00970D40"/>
    <w:rsid w:val="00985849"/>
    <w:rsid w:val="00986EF6"/>
    <w:rsid w:val="00990A77"/>
    <w:rsid w:val="009B1792"/>
    <w:rsid w:val="009D0FDE"/>
    <w:rsid w:val="009D44C5"/>
    <w:rsid w:val="009F4666"/>
    <w:rsid w:val="00A272B6"/>
    <w:rsid w:val="00A76022"/>
    <w:rsid w:val="00A769A9"/>
    <w:rsid w:val="00A92AD8"/>
    <w:rsid w:val="00AC252A"/>
    <w:rsid w:val="00AC369B"/>
    <w:rsid w:val="00B01856"/>
    <w:rsid w:val="00B04FB7"/>
    <w:rsid w:val="00B33E8A"/>
    <w:rsid w:val="00B80A8D"/>
    <w:rsid w:val="00BB136D"/>
    <w:rsid w:val="00BD1006"/>
    <w:rsid w:val="00BE7370"/>
    <w:rsid w:val="00BF5991"/>
    <w:rsid w:val="00C2273D"/>
    <w:rsid w:val="00CD5278"/>
    <w:rsid w:val="00D00B61"/>
    <w:rsid w:val="00D07475"/>
    <w:rsid w:val="00D34FEF"/>
    <w:rsid w:val="00D5043A"/>
    <w:rsid w:val="00D777BE"/>
    <w:rsid w:val="00D86C61"/>
    <w:rsid w:val="00DB57DB"/>
    <w:rsid w:val="00DD5968"/>
    <w:rsid w:val="00E036D6"/>
    <w:rsid w:val="00E07D47"/>
    <w:rsid w:val="00E5734E"/>
    <w:rsid w:val="00E8550C"/>
    <w:rsid w:val="00ED0392"/>
    <w:rsid w:val="00F02E3B"/>
    <w:rsid w:val="00F07868"/>
    <w:rsid w:val="00F125E6"/>
    <w:rsid w:val="00F217CC"/>
    <w:rsid w:val="00F27EE8"/>
    <w:rsid w:val="00F35344"/>
    <w:rsid w:val="00F62D88"/>
    <w:rsid w:val="00FA26DC"/>
    <w:rsid w:val="00FA2847"/>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D2F17"/>
  <w15:chartTrackingRefBased/>
  <w15:docId w15:val="{1395E0D0-24F1-4F25-902E-2A29AAB40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433EFE"/>
    <w:pPr>
      <w:widowControl w:val="0"/>
      <w:autoSpaceDE w:val="0"/>
      <w:autoSpaceDN w:val="0"/>
      <w:spacing w:after="0" w:line="240" w:lineRule="auto"/>
    </w:pPr>
    <w:rPr>
      <w:rFonts w:ascii="Trebuchet MS" w:eastAsia="Trebuchet MS" w:hAnsi="Trebuchet MS" w:cs="Trebuchet MS"/>
      <w:lang w:val="fr-FR" w:eastAsia="fr-FR" w:bidi="fr-FR"/>
    </w:rPr>
  </w:style>
  <w:style w:type="paragraph" w:styleId="berschrift1">
    <w:name w:val="heading 1"/>
    <w:basedOn w:val="Standard"/>
    <w:link w:val="berschrift1Zchn"/>
    <w:uiPriority w:val="1"/>
    <w:qFormat/>
    <w:rsid w:val="00433EFE"/>
    <w:pPr>
      <w:ind w:left="5062"/>
      <w:outlineLvl w:val="0"/>
    </w:pPr>
    <w:rPr>
      <w:b/>
      <w:bCs/>
    </w:rPr>
  </w:style>
  <w:style w:type="paragraph" w:styleId="berschrift2">
    <w:name w:val="heading 2"/>
    <w:basedOn w:val="Standard"/>
    <w:link w:val="berschrift2Zchn"/>
    <w:uiPriority w:val="1"/>
    <w:qFormat/>
    <w:rsid w:val="00433EFE"/>
    <w:pPr>
      <w:spacing w:before="114"/>
      <w:ind w:left="5062"/>
      <w:outlineLvl w:val="1"/>
    </w:pPr>
    <w:rPr>
      <w:b/>
      <w:bCs/>
      <w:sz w:val="18"/>
      <w:szCs w:val="18"/>
    </w:rPr>
  </w:style>
  <w:style w:type="paragraph" w:styleId="berschrift5">
    <w:name w:val="heading 5"/>
    <w:basedOn w:val="Standard"/>
    <w:next w:val="Standard"/>
    <w:link w:val="berschrift5Zchn"/>
    <w:uiPriority w:val="9"/>
    <w:semiHidden/>
    <w:unhideWhenUsed/>
    <w:qFormat/>
    <w:rsid w:val="007154F7"/>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433EFE"/>
    <w:rPr>
      <w:rFonts w:ascii="Trebuchet MS" w:eastAsia="Trebuchet MS" w:hAnsi="Trebuchet MS" w:cs="Trebuchet MS"/>
      <w:b/>
      <w:bCs/>
      <w:lang w:val="fr-FR" w:eastAsia="fr-FR" w:bidi="fr-FR"/>
    </w:rPr>
  </w:style>
  <w:style w:type="character" w:customStyle="1" w:styleId="berschrift2Zchn">
    <w:name w:val="Überschrift 2 Zchn"/>
    <w:basedOn w:val="Absatz-Standardschriftart"/>
    <w:link w:val="berschrift2"/>
    <w:uiPriority w:val="1"/>
    <w:rsid w:val="00433EFE"/>
    <w:rPr>
      <w:rFonts w:ascii="Trebuchet MS" w:eastAsia="Trebuchet MS" w:hAnsi="Trebuchet MS" w:cs="Trebuchet MS"/>
      <w:b/>
      <w:bCs/>
      <w:sz w:val="18"/>
      <w:szCs w:val="18"/>
      <w:lang w:val="fr-FR" w:eastAsia="fr-FR" w:bidi="fr-FR"/>
    </w:rPr>
  </w:style>
  <w:style w:type="paragraph" w:styleId="Textkrper">
    <w:name w:val="Body Text"/>
    <w:basedOn w:val="Standard"/>
    <w:link w:val="TextkrperZchn"/>
    <w:uiPriority w:val="1"/>
    <w:qFormat/>
    <w:rsid w:val="00433EFE"/>
    <w:rPr>
      <w:sz w:val="18"/>
      <w:szCs w:val="18"/>
    </w:rPr>
  </w:style>
  <w:style w:type="character" w:customStyle="1" w:styleId="TextkrperZchn">
    <w:name w:val="Textkörper Zchn"/>
    <w:basedOn w:val="Absatz-Standardschriftart"/>
    <w:link w:val="Textkrper"/>
    <w:uiPriority w:val="1"/>
    <w:rsid w:val="00433EFE"/>
    <w:rPr>
      <w:rFonts w:ascii="Trebuchet MS" w:eastAsia="Trebuchet MS" w:hAnsi="Trebuchet MS" w:cs="Trebuchet MS"/>
      <w:sz w:val="18"/>
      <w:szCs w:val="18"/>
      <w:lang w:val="fr-FR" w:eastAsia="fr-FR" w:bidi="fr-FR"/>
    </w:rPr>
  </w:style>
  <w:style w:type="paragraph" w:styleId="Kopfzeile">
    <w:name w:val="header"/>
    <w:basedOn w:val="Standard"/>
    <w:link w:val="KopfzeileZchn"/>
    <w:uiPriority w:val="99"/>
    <w:unhideWhenUsed/>
    <w:rsid w:val="00433EFE"/>
    <w:pPr>
      <w:tabs>
        <w:tab w:val="center" w:pos="4536"/>
        <w:tab w:val="right" w:pos="9072"/>
      </w:tabs>
    </w:pPr>
  </w:style>
  <w:style w:type="character" w:customStyle="1" w:styleId="KopfzeileZchn">
    <w:name w:val="Kopfzeile Zchn"/>
    <w:basedOn w:val="Absatz-Standardschriftart"/>
    <w:link w:val="Kopfzeile"/>
    <w:uiPriority w:val="99"/>
    <w:rsid w:val="00433EFE"/>
    <w:rPr>
      <w:rFonts w:ascii="Trebuchet MS" w:eastAsia="Trebuchet MS" w:hAnsi="Trebuchet MS" w:cs="Trebuchet MS"/>
      <w:lang w:val="fr-FR" w:eastAsia="fr-FR" w:bidi="fr-FR"/>
    </w:rPr>
  </w:style>
  <w:style w:type="character" w:styleId="Hyperlink">
    <w:name w:val="Hyperlink"/>
    <w:basedOn w:val="Absatz-Standardschriftart"/>
    <w:uiPriority w:val="99"/>
    <w:unhideWhenUsed/>
    <w:rsid w:val="00433EFE"/>
    <w:rPr>
      <w:color w:val="0000FF"/>
      <w:u w:val="single"/>
    </w:rPr>
  </w:style>
  <w:style w:type="paragraph" w:styleId="Fuzeile">
    <w:name w:val="footer"/>
    <w:basedOn w:val="Standard"/>
    <w:link w:val="FuzeileZchn"/>
    <w:uiPriority w:val="99"/>
    <w:unhideWhenUsed/>
    <w:rsid w:val="00433EFE"/>
    <w:pPr>
      <w:tabs>
        <w:tab w:val="center" w:pos="4536"/>
        <w:tab w:val="right" w:pos="9072"/>
      </w:tabs>
    </w:pPr>
  </w:style>
  <w:style w:type="character" w:customStyle="1" w:styleId="FuzeileZchn">
    <w:name w:val="Fußzeile Zchn"/>
    <w:basedOn w:val="Absatz-Standardschriftart"/>
    <w:link w:val="Fuzeile"/>
    <w:uiPriority w:val="99"/>
    <w:rsid w:val="00433EFE"/>
    <w:rPr>
      <w:rFonts w:ascii="Trebuchet MS" w:eastAsia="Trebuchet MS" w:hAnsi="Trebuchet MS" w:cs="Trebuchet MS"/>
      <w:lang w:val="fr-FR" w:eastAsia="fr-FR" w:bidi="fr-FR"/>
    </w:rPr>
  </w:style>
  <w:style w:type="paragraph" w:styleId="Sprechblasentext">
    <w:name w:val="Balloon Text"/>
    <w:basedOn w:val="Standard"/>
    <w:link w:val="SprechblasentextZchn"/>
    <w:uiPriority w:val="99"/>
    <w:semiHidden/>
    <w:unhideWhenUsed/>
    <w:rsid w:val="004957E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957E5"/>
    <w:rPr>
      <w:rFonts w:ascii="Segoe UI" w:eastAsia="Trebuchet MS" w:hAnsi="Segoe UI" w:cs="Segoe UI"/>
      <w:sz w:val="18"/>
      <w:szCs w:val="18"/>
      <w:lang w:val="fr-FR" w:eastAsia="fr-FR" w:bidi="fr-FR"/>
    </w:rPr>
  </w:style>
  <w:style w:type="character" w:styleId="BesuchterLink">
    <w:name w:val="FollowedHyperlink"/>
    <w:basedOn w:val="Absatz-Standardschriftart"/>
    <w:uiPriority w:val="99"/>
    <w:semiHidden/>
    <w:unhideWhenUsed/>
    <w:rsid w:val="004957E5"/>
    <w:rPr>
      <w:color w:val="954F72" w:themeColor="followedHyperlink"/>
      <w:u w:val="single"/>
    </w:rPr>
  </w:style>
  <w:style w:type="character" w:customStyle="1" w:styleId="Mentionnonrsolue1">
    <w:name w:val="Mention non résolue1"/>
    <w:basedOn w:val="Absatz-Standardschriftart"/>
    <w:uiPriority w:val="99"/>
    <w:semiHidden/>
    <w:unhideWhenUsed/>
    <w:rsid w:val="005A2F9D"/>
    <w:rPr>
      <w:color w:val="605E5C"/>
      <w:shd w:val="clear" w:color="auto" w:fill="E1DFDD"/>
    </w:rPr>
  </w:style>
  <w:style w:type="character" w:customStyle="1" w:styleId="nowrap">
    <w:name w:val="nowrap"/>
    <w:basedOn w:val="Absatz-Standardschriftart"/>
    <w:rsid w:val="009D0FDE"/>
  </w:style>
  <w:style w:type="character" w:styleId="Fett">
    <w:name w:val="Strong"/>
    <w:basedOn w:val="Absatz-Standardschriftart"/>
    <w:uiPriority w:val="22"/>
    <w:qFormat/>
    <w:rsid w:val="0086209D"/>
    <w:rPr>
      <w:b/>
      <w:bCs/>
    </w:rPr>
  </w:style>
  <w:style w:type="character" w:styleId="NichtaufgelsteErwhnung">
    <w:name w:val="Unresolved Mention"/>
    <w:basedOn w:val="Absatz-Standardschriftart"/>
    <w:uiPriority w:val="99"/>
    <w:semiHidden/>
    <w:unhideWhenUsed/>
    <w:rsid w:val="0086209D"/>
    <w:rPr>
      <w:color w:val="605E5C"/>
      <w:shd w:val="clear" w:color="auto" w:fill="E1DFDD"/>
    </w:rPr>
  </w:style>
  <w:style w:type="character" w:styleId="Hervorhebung">
    <w:name w:val="Emphasis"/>
    <w:basedOn w:val="Absatz-Standardschriftart"/>
    <w:uiPriority w:val="20"/>
    <w:qFormat/>
    <w:rsid w:val="007154F7"/>
    <w:rPr>
      <w:i/>
      <w:iCs/>
    </w:rPr>
  </w:style>
  <w:style w:type="character" w:customStyle="1" w:styleId="berschrift5Zchn">
    <w:name w:val="Überschrift 5 Zchn"/>
    <w:basedOn w:val="Absatz-Standardschriftart"/>
    <w:link w:val="berschrift5"/>
    <w:uiPriority w:val="9"/>
    <w:semiHidden/>
    <w:rsid w:val="007154F7"/>
    <w:rPr>
      <w:rFonts w:asciiTheme="majorHAnsi" w:eastAsiaTheme="majorEastAsia" w:hAnsiTheme="majorHAnsi" w:cstheme="majorBidi"/>
      <w:color w:val="2F5496" w:themeColor="accent1" w:themeShade="BF"/>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9659365">
      <w:bodyDiv w:val="1"/>
      <w:marLeft w:val="0"/>
      <w:marRight w:val="0"/>
      <w:marTop w:val="0"/>
      <w:marBottom w:val="0"/>
      <w:divBdr>
        <w:top w:val="none" w:sz="0" w:space="0" w:color="auto"/>
        <w:left w:val="none" w:sz="0" w:space="0" w:color="auto"/>
        <w:bottom w:val="none" w:sz="0" w:space="0" w:color="auto"/>
        <w:right w:val="none" w:sz="0" w:space="0" w:color="auto"/>
      </w:divBdr>
      <w:divsChild>
        <w:div w:id="1347054668">
          <w:marLeft w:val="0"/>
          <w:marRight w:val="0"/>
          <w:marTop w:val="0"/>
          <w:marBottom w:val="0"/>
          <w:divBdr>
            <w:top w:val="none" w:sz="0" w:space="0" w:color="auto"/>
            <w:left w:val="none" w:sz="0" w:space="0" w:color="auto"/>
            <w:bottom w:val="none" w:sz="0" w:space="0" w:color="auto"/>
            <w:right w:val="none" w:sz="0" w:space="0" w:color="auto"/>
          </w:divBdr>
        </w:div>
        <w:div w:id="898589650">
          <w:marLeft w:val="0"/>
          <w:marRight w:val="0"/>
          <w:marTop w:val="0"/>
          <w:marBottom w:val="0"/>
          <w:divBdr>
            <w:top w:val="none" w:sz="0" w:space="0" w:color="auto"/>
            <w:left w:val="none" w:sz="0" w:space="0" w:color="auto"/>
            <w:bottom w:val="none" w:sz="0" w:space="0" w:color="auto"/>
            <w:right w:val="none" w:sz="0" w:space="0" w:color="auto"/>
          </w:divBdr>
        </w:div>
        <w:div w:id="479811980">
          <w:marLeft w:val="0"/>
          <w:marRight w:val="0"/>
          <w:marTop w:val="0"/>
          <w:marBottom w:val="0"/>
          <w:divBdr>
            <w:top w:val="none" w:sz="0" w:space="0" w:color="auto"/>
            <w:left w:val="none" w:sz="0" w:space="0" w:color="auto"/>
            <w:bottom w:val="none" w:sz="0" w:space="0" w:color="auto"/>
            <w:right w:val="none" w:sz="0" w:space="0" w:color="auto"/>
          </w:divBdr>
        </w:div>
        <w:div w:id="1970548091">
          <w:marLeft w:val="0"/>
          <w:marRight w:val="0"/>
          <w:marTop w:val="0"/>
          <w:marBottom w:val="0"/>
          <w:divBdr>
            <w:top w:val="none" w:sz="0" w:space="0" w:color="auto"/>
            <w:left w:val="none" w:sz="0" w:space="0" w:color="auto"/>
            <w:bottom w:val="none" w:sz="0" w:space="0" w:color="auto"/>
            <w:right w:val="none" w:sz="0" w:space="0" w:color="auto"/>
          </w:divBdr>
        </w:div>
      </w:divsChild>
    </w:div>
    <w:div w:id="1320694167">
      <w:bodyDiv w:val="1"/>
      <w:marLeft w:val="0"/>
      <w:marRight w:val="0"/>
      <w:marTop w:val="0"/>
      <w:marBottom w:val="0"/>
      <w:divBdr>
        <w:top w:val="none" w:sz="0" w:space="0" w:color="auto"/>
        <w:left w:val="none" w:sz="0" w:space="0" w:color="auto"/>
        <w:bottom w:val="none" w:sz="0" w:space="0" w:color="auto"/>
        <w:right w:val="none" w:sz="0" w:space="0" w:color="auto"/>
      </w:divBdr>
      <w:divsChild>
        <w:div w:id="713507958">
          <w:marLeft w:val="0"/>
          <w:marRight w:val="0"/>
          <w:marTop w:val="0"/>
          <w:marBottom w:val="0"/>
          <w:divBdr>
            <w:top w:val="none" w:sz="0" w:space="0" w:color="auto"/>
            <w:left w:val="none" w:sz="0" w:space="0" w:color="auto"/>
            <w:bottom w:val="none" w:sz="0" w:space="0" w:color="auto"/>
            <w:right w:val="none" w:sz="0" w:space="0" w:color="auto"/>
          </w:divBdr>
        </w:div>
        <w:div w:id="1876648391">
          <w:marLeft w:val="0"/>
          <w:marRight w:val="0"/>
          <w:marTop w:val="0"/>
          <w:marBottom w:val="0"/>
          <w:divBdr>
            <w:top w:val="none" w:sz="0" w:space="0" w:color="auto"/>
            <w:left w:val="none" w:sz="0" w:space="0" w:color="auto"/>
            <w:bottom w:val="none" w:sz="0" w:space="0" w:color="auto"/>
            <w:right w:val="none" w:sz="0" w:space="0" w:color="auto"/>
          </w:divBdr>
        </w:div>
        <w:div w:id="571237902">
          <w:marLeft w:val="0"/>
          <w:marRight w:val="0"/>
          <w:marTop w:val="0"/>
          <w:marBottom w:val="0"/>
          <w:divBdr>
            <w:top w:val="none" w:sz="0" w:space="0" w:color="auto"/>
            <w:left w:val="none" w:sz="0" w:space="0" w:color="auto"/>
            <w:bottom w:val="none" w:sz="0" w:space="0" w:color="auto"/>
            <w:right w:val="none" w:sz="0" w:space="0" w:color="auto"/>
          </w:divBdr>
        </w:div>
        <w:div w:id="1578203667">
          <w:marLeft w:val="0"/>
          <w:marRight w:val="0"/>
          <w:marTop w:val="0"/>
          <w:marBottom w:val="0"/>
          <w:divBdr>
            <w:top w:val="none" w:sz="0" w:space="0" w:color="auto"/>
            <w:left w:val="none" w:sz="0" w:space="0" w:color="auto"/>
            <w:bottom w:val="none" w:sz="0" w:space="0" w:color="auto"/>
            <w:right w:val="none" w:sz="0" w:space="0" w:color="auto"/>
          </w:divBdr>
        </w:div>
      </w:divsChild>
    </w:div>
    <w:div w:id="174833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chateaudesperes.fr/restaurant-traditionnel-proche-rennes"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www.tourismebretagne.com/preparer-mon-sejour/experiences-bretonnes/yoga-paddle/"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roz-marine-thalasso.com/" TargetMode="External"/><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tourismebretagne.com/selon-mes-envies/randonnee-pedestre/gr-34-le-sentier-des-douaniers/" TargetMode="External"/><Relationship Id="rId14" Type="http://schemas.openxmlformats.org/officeDocument/2006/relationships/hyperlink" Target="https://www.chateaudesperes.f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hyperlink" Target="http://www.gretzcom.ch" TargetMode="External"/><Relationship Id="rId2" Type="http://schemas.openxmlformats.org/officeDocument/2006/relationships/hyperlink" Target="mailto:info@gretzcom.ch" TargetMode="External"/><Relationship Id="rId1" Type="http://schemas.openxmlformats.org/officeDocument/2006/relationships/image" Target="media/image7.jpeg"/><Relationship Id="rId5" Type="http://schemas.openxmlformats.org/officeDocument/2006/relationships/hyperlink" Target="http://www.gretzcom.ch" TargetMode="External"/><Relationship Id="rId4" Type="http://schemas.openxmlformats.org/officeDocument/2006/relationships/hyperlink" Target="mailto:info@gretzcom.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662</Words>
  <Characters>3647</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Constantin Maxime (Gretz Communications AG)</dc:creator>
  <cp:keywords/>
  <dc:description/>
  <cp:lastModifiedBy>Constantin Maxime (Gretz Communications AG)</cp:lastModifiedBy>
  <cp:revision>5</cp:revision>
  <cp:lastPrinted>2022-06-23T07:58:00Z</cp:lastPrinted>
  <dcterms:created xsi:type="dcterms:W3CDTF">2023-06-22T07:58:00Z</dcterms:created>
  <dcterms:modified xsi:type="dcterms:W3CDTF">2023-07-04T07:45:00Z</dcterms:modified>
</cp:coreProperties>
</file>